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18" w:rsidRDefault="00340518" w:rsidP="00340518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518" w:rsidRPr="00340518" w:rsidRDefault="00340518" w:rsidP="00340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0518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340518" w:rsidRPr="00340518" w:rsidRDefault="00340518" w:rsidP="00340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518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340518" w:rsidRPr="00340518" w:rsidRDefault="00340518" w:rsidP="00340518">
      <w:pPr>
        <w:pStyle w:val="a9"/>
        <w:tabs>
          <w:tab w:val="clear" w:pos="4536"/>
          <w:tab w:val="clear" w:pos="9072"/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 w:rsidRPr="00340518">
        <w:rPr>
          <w:b/>
          <w:sz w:val="28"/>
          <w:szCs w:val="28"/>
        </w:rPr>
        <w:t>П</w:t>
      </w:r>
      <w:proofErr w:type="gramEnd"/>
      <w:r w:rsidRPr="00340518">
        <w:rPr>
          <w:b/>
          <w:sz w:val="28"/>
          <w:szCs w:val="28"/>
        </w:rPr>
        <w:t xml:space="preserve"> О С Т А Н О В Л Е Н И Е</w:t>
      </w:r>
    </w:p>
    <w:p w:rsidR="00340518" w:rsidRPr="00340518" w:rsidRDefault="00340518" w:rsidP="00340518">
      <w:pPr>
        <w:pStyle w:val="a9"/>
        <w:jc w:val="center"/>
        <w:rPr>
          <w:sz w:val="28"/>
          <w:szCs w:val="28"/>
        </w:rPr>
      </w:pPr>
      <w:r w:rsidRPr="00340518">
        <w:rPr>
          <w:sz w:val="28"/>
          <w:szCs w:val="28"/>
        </w:rPr>
        <w:t xml:space="preserve">от </w:t>
      </w:r>
      <w:r>
        <w:rPr>
          <w:sz w:val="28"/>
          <w:szCs w:val="28"/>
        </w:rPr>
        <w:t>31</w:t>
      </w:r>
      <w:r w:rsidRPr="00340518">
        <w:rPr>
          <w:sz w:val="28"/>
          <w:szCs w:val="28"/>
        </w:rPr>
        <w:t xml:space="preserve">.12.2015 года № </w:t>
      </w:r>
      <w:r>
        <w:rPr>
          <w:sz w:val="28"/>
          <w:szCs w:val="28"/>
        </w:rPr>
        <w:t>521</w:t>
      </w:r>
    </w:p>
    <w:p w:rsidR="00340518" w:rsidRPr="00340518" w:rsidRDefault="00340518" w:rsidP="00340518">
      <w:pPr>
        <w:pStyle w:val="a9"/>
        <w:jc w:val="center"/>
        <w:rPr>
          <w:b/>
          <w:sz w:val="28"/>
          <w:szCs w:val="28"/>
        </w:rPr>
      </w:pPr>
      <w:r w:rsidRPr="00340518">
        <w:rPr>
          <w:sz w:val="28"/>
          <w:szCs w:val="28"/>
        </w:rPr>
        <w:t>р.п. Романовка</w:t>
      </w:r>
    </w:p>
    <w:p w:rsidR="00340518" w:rsidRDefault="00340518" w:rsidP="00D63250">
      <w:pPr>
        <w:pStyle w:val="1"/>
        <w:ind w:firstLine="0"/>
        <w:jc w:val="both"/>
        <w:rPr>
          <w:sz w:val="24"/>
          <w:szCs w:val="24"/>
          <w:u w:val="none"/>
        </w:rPr>
      </w:pPr>
    </w:p>
    <w:p w:rsidR="00D63250" w:rsidRPr="00234563" w:rsidRDefault="00D63250" w:rsidP="00D63250">
      <w:pPr>
        <w:pStyle w:val="1"/>
        <w:ind w:firstLine="0"/>
        <w:jc w:val="both"/>
        <w:rPr>
          <w:sz w:val="26"/>
          <w:szCs w:val="26"/>
          <w:u w:val="none"/>
        </w:rPr>
      </w:pPr>
      <w:r w:rsidRPr="00234563">
        <w:rPr>
          <w:sz w:val="26"/>
          <w:szCs w:val="26"/>
          <w:u w:val="none"/>
        </w:rPr>
        <w:t>Об утверждении административного регламента</w:t>
      </w:r>
    </w:p>
    <w:p w:rsidR="00340518" w:rsidRPr="00234563" w:rsidRDefault="00D63250" w:rsidP="00D63250">
      <w:pPr>
        <w:pStyle w:val="1"/>
        <w:ind w:firstLine="0"/>
        <w:rPr>
          <w:sz w:val="26"/>
          <w:szCs w:val="26"/>
          <w:u w:val="none"/>
        </w:rPr>
      </w:pPr>
      <w:r w:rsidRPr="00234563">
        <w:rPr>
          <w:sz w:val="26"/>
          <w:szCs w:val="26"/>
          <w:u w:val="none"/>
        </w:rPr>
        <w:t xml:space="preserve">по предоставлению муниципальной  услуги </w:t>
      </w:r>
    </w:p>
    <w:p w:rsidR="00D63250" w:rsidRPr="00234563" w:rsidRDefault="00D63250" w:rsidP="00D63250">
      <w:pPr>
        <w:pStyle w:val="1"/>
        <w:ind w:firstLine="0"/>
        <w:rPr>
          <w:sz w:val="26"/>
          <w:szCs w:val="26"/>
          <w:u w:val="none"/>
        </w:rPr>
      </w:pPr>
      <w:r w:rsidRPr="00234563">
        <w:rPr>
          <w:sz w:val="26"/>
          <w:szCs w:val="26"/>
          <w:u w:val="none"/>
        </w:rPr>
        <w:t>«Выдача разрешения на строительство»</w:t>
      </w:r>
    </w:p>
    <w:p w:rsidR="00D63250" w:rsidRPr="00234563" w:rsidRDefault="00D63250" w:rsidP="00D63250">
      <w:pPr>
        <w:pStyle w:val="1"/>
        <w:ind w:firstLine="0"/>
        <w:rPr>
          <w:sz w:val="26"/>
          <w:szCs w:val="26"/>
          <w:u w:val="none"/>
        </w:rPr>
      </w:pPr>
    </w:p>
    <w:p w:rsidR="00D63250" w:rsidRPr="00234563" w:rsidRDefault="00D63250" w:rsidP="00B43C81">
      <w:pPr>
        <w:pStyle w:val="ConsPlusTitle"/>
        <w:jc w:val="center"/>
        <w:rPr>
          <w:rStyle w:val="ab"/>
          <w:rFonts w:ascii="Times New Roman" w:hAnsi="Times New Roman" w:cs="Times New Roman"/>
          <w:b/>
          <w:bCs w:val="0"/>
          <w:color w:val="auto"/>
          <w:sz w:val="26"/>
          <w:szCs w:val="26"/>
        </w:rPr>
      </w:pPr>
    </w:p>
    <w:p w:rsidR="00D63250" w:rsidRPr="00234563" w:rsidRDefault="00D63250" w:rsidP="00234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4563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27 июля 2010  года № 210-ФЗ «Об организации предоставления государственных и муниципальных услуг»  и  на основании Устава Романовского муниципального района Саратовской области </w:t>
      </w:r>
    </w:p>
    <w:p w:rsidR="00234563" w:rsidRDefault="00234563" w:rsidP="00D6325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3250" w:rsidRPr="00234563" w:rsidRDefault="00D63250" w:rsidP="00D6325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4563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D63250" w:rsidRPr="00234563" w:rsidRDefault="00D63250" w:rsidP="00B43C81">
      <w:pPr>
        <w:pStyle w:val="1"/>
        <w:ind w:firstLine="708"/>
        <w:jc w:val="both"/>
        <w:rPr>
          <w:b w:val="0"/>
          <w:sz w:val="26"/>
          <w:szCs w:val="26"/>
        </w:rPr>
      </w:pPr>
      <w:r w:rsidRPr="00234563">
        <w:rPr>
          <w:b w:val="0"/>
          <w:sz w:val="26"/>
          <w:szCs w:val="26"/>
          <w:u w:val="none"/>
        </w:rPr>
        <w:t>1.Утвердить административный регламент по предоставлению муниципальной услуги  «Выдача разрешения на строительство» согласно приложению.</w:t>
      </w:r>
    </w:p>
    <w:p w:rsidR="00340518" w:rsidRPr="00234563" w:rsidRDefault="00D63250" w:rsidP="00B43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4563">
        <w:rPr>
          <w:rFonts w:ascii="Times New Roman" w:hAnsi="Times New Roman" w:cs="Times New Roman"/>
          <w:sz w:val="26"/>
          <w:szCs w:val="26"/>
        </w:rPr>
        <w:t>2.</w:t>
      </w:r>
      <w:r w:rsidR="00340518" w:rsidRPr="00234563">
        <w:rPr>
          <w:rFonts w:ascii="Times New Roman" w:hAnsi="Times New Roman" w:cs="Times New Roman"/>
          <w:sz w:val="26"/>
          <w:szCs w:val="26"/>
        </w:rPr>
        <w:t xml:space="preserve"> Признать утратившим силу:</w:t>
      </w:r>
    </w:p>
    <w:p w:rsidR="00D63250" w:rsidRPr="00234563" w:rsidRDefault="00340518" w:rsidP="00B43C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4563">
        <w:rPr>
          <w:rFonts w:ascii="Times New Roman" w:hAnsi="Times New Roman" w:cs="Times New Roman"/>
          <w:sz w:val="26"/>
          <w:szCs w:val="26"/>
        </w:rPr>
        <w:t>п</w:t>
      </w:r>
      <w:r w:rsidR="00D63250" w:rsidRPr="00234563">
        <w:rPr>
          <w:rFonts w:ascii="Times New Roman" w:hAnsi="Times New Roman" w:cs="Times New Roman"/>
          <w:sz w:val="26"/>
          <w:szCs w:val="26"/>
        </w:rPr>
        <w:t>остановление администрации Романовского муниципального района Саратовской области от 26.07.2012 года № 226 «Подготовка и выдача разрешения на строительство, реконструкцию объектов капитального строительства, расположенных на территории Романовского муниципального района Саратовской области»</w:t>
      </w:r>
      <w:r w:rsidRPr="00234563">
        <w:rPr>
          <w:rFonts w:ascii="Times New Roman" w:hAnsi="Times New Roman" w:cs="Times New Roman"/>
          <w:sz w:val="26"/>
          <w:szCs w:val="26"/>
        </w:rPr>
        <w:t>;</w:t>
      </w:r>
      <w:r w:rsidR="00D63250" w:rsidRPr="002345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3250" w:rsidRPr="00234563" w:rsidRDefault="00340518" w:rsidP="00B43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4563">
        <w:rPr>
          <w:rFonts w:ascii="Times New Roman" w:hAnsi="Times New Roman" w:cs="Times New Roman"/>
          <w:sz w:val="26"/>
          <w:szCs w:val="26"/>
        </w:rPr>
        <w:t>п</w:t>
      </w:r>
      <w:r w:rsidR="00D63250" w:rsidRPr="00234563">
        <w:rPr>
          <w:rFonts w:ascii="Times New Roman" w:hAnsi="Times New Roman" w:cs="Times New Roman"/>
          <w:sz w:val="26"/>
          <w:szCs w:val="26"/>
        </w:rPr>
        <w:t xml:space="preserve">остановление администрации Романовского муниципального района Саратовской области от </w:t>
      </w:r>
      <w:r w:rsidR="004146AB" w:rsidRPr="00234563">
        <w:rPr>
          <w:rFonts w:ascii="Times New Roman" w:hAnsi="Times New Roman" w:cs="Times New Roman"/>
          <w:sz w:val="26"/>
          <w:szCs w:val="26"/>
        </w:rPr>
        <w:t>24</w:t>
      </w:r>
      <w:r w:rsidR="00D63250" w:rsidRPr="00234563">
        <w:rPr>
          <w:rFonts w:ascii="Times New Roman" w:hAnsi="Times New Roman" w:cs="Times New Roman"/>
          <w:sz w:val="26"/>
          <w:szCs w:val="26"/>
        </w:rPr>
        <w:t>.0</w:t>
      </w:r>
      <w:r w:rsidR="004146AB" w:rsidRPr="00234563">
        <w:rPr>
          <w:rFonts w:ascii="Times New Roman" w:hAnsi="Times New Roman" w:cs="Times New Roman"/>
          <w:sz w:val="26"/>
          <w:szCs w:val="26"/>
        </w:rPr>
        <w:t>9</w:t>
      </w:r>
      <w:r w:rsidR="00D63250" w:rsidRPr="00234563">
        <w:rPr>
          <w:rFonts w:ascii="Times New Roman" w:hAnsi="Times New Roman" w:cs="Times New Roman"/>
          <w:sz w:val="26"/>
          <w:szCs w:val="26"/>
        </w:rPr>
        <w:t>.201</w:t>
      </w:r>
      <w:r w:rsidR="004146AB" w:rsidRPr="00234563">
        <w:rPr>
          <w:rFonts w:ascii="Times New Roman" w:hAnsi="Times New Roman" w:cs="Times New Roman"/>
          <w:sz w:val="26"/>
          <w:szCs w:val="26"/>
        </w:rPr>
        <w:t>3</w:t>
      </w:r>
      <w:r w:rsidRPr="00234563">
        <w:rPr>
          <w:rFonts w:ascii="Times New Roman" w:hAnsi="Times New Roman" w:cs="Times New Roman"/>
          <w:sz w:val="26"/>
          <w:szCs w:val="26"/>
        </w:rPr>
        <w:t xml:space="preserve"> </w:t>
      </w:r>
      <w:r w:rsidR="00D63250" w:rsidRPr="00234563">
        <w:rPr>
          <w:rFonts w:ascii="Times New Roman" w:hAnsi="Times New Roman" w:cs="Times New Roman"/>
          <w:sz w:val="26"/>
          <w:szCs w:val="26"/>
        </w:rPr>
        <w:t>г</w:t>
      </w:r>
      <w:r w:rsidRPr="00234563">
        <w:rPr>
          <w:rFonts w:ascii="Times New Roman" w:hAnsi="Times New Roman" w:cs="Times New Roman"/>
          <w:sz w:val="26"/>
          <w:szCs w:val="26"/>
        </w:rPr>
        <w:t>ода</w:t>
      </w:r>
      <w:r w:rsidR="00D63250" w:rsidRPr="00234563">
        <w:rPr>
          <w:rFonts w:ascii="Times New Roman" w:hAnsi="Times New Roman" w:cs="Times New Roman"/>
          <w:sz w:val="26"/>
          <w:szCs w:val="26"/>
        </w:rPr>
        <w:t xml:space="preserve"> №</w:t>
      </w:r>
      <w:r w:rsidR="004146AB" w:rsidRPr="00234563">
        <w:rPr>
          <w:rFonts w:ascii="Times New Roman" w:hAnsi="Times New Roman" w:cs="Times New Roman"/>
          <w:sz w:val="26"/>
          <w:szCs w:val="26"/>
        </w:rPr>
        <w:t xml:space="preserve"> 326</w:t>
      </w:r>
      <w:r w:rsidR="00D63250" w:rsidRPr="00234563">
        <w:rPr>
          <w:rFonts w:ascii="Times New Roman" w:hAnsi="Times New Roman" w:cs="Times New Roman"/>
          <w:sz w:val="26"/>
          <w:szCs w:val="26"/>
        </w:rPr>
        <w:t xml:space="preserve"> «О внесении изменений в </w:t>
      </w:r>
      <w:r w:rsidR="004146AB" w:rsidRPr="00234563">
        <w:rPr>
          <w:rFonts w:ascii="Times New Roman" w:hAnsi="Times New Roman" w:cs="Times New Roman"/>
          <w:sz w:val="26"/>
          <w:szCs w:val="26"/>
        </w:rPr>
        <w:t xml:space="preserve">приложение к постановлению </w:t>
      </w:r>
      <w:r w:rsidR="00D63250" w:rsidRPr="00234563">
        <w:rPr>
          <w:rFonts w:ascii="Times New Roman" w:hAnsi="Times New Roman" w:cs="Times New Roman"/>
          <w:sz w:val="26"/>
          <w:szCs w:val="26"/>
        </w:rPr>
        <w:t>администрации Романовского муниципального района Саратовской области от</w:t>
      </w:r>
      <w:r w:rsidR="004146AB" w:rsidRPr="00234563">
        <w:rPr>
          <w:rFonts w:ascii="Times New Roman" w:hAnsi="Times New Roman" w:cs="Times New Roman"/>
          <w:sz w:val="26"/>
          <w:szCs w:val="26"/>
        </w:rPr>
        <w:t xml:space="preserve"> </w:t>
      </w:r>
      <w:r w:rsidR="00D63250" w:rsidRPr="00234563">
        <w:rPr>
          <w:rFonts w:ascii="Times New Roman" w:hAnsi="Times New Roman" w:cs="Times New Roman"/>
          <w:sz w:val="26"/>
          <w:szCs w:val="26"/>
        </w:rPr>
        <w:t>26.0</w:t>
      </w:r>
      <w:r w:rsidR="004146AB" w:rsidRPr="00234563">
        <w:rPr>
          <w:rFonts w:ascii="Times New Roman" w:hAnsi="Times New Roman" w:cs="Times New Roman"/>
          <w:sz w:val="26"/>
          <w:szCs w:val="26"/>
        </w:rPr>
        <w:t>7</w:t>
      </w:r>
      <w:r w:rsidR="00D63250" w:rsidRPr="00234563">
        <w:rPr>
          <w:rFonts w:ascii="Times New Roman" w:hAnsi="Times New Roman" w:cs="Times New Roman"/>
          <w:sz w:val="26"/>
          <w:szCs w:val="26"/>
        </w:rPr>
        <w:t>.201</w:t>
      </w:r>
      <w:r w:rsidR="004146AB" w:rsidRPr="00234563">
        <w:rPr>
          <w:rFonts w:ascii="Times New Roman" w:hAnsi="Times New Roman" w:cs="Times New Roman"/>
          <w:sz w:val="26"/>
          <w:szCs w:val="26"/>
        </w:rPr>
        <w:t>2</w:t>
      </w:r>
      <w:r w:rsidRPr="00234563">
        <w:rPr>
          <w:rFonts w:ascii="Times New Roman" w:hAnsi="Times New Roman" w:cs="Times New Roman"/>
          <w:sz w:val="26"/>
          <w:szCs w:val="26"/>
        </w:rPr>
        <w:t xml:space="preserve"> </w:t>
      </w:r>
      <w:r w:rsidR="00D63250" w:rsidRPr="00234563">
        <w:rPr>
          <w:rFonts w:ascii="Times New Roman" w:hAnsi="Times New Roman" w:cs="Times New Roman"/>
          <w:sz w:val="26"/>
          <w:szCs w:val="26"/>
        </w:rPr>
        <w:t>г</w:t>
      </w:r>
      <w:r w:rsidRPr="00234563">
        <w:rPr>
          <w:rFonts w:ascii="Times New Roman" w:hAnsi="Times New Roman" w:cs="Times New Roman"/>
          <w:sz w:val="26"/>
          <w:szCs w:val="26"/>
        </w:rPr>
        <w:t xml:space="preserve">ода </w:t>
      </w:r>
      <w:r w:rsidR="00D63250" w:rsidRPr="00234563">
        <w:rPr>
          <w:rFonts w:ascii="Times New Roman" w:hAnsi="Times New Roman" w:cs="Times New Roman"/>
          <w:sz w:val="26"/>
          <w:szCs w:val="26"/>
        </w:rPr>
        <w:t>№</w:t>
      </w:r>
      <w:r w:rsidR="004146AB" w:rsidRPr="00234563">
        <w:rPr>
          <w:rFonts w:ascii="Times New Roman" w:hAnsi="Times New Roman" w:cs="Times New Roman"/>
          <w:sz w:val="26"/>
          <w:szCs w:val="26"/>
        </w:rPr>
        <w:t xml:space="preserve"> 226</w:t>
      </w:r>
      <w:r w:rsidR="00D63250" w:rsidRPr="00234563">
        <w:rPr>
          <w:rFonts w:ascii="Times New Roman" w:hAnsi="Times New Roman" w:cs="Times New Roman"/>
          <w:sz w:val="26"/>
          <w:szCs w:val="26"/>
        </w:rPr>
        <w:t>»</w:t>
      </w:r>
      <w:r w:rsidRPr="00234563">
        <w:rPr>
          <w:rFonts w:ascii="Times New Roman" w:hAnsi="Times New Roman" w:cs="Times New Roman"/>
          <w:sz w:val="26"/>
          <w:szCs w:val="26"/>
        </w:rPr>
        <w:t>;</w:t>
      </w:r>
    </w:p>
    <w:p w:rsidR="004146AB" w:rsidRPr="00234563" w:rsidRDefault="00340518" w:rsidP="00B43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4563">
        <w:rPr>
          <w:rFonts w:ascii="Times New Roman" w:hAnsi="Times New Roman" w:cs="Times New Roman"/>
          <w:sz w:val="26"/>
          <w:szCs w:val="26"/>
        </w:rPr>
        <w:t>п</w:t>
      </w:r>
      <w:r w:rsidR="004146AB" w:rsidRPr="00234563">
        <w:rPr>
          <w:rFonts w:ascii="Times New Roman" w:hAnsi="Times New Roman" w:cs="Times New Roman"/>
          <w:sz w:val="26"/>
          <w:szCs w:val="26"/>
        </w:rPr>
        <w:t>остановление администрации Романовского муниципального района Саратовской области от 9.07.2014</w:t>
      </w:r>
      <w:r w:rsidRPr="00234563">
        <w:rPr>
          <w:rFonts w:ascii="Times New Roman" w:hAnsi="Times New Roman" w:cs="Times New Roman"/>
          <w:sz w:val="26"/>
          <w:szCs w:val="26"/>
        </w:rPr>
        <w:t xml:space="preserve"> </w:t>
      </w:r>
      <w:r w:rsidR="004146AB" w:rsidRPr="00234563">
        <w:rPr>
          <w:rFonts w:ascii="Times New Roman" w:hAnsi="Times New Roman" w:cs="Times New Roman"/>
          <w:sz w:val="26"/>
          <w:szCs w:val="26"/>
        </w:rPr>
        <w:t>г</w:t>
      </w:r>
      <w:r w:rsidRPr="00234563">
        <w:rPr>
          <w:rFonts w:ascii="Times New Roman" w:hAnsi="Times New Roman" w:cs="Times New Roman"/>
          <w:sz w:val="26"/>
          <w:szCs w:val="26"/>
        </w:rPr>
        <w:t>ода</w:t>
      </w:r>
      <w:r w:rsidR="004146AB" w:rsidRPr="00234563">
        <w:rPr>
          <w:rFonts w:ascii="Times New Roman" w:hAnsi="Times New Roman" w:cs="Times New Roman"/>
          <w:sz w:val="26"/>
          <w:szCs w:val="26"/>
        </w:rPr>
        <w:t xml:space="preserve"> № 184 «О внесении изменений в  постановление администрации Романовского муниципального района Саратовской области от 26.07.2012</w:t>
      </w:r>
      <w:r w:rsidRPr="00234563">
        <w:rPr>
          <w:rFonts w:ascii="Times New Roman" w:hAnsi="Times New Roman" w:cs="Times New Roman"/>
          <w:sz w:val="26"/>
          <w:szCs w:val="26"/>
        </w:rPr>
        <w:t xml:space="preserve"> года</w:t>
      </w:r>
      <w:r w:rsidR="004146AB" w:rsidRPr="00234563">
        <w:rPr>
          <w:rFonts w:ascii="Times New Roman" w:hAnsi="Times New Roman" w:cs="Times New Roman"/>
          <w:sz w:val="26"/>
          <w:szCs w:val="26"/>
        </w:rPr>
        <w:t xml:space="preserve"> № 226»</w:t>
      </w:r>
      <w:r w:rsidRPr="00234563">
        <w:rPr>
          <w:rFonts w:ascii="Times New Roman" w:hAnsi="Times New Roman" w:cs="Times New Roman"/>
          <w:sz w:val="26"/>
          <w:szCs w:val="26"/>
        </w:rPr>
        <w:t>;</w:t>
      </w:r>
    </w:p>
    <w:p w:rsidR="004146AB" w:rsidRPr="00234563" w:rsidRDefault="00340518" w:rsidP="00B43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4563">
        <w:rPr>
          <w:rFonts w:ascii="Times New Roman" w:hAnsi="Times New Roman" w:cs="Times New Roman"/>
          <w:sz w:val="26"/>
          <w:szCs w:val="26"/>
        </w:rPr>
        <w:t>п</w:t>
      </w:r>
      <w:r w:rsidR="004146AB" w:rsidRPr="00234563">
        <w:rPr>
          <w:rFonts w:ascii="Times New Roman" w:hAnsi="Times New Roman" w:cs="Times New Roman"/>
          <w:sz w:val="26"/>
          <w:szCs w:val="26"/>
        </w:rPr>
        <w:t>остановление администрации Романовского муниципального района Саратовской области от 12.02.2015</w:t>
      </w:r>
      <w:r w:rsidRPr="00234563">
        <w:rPr>
          <w:rFonts w:ascii="Times New Roman" w:hAnsi="Times New Roman" w:cs="Times New Roman"/>
          <w:sz w:val="26"/>
          <w:szCs w:val="26"/>
        </w:rPr>
        <w:t xml:space="preserve"> </w:t>
      </w:r>
      <w:r w:rsidR="004146AB" w:rsidRPr="00234563">
        <w:rPr>
          <w:rFonts w:ascii="Times New Roman" w:hAnsi="Times New Roman" w:cs="Times New Roman"/>
          <w:sz w:val="26"/>
          <w:szCs w:val="26"/>
        </w:rPr>
        <w:t>г</w:t>
      </w:r>
      <w:r w:rsidRPr="00234563">
        <w:rPr>
          <w:rFonts w:ascii="Times New Roman" w:hAnsi="Times New Roman" w:cs="Times New Roman"/>
          <w:sz w:val="26"/>
          <w:szCs w:val="26"/>
        </w:rPr>
        <w:t>ода</w:t>
      </w:r>
      <w:r w:rsidR="004146AB" w:rsidRPr="00234563">
        <w:rPr>
          <w:rFonts w:ascii="Times New Roman" w:hAnsi="Times New Roman" w:cs="Times New Roman"/>
          <w:sz w:val="26"/>
          <w:szCs w:val="26"/>
        </w:rPr>
        <w:t xml:space="preserve"> № 23 «О внесении изменений в приложение к постановлению администрации Романовского муниципального района Саратовской области от 26.07.2012</w:t>
      </w:r>
      <w:r w:rsidRPr="00234563">
        <w:rPr>
          <w:rFonts w:ascii="Times New Roman" w:hAnsi="Times New Roman" w:cs="Times New Roman"/>
          <w:sz w:val="26"/>
          <w:szCs w:val="26"/>
        </w:rPr>
        <w:t xml:space="preserve"> </w:t>
      </w:r>
      <w:r w:rsidR="004146AB" w:rsidRPr="00234563">
        <w:rPr>
          <w:rFonts w:ascii="Times New Roman" w:hAnsi="Times New Roman" w:cs="Times New Roman"/>
          <w:sz w:val="26"/>
          <w:szCs w:val="26"/>
        </w:rPr>
        <w:t>г</w:t>
      </w:r>
      <w:r w:rsidRPr="00234563">
        <w:rPr>
          <w:rFonts w:ascii="Times New Roman" w:hAnsi="Times New Roman" w:cs="Times New Roman"/>
          <w:sz w:val="26"/>
          <w:szCs w:val="26"/>
        </w:rPr>
        <w:t>ода</w:t>
      </w:r>
      <w:r w:rsidR="004146AB" w:rsidRPr="00234563">
        <w:rPr>
          <w:rFonts w:ascii="Times New Roman" w:hAnsi="Times New Roman" w:cs="Times New Roman"/>
          <w:sz w:val="26"/>
          <w:szCs w:val="26"/>
        </w:rPr>
        <w:t xml:space="preserve"> № 226»</w:t>
      </w:r>
      <w:r w:rsidRPr="00234563">
        <w:rPr>
          <w:rFonts w:ascii="Times New Roman" w:hAnsi="Times New Roman" w:cs="Times New Roman"/>
          <w:sz w:val="26"/>
          <w:szCs w:val="26"/>
        </w:rPr>
        <w:t>.</w:t>
      </w:r>
    </w:p>
    <w:p w:rsidR="00396050" w:rsidRPr="00234563" w:rsidRDefault="00340518" w:rsidP="00340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4563">
        <w:rPr>
          <w:rFonts w:ascii="Times New Roman" w:hAnsi="Times New Roman" w:cs="Times New Roman"/>
          <w:sz w:val="26"/>
          <w:szCs w:val="26"/>
        </w:rPr>
        <w:t>3</w:t>
      </w:r>
      <w:r w:rsidR="00D63250" w:rsidRPr="00234563">
        <w:rPr>
          <w:rFonts w:ascii="Times New Roman" w:hAnsi="Times New Roman" w:cs="Times New Roman"/>
          <w:sz w:val="26"/>
          <w:szCs w:val="26"/>
        </w:rPr>
        <w:t>.</w:t>
      </w:r>
      <w:proofErr w:type="gramStart"/>
      <w:r w:rsidR="00D63250" w:rsidRPr="00234563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D63250" w:rsidRPr="00234563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   </w:t>
      </w:r>
      <w:r w:rsidR="00B43C81" w:rsidRPr="00234563">
        <w:rPr>
          <w:rFonts w:ascii="Times New Roman" w:hAnsi="Times New Roman" w:cs="Times New Roman"/>
          <w:sz w:val="26"/>
          <w:szCs w:val="26"/>
        </w:rPr>
        <w:tab/>
      </w:r>
      <w:r w:rsidR="00B43C81" w:rsidRPr="00234563">
        <w:rPr>
          <w:rFonts w:ascii="Times New Roman" w:hAnsi="Times New Roman" w:cs="Times New Roman"/>
          <w:sz w:val="26"/>
          <w:szCs w:val="26"/>
        </w:rPr>
        <w:tab/>
      </w:r>
    </w:p>
    <w:p w:rsidR="00D63250" w:rsidRPr="00234563" w:rsidRDefault="00340518" w:rsidP="00340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4563">
        <w:rPr>
          <w:rFonts w:ascii="Times New Roman" w:hAnsi="Times New Roman" w:cs="Times New Roman"/>
          <w:sz w:val="26"/>
          <w:szCs w:val="26"/>
        </w:rPr>
        <w:t>4</w:t>
      </w:r>
      <w:r w:rsidR="00D63250" w:rsidRPr="00234563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D63250" w:rsidRPr="0023456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D63250" w:rsidRPr="00234563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района  по строительству и жилищно-коммунальному хозяйству  </w:t>
      </w:r>
      <w:proofErr w:type="spellStart"/>
      <w:r w:rsidR="00D63250" w:rsidRPr="00234563">
        <w:rPr>
          <w:rFonts w:ascii="Times New Roman" w:hAnsi="Times New Roman" w:cs="Times New Roman"/>
          <w:sz w:val="26"/>
          <w:szCs w:val="26"/>
        </w:rPr>
        <w:t>Могилина</w:t>
      </w:r>
      <w:proofErr w:type="spellEnd"/>
      <w:r w:rsidR="00D63250" w:rsidRPr="00234563">
        <w:rPr>
          <w:rFonts w:ascii="Times New Roman" w:hAnsi="Times New Roman" w:cs="Times New Roman"/>
          <w:sz w:val="26"/>
          <w:szCs w:val="26"/>
        </w:rPr>
        <w:t xml:space="preserve"> А.А.</w:t>
      </w:r>
    </w:p>
    <w:tbl>
      <w:tblPr>
        <w:tblW w:w="11973" w:type="dxa"/>
        <w:tblLook w:val="04A0" w:firstRow="1" w:lastRow="0" w:firstColumn="1" w:lastColumn="0" w:noHBand="0" w:noVBand="1"/>
      </w:tblPr>
      <w:tblGrid>
        <w:gridCol w:w="7196"/>
        <w:gridCol w:w="4777"/>
      </w:tblGrid>
      <w:tr w:rsidR="00D63250" w:rsidRPr="00234563" w:rsidTr="00D63250">
        <w:tc>
          <w:tcPr>
            <w:tcW w:w="7196" w:type="dxa"/>
            <w:vAlign w:val="bottom"/>
            <w:hideMark/>
          </w:tcPr>
          <w:p w:rsidR="00D63250" w:rsidRPr="00234563" w:rsidRDefault="00D63250" w:rsidP="00D63250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45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Глава администрации </w:t>
            </w:r>
            <w:r w:rsidRPr="00234563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муниципального района   </w:t>
            </w:r>
          </w:p>
        </w:tc>
        <w:tc>
          <w:tcPr>
            <w:tcW w:w="4777" w:type="dxa"/>
            <w:vAlign w:val="bottom"/>
            <w:hideMark/>
          </w:tcPr>
          <w:p w:rsidR="00D63250" w:rsidRPr="00234563" w:rsidRDefault="00D63250" w:rsidP="00D63250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4563">
              <w:rPr>
                <w:rFonts w:ascii="Times New Roman" w:hAnsi="Times New Roman" w:cs="Times New Roman"/>
                <w:b/>
                <w:sz w:val="26"/>
                <w:szCs w:val="26"/>
              </w:rPr>
              <w:t>А.И.Щербаков</w:t>
            </w:r>
          </w:p>
        </w:tc>
      </w:tr>
    </w:tbl>
    <w:p w:rsidR="00340518" w:rsidRDefault="00340518" w:rsidP="00396050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</w:p>
    <w:p w:rsidR="00B43C81" w:rsidRPr="00396050" w:rsidRDefault="00B43C81" w:rsidP="00396050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43C81" w:rsidRPr="00396050" w:rsidRDefault="00B43C81" w:rsidP="00396050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96050" w:rsidRPr="00396050" w:rsidRDefault="00B43C81" w:rsidP="00396050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396050">
        <w:rPr>
          <w:rFonts w:ascii="Times New Roman" w:hAnsi="Times New Roman" w:cs="Times New Roman"/>
          <w:b w:val="0"/>
          <w:sz w:val="24"/>
          <w:szCs w:val="24"/>
        </w:rPr>
        <w:t xml:space="preserve">Романовского муниципального </w:t>
      </w:r>
    </w:p>
    <w:p w:rsidR="00396050" w:rsidRPr="00396050" w:rsidRDefault="00B43C81" w:rsidP="00396050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396050">
        <w:rPr>
          <w:rFonts w:ascii="Times New Roman" w:hAnsi="Times New Roman" w:cs="Times New Roman"/>
          <w:b w:val="0"/>
          <w:sz w:val="24"/>
          <w:szCs w:val="24"/>
        </w:rPr>
        <w:t xml:space="preserve">района </w:t>
      </w:r>
      <w:r w:rsidR="00396050" w:rsidRPr="0039605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 w:val="0"/>
          <w:sz w:val="24"/>
          <w:szCs w:val="24"/>
        </w:rPr>
        <w:t xml:space="preserve">Саратовской области </w:t>
      </w:r>
    </w:p>
    <w:p w:rsidR="00D63250" w:rsidRPr="00396050" w:rsidRDefault="00B43C81" w:rsidP="00396050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396050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34563">
        <w:rPr>
          <w:rFonts w:ascii="Times New Roman" w:hAnsi="Times New Roman" w:cs="Times New Roman"/>
          <w:b w:val="0"/>
          <w:sz w:val="24"/>
          <w:szCs w:val="24"/>
        </w:rPr>
        <w:t xml:space="preserve">31.12.2015 </w:t>
      </w:r>
      <w:r w:rsidRPr="00396050">
        <w:rPr>
          <w:rFonts w:ascii="Times New Roman" w:hAnsi="Times New Roman" w:cs="Times New Roman"/>
          <w:b w:val="0"/>
          <w:sz w:val="24"/>
          <w:szCs w:val="24"/>
        </w:rPr>
        <w:t>года №</w:t>
      </w:r>
      <w:r w:rsidR="00234563">
        <w:rPr>
          <w:rFonts w:ascii="Times New Roman" w:hAnsi="Times New Roman" w:cs="Times New Roman"/>
          <w:b w:val="0"/>
          <w:sz w:val="24"/>
          <w:szCs w:val="24"/>
        </w:rPr>
        <w:t xml:space="preserve"> 521</w:t>
      </w:r>
    </w:p>
    <w:p w:rsidR="00D63250" w:rsidRDefault="00D63250" w:rsidP="00F808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08E7" w:rsidRPr="00CE6DEE" w:rsidRDefault="00F808E7" w:rsidP="00F808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3F63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8E7" w:rsidRPr="00CE6DEE" w:rsidRDefault="00F808E7" w:rsidP="00F808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F808E7" w:rsidRPr="00CE6DEE" w:rsidRDefault="00F808E7" w:rsidP="00F808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«ВЫДАЧА РАЗРЕШЕНИЯ НА СТРОИТЕЛЬСТВО»</w:t>
      </w:r>
    </w:p>
    <w:p w:rsidR="009C23ED" w:rsidRPr="00CE6DEE" w:rsidRDefault="009C23ED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</w:p>
    <w:p w:rsidR="008309E1" w:rsidRPr="00CE6DEE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E6DEE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B15055" w:rsidRPr="00CE6DEE" w:rsidRDefault="00B15055" w:rsidP="00B1505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>Предмет регулирования</w:t>
      </w:r>
    </w:p>
    <w:p w:rsidR="00B15055" w:rsidRPr="00396050" w:rsidRDefault="00B43C81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proofErr w:type="gramStart"/>
      <w:r w:rsidR="00B15055" w:rsidRPr="00396050">
        <w:rPr>
          <w:rFonts w:ascii="Times New Roman" w:hAnsi="Times New Roman" w:cs="Times New Roman"/>
          <w:bCs/>
          <w:sz w:val="24"/>
          <w:szCs w:val="24"/>
        </w:rPr>
        <w:t xml:space="preserve">Административный регламент предоставления </w:t>
      </w:r>
      <m:oMath>
        <m:r>
          <w:rPr>
            <w:rFonts w:ascii="Cambria Math" w:hAnsi="Cambria Math" w:cs="Times New Roman"/>
            <w:sz w:val="24"/>
            <w:szCs w:val="24"/>
          </w:rPr>
          <m:t>Администрацией Романовского муниципального района</m:t>
        </m:r>
      </m:oMath>
      <w:r w:rsidR="00B15055" w:rsidRPr="00396050">
        <w:rPr>
          <w:rFonts w:ascii="Times New Roman" w:hAnsi="Times New Roman" w:cs="Times New Roman"/>
          <w:bCs/>
          <w:sz w:val="24"/>
          <w:szCs w:val="24"/>
        </w:rPr>
        <w:t xml:space="preserve"> муниципальной услуги </w:t>
      </w:r>
      <w:r w:rsidR="00B15055" w:rsidRPr="00396050">
        <w:rPr>
          <w:rFonts w:ascii="Times New Roman" w:hAnsi="Times New Roman" w:cs="Times New Roman"/>
          <w:b/>
          <w:bCs/>
          <w:sz w:val="24"/>
          <w:szCs w:val="24"/>
        </w:rPr>
        <w:t>по выдаче разрешения на строительство</w:t>
      </w:r>
      <w:r w:rsidR="00B15055" w:rsidRPr="00396050">
        <w:rPr>
          <w:rFonts w:ascii="Times New Roman" w:hAnsi="Times New Roman" w:cs="Times New Roman"/>
          <w:bCs/>
          <w:sz w:val="24"/>
          <w:szCs w:val="24"/>
        </w:rPr>
        <w:t xml:space="preserve"> (далее – соответственно Административный регламент, орган местного самоуправления, муниципальная услуга) </w:t>
      </w:r>
      <w:r w:rsidR="00B15055" w:rsidRPr="00396050">
        <w:rPr>
          <w:rFonts w:ascii="Times New Roman" w:hAnsi="Times New Roman" w:cs="Times New Roman"/>
          <w:sz w:val="24"/>
          <w:szCs w:val="24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 органа</w:t>
      </w:r>
      <w:proofErr w:type="gramEnd"/>
      <w:r w:rsidR="00B15055" w:rsidRPr="00396050">
        <w:rPr>
          <w:rFonts w:ascii="Times New Roman" w:hAnsi="Times New Roman" w:cs="Times New Roman"/>
          <w:sz w:val="24"/>
          <w:szCs w:val="24"/>
        </w:rPr>
        <w:t xml:space="preserve"> местного самоуправления, предоставляющего муниципальную услугу, а также его должностных лиц, муниципальных служащих.</w:t>
      </w:r>
    </w:p>
    <w:p w:rsidR="00B7613D" w:rsidRPr="00396050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7613D" w:rsidRPr="00396050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i/>
          <w:sz w:val="24"/>
          <w:szCs w:val="24"/>
        </w:rPr>
        <w:t>Круг заявителей</w:t>
      </w:r>
    </w:p>
    <w:p w:rsidR="00B7613D" w:rsidRPr="00396050" w:rsidRDefault="00B7613D" w:rsidP="00B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7820" w:rsidRPr="00396050" w:rsidRDefault="00B7613D" w:rsidP="00B7613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Par2"/>
      <w:bookmarkEnd w:id="0"/>
      <w:r w:rsidRPr="00396050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Заявителями на предоставление муниципальной услуги </w:t>
      </w:r>
      <w:r w:rsidR="009D718A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C07820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далее – заявитель, заявители) 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являются</w:t>
      </w:r>
      <w:r w:rsidR="00C826F6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физические и юридические лица, обеспечивающие на принадлежащем им земельном участке или на земельном участке иного правообладателя </w:t>
      </w:r>
      <w:r w:rsidR="0055764D" w:rsidRPr="00396050">
        <w:rPr>
          <w:rFonts w:ascii="Times New Roman" w:hAnsi="Times New Roman" w:cs="Times New Roman"/>
          <w:sz w:val="24"/>
          <w:szCs w:val="24"/>
        </w:rPr>
        <w:t>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"</w:t>
      </w:r>
      <w:proofErr w:type="spellStart"/>
      <w:r w:rsidR="0055764D" w:rsidRPr="00396050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="0055764D" w:rsidRPr="00396050">
        <w:rPr>
          <w:rFonts w:ascii="Times New Roman" w:hAnsi="Times New Roman" w:cs="Times New Roman"/>
          <w:sz w:val="24"/>
          <w:szCs w:val="24"/>
        </w:rPr>
        <w:t>", Государственная корпорация по космической деятельности "</w:t>
      </w:r>
      <w:proofErr w:type="spellStart"/>
      <w:r w:rsidR="0055764D" w:rsidRPr="00396050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="0055764D" w:rsidRPr="00396050">
        <w:rPr>
          <w:rFonts w:ascii="Times New Roman" w:hAnsi="Times New Roman" w:cs="Times New Roman"/>
          <w:sz w:val="24"/>
          <w:szCs w:val="24"/>
        </w:rPr>
        <w:t>", органы управления государственными внебюджетными фондами или</w:t>
      </w:r>
      <w:proofErr w:type="gramEnd"/>
      <w:r w:rsidR="0055764D" w:rsidRPr="00396050">
        <w:rPr>
          <w:rFonts w:ascii="Times New Roman" w:hAnsi="Times New Roman" w:cs="Times New Roman"/>
          <w:sz w:val="24"/>
          <w:szCs w:val="24"/>
        </w:rPr>
        <w:t xml:space="preserve">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заказчика) </w:t>
      </w:r>
      <w:r w:rsidR="00C826F6" w:rsidRPr="00396050">
        <w:rPr>
          <w:rFonts w:ascii="Times New Roman" w:hAnsi="Times New Roman" w:cs="Times New Roman"/>
          <w:sz w:val="24"/>
          <w:szCs w:val="24"/>
        </w:rPr>
        <w:t xml:space="preserve">строительство, реконструкцию, капитальный ремонт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 и 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заинтересованные в </w:t>
      </w:r>
      <w:r w:rsidR="00A718E0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получении разрешения на строительство</w:t>
      </w:r>
      <w:r w:rsidR="0055764D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02E9A" w:rsidRPr="00396050" w:rsidRDefault="00302E9A" w:rsidP="00302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1.2.1. </w:t>
      </w:r>
      <w:proofErr w:type="gramStart"/>
      <w:r w:rsidRPr="00396050">
        <w:rPr>
          <w:rFonts w:ascii="Times New Roman" w:hAnsi="Times New Roman" w:cs="Times New Roman"/>
          <w:sz w:val="24"/>
          <w:szCs w:val="24"/>
        </w:rPr>
        <w:t xml:space="preserve">От имени заявителя за предоставлением </w:t>
      </w:r>
      <w:r w:rsidR="003A50D0" w:rsidRPr="00396050">
        <w:rPr>
          <w:rFonts w:ascii="Times New Roman" w:hAnsi="Times New Roman" w:cs="Times New Roman"/>
          <w:sz w:val="24"/>
          <w:szCs w:val="24"/>
        </w:rPr>
        <w:t>муниципальной</w:t>
      </w:r>
      <w:r w:rsidRPr="00396050">
        <w:rPr>
          <w:rFonts w:ascii="Times New Roman" w:hAnsi="Times New Roman" w:cs="Times New Roman"/>
          <w:sz w:val="24"/>
          <w:szCs w:val="24"/>
        </w:rPr>
        <w:t xml:space="preserve"> услуги </w:t>
      </w:r>
      <w:r w:rsidRPr="00396050">
        <w:rPr>
          <w:rFonts w:ascii="Times New Roman" w:hAnsi="Times New Roman" w:cs="Times New Roman"/>
          <w:bCs/>
          <w:sz w:val="24"/>
          <w:szCs w:val="24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302E9A" w:rsidRPr="00396050" w:rsidRDefault="00302E9A" w:rsidP="00B7613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7613D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i/>
          <w:sz w:val="24"/>
          <w:szCs w:val="24"/>
        </w:rPr>
        <w:t>Требования к порядку информирования о предоставлении</w:t>
      </w:r>
    </w:p>
    <w:p w:rsidR="00B7613D" w:rsidRPr="00396050" w:rsidRDefault="00DC323C" w:rsidP="00B76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i/>
          <w:sz w:val="24"/>
          <w:szCs w:val="24"/>
        </w:rPr>
        <w:t>муниципальной</w:t>
      </w:r>
      <w:r w:rsidR="00B7613D" w:rsidRPr="00396050">
        <w:rPr>
          <w:rFonts w:ascii="Times New Roman" w:hAnsi="Times New Roman" w:cs="Times New Roman"/>
          <w:b/>
          <w:i/>
          <w:sz w:val="24"/>
          <w:szCs w:val="24"/>
        </w:rPr>
        <w:t xml:space="preserve"> услуги</w:t>
      </w:r>
    </w:p>
    <w:p w:rsidR="008309E1" w:rsidRPr="00396050" w:rsidRDefault="008309E1" w:rsidP="00EB0E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A5AD6" w:rsidRPr="00396050" w:rsidRDefault="00B7613D" w:rsidP="005A5A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1.3.</w:t>
      </w:r>
      <w:r w:rsidR="00A24539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sz w:val="24"/>
          <w:szCs w:val="24"/>
        </w:rPr>
        <w:t xml:space="preserve">Информация об </w:t>
      </w:r>
      <w:r w:rsidR="005A5AD6" w:rsidRPr="00396050">
        <w:rPr>
          <w:rFonts w:ascii="Times New Roman" w:hAnsi="Times New Roman" w:cs="Times New Roman"/>
          <w:sz w:val="24"/>
          <w:szCs w:val="24"/>
        </w:rPr>
        <w:t>органе местного самоуправления</w:t>
      </w:r>
      <w:r w:rsidRPr="00396050">
        <w:rPr>
          <w:rFonts w:ascii="Times New Roman" w:hAnsi="Times New Roman" w:cs="Times New Roman"/>
          <w:sz w:val="24"/>
          <w:szCs w:val="24"/>
        </w:rPr>
        <w:t xml:space="preserve">, </w:t>
      </w:r>
      <w:r w:rsidR="005A5AD6" w:rsidRPr="00396050">
        <w:rPr>
          <w:rFonts w:ascii="Times New Roman" w:hAnsi="Times New Roman" w:cs="Times New Roman"/>
          <w:sz w:val="24"/>
          <w:szCs w:val="24"/>
        </w:rPr>
        <w:t xml:space="preserve">его </w:t>
      </w:r>
      <w:r w:rsidRPr="00396050">
        <w:rPr>
          <w:rFonts w:ascii="Times New Roman" w:hAnsi="Times New Roman" w:cs="Times New Roman"/>
          <w:sz w:val="24"/>
          <w:szCs w:val="24"/>
        </w:rPr>
        <w:t>структурн</w:t>
      </w:r>
      <w:r w:rsidR="005A5AD6" w:rsidRPr="00396050">
        <w:rPr>
          <w:rFonts w:ascii="Times New Roman" w:hAnsi="Times New Roman" w:cs="Times New Roman"/>
          <w:sz w:val="24"/>
          <w:szCs w:val="24"/>
        </w:rPr>
        <w:t>ых</w:t>
      </w:r>
      <w:r w:rsidRPr="00396050">
        <w:rPr>
          <w:rFonts w:ascii="Times New Roman" w:hAnsi="Times New Roman" w:cs="Times New Roman"/>
          <w:sz w:val="24"/>
          <w:szCs w:val="24"/>
        </w:rPr>
        <w:t xml:space="preserve"> подразделениях, </w:t>
      </w:r>
      <w:r w:rsidR="005A5AD6" w:rsidRPr="00396050">
        <w:rPr>
          <w:rFonts w:ascii="Times New Roman" w:hAnsi="Times New Roman" w:cs="Times New Roman"/>
          <w:sz w:val="24"/>
          <w:szCs w:val="24"/>
        </w:rPr>
        <w:t xml:space="preserve">предоставляющих муниципальную услугу, </w:t>
      </w:r>
      <w:r w:rsidRPr="00396050">
        <w:rPr>
          <w:rFonts w:ascii="Times New Roman" w:hAnsi="Times New Roman" w:cs="Times New Roman"/>
          <w:sz w:val="24"/>
          <w:szCs w:val="24"/>
        </w:rPr>
        <w:t xml:space="preserve">организациях, </w:t>
      </w:r>
      <w:r w:rsidR="005A5AD6" w:rsidRPr="00396050">
        <w:rPr>
          <w:rFonts w:ascii="Times New Roman" w:hAnsi="Times New Roman" w:cs="Times New Roman"/>
          <w:sz w:val="24"/>
          <w:szCs w:val="24"/>
        </w:rPr>
        <w:t>участвующих в предоставлении муниципальной услуги</w:t>
      </w:r>
      <w:r w:rsidR="00334F84" w:rsidRPr="003960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13D" w:rsidRPr="00396050" w:rsidRDefault="00B7613D" w:rsidP="00B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8" w:history="1">
        <w:r w:rsidRPr="00396050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396050">
        <w:rPr>
          <w:rFonts w:ascii="Times New Roman" w:hAnsi="Times New Roman" w:cs="Times New Roman"/>
          <w:sz w:val="24"/>
          <w:szCs w:val="24"/>
        </w:rPr>
        <w:t xml:space="preserve"> о местах нахождения и графике работы орган</w:t>
      </w:r>
      <w:r w:rsidR="005A5AD6" w:rsidRPr="00396050">
        <w:rPr>
          <w:rFonts w:ascii="Times New Roman" w:hAnsi="Times New Roman" w:cs="Times New Roman"/>
          <w:sz w:val="24"/>
          <w:szCs w:val="24"/>
        </w:rPr>
        <w:t>а местного самоуправления</w:t>
      </w:r>
      <w:r w:rsidRPr="00396050">
        <w:rPr>
          <w:rFonts w:ascii="Times New Roman" w:hAnsi="Times New Roman" w:cs="Times New Roman"/>
          <w:sz w:val="24"/>
          <w:szCs w:val="24"/>
        </w:rPr>
        <w:t xml:space="preserve">, </w:t>
      </w:r>
      <w:r w:rsidR="005A5AD6" w:rsidRPr="00396050">
        <w:rPr>
          <w:rFonts w:ascii="Times New Roman" w:hAnsi="Times New Roman" w:cs="Times New Roman"/>
          <w:sz w:val="24"/>
          <w:szCs w:val="24"/>
        </w:rPr>
        <w:t xml:space="preserve">его структурных подразделений, </w:t>
      </w:r>
      <w:r w:rsidRPr="00396050">
        <w:rPr>
          <w:rFonts w:ascii="Times New Roman" w:hAnsi="Times New Roman" w:cs="Times New Roman"/>
          <w:sz w:val="24"/>
          <w:szCs w:val="24"/>
        </w:rPr>
        <w:t xml:space="preserve">предоставляющих муниципальную услугу, организациях, участвующих в предоставлении муниципальной услуги, </w:t>
      </w:r>
      <w:r w:rsidR="00334F84" w:rsidRPr="00396050">
        <w:rPr>
          <w:rFonts w:ascii="Times New Roman" w:hAnsi="Times New Roman" w:cs="Times New Roman"/>
          <w:sz w:val="24"/>
          <w:szCs w:val="24"/>
        </w:rPr>
        <w:t>а также многофункциональных центров предоставления государственных и муниципальных услуг</w:t>
      </w:r>
      <w:r w:rsidR="00B15055" w:rsidRPr="00396050">
        <w:rPr>
          <w:rFonts w:ascii="Times New Roman" w:hAnsi="Times New Roman" w:cs="Times New Roman"/>
          <w:sz w:val="24"/>
          <w:szCs w:val="24"/>
        </w:rPr>
        <w:t xml:space="preserve"> (далее – МФЦ)</w:t>
      </w:r>
      <w:r w:rsidR="00334F84" w:rsidRPr="00396050">
        <w:rPr>
          <w:rFonts w:ascii="Times New Roman" w:hAnsi="Times New Roman" w:cs="Times New Roman"/>
          <w:sz w:val="24"/>
          <w:szCs w:val="24"/>
        </w:rPr>
        <w:t xml:space="preserve">, </w:t>
      </w:r>
      <w:r w:rsidRPr="00396050">
        <w:rPr>
          <w:rFonts w:ascii="Times New Roman" w:hAnsi="Times New Roman" w:cs="Times New Roman"/>
          <w:sz w:val="24"/>
          <w:szCs w:val="24"/>
        </w:rPr>
        <w:t xml:space="preserve">представлены в приложении </w:t>
      </w:r>
      <w:r w:rsidR="00A02FC9" w:rsidRPr="00396050">
        <w:rPr>
          <w:rFonts w:ascii="Times New Roman" w:hAnsi="Times New Roman" w:cs="Times New Roman"/>
          <w:sz w:val="24"/>
          <w:szCs w:val="24"/>
        </w:rPr>
        <w:t>№</w:t>
      </w:r>
      <w:r w:rsidR="00934C3D" w:rsidRPr="00396050">
        <w:rPr>
          <w:rFonts w:ascii="Times New Roman" w:hAnsi="Times New Roman" w:cs="Times New Roman"/>
          <w:sz w:val="24"/>
          <w:szCs w:val="24"/>
        </w:rPr>
        <w:t xml:space="preserve"> 1</w:t>
      </w:r>
      <w:r w:rsidRPr="00396050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</w:t>
      </w:r>
    </w:p>
    <w:p w:rsidR="00334F84" w:rsidRPr="00396050" w:rsidRDefault="00C12876" w:rsidP="00C1287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6050">
        <w:rPr>
          <w:rFonts w:ascii="Times New Roman" w:hAnsi="Times New Roman" w:cs="Times New Roman"/>
          <w:sz w:val="24"/>
          <w:szCs w:val="24"/>
        </w:rPr>
        <w:t>1.</w:t>
      </w:r>
      <w:r w:rsidR="00A24539" w:rsidRPr="00396050">
        <w:rPr>
          <w:rFonts w:ascii="Times New Roman" w:hAnsi="Times New Roman" w:cs="Times New Roman"/>
          <w:sz w:val="24"/>
          <w:szCs w:val="24"/>
        </w:rPr>
        <w:t>4</w:t>
      </w:r>
      <w:r w:rsidRPr="00396050">
        <w:rPr>
          <w:rFonts w:ascii="Times New Roman" w:hAnsi="Times New Roman" w:cs="Times New Roman"/>
          <w:sz w:val="24"/>
          <w:szCs w:val="24"/>
        </w:rPr>
        <w:t xml:space="preserve">. </w:t>
      </w:r>
      <w:r w:rsidR="00B7613D" w:rsidRPr="00396050">
        <w:rPr>
          <w:rFonts w:ascii="Times New Roman" w:hAnsi="Times New Roman" w:cs="Times New Roman"/>
          <w:sz w:val="24"/>
          <w:szCs w:val="24"/>
        </w:rPr>
        <w:t xml:space="preserve">Способ получения сведений о местонахождении и графике работы </w:t>
      </w:r>
      <w:r w:rsidR="005A5AD6" w:rsidRPr="00396050">
        <w:rPr>
          <w:rFonts w:ascii="Times New Roman" w:hAnsi="Times New Roman" w:cs="Times New Roman"/>
          <w:sz w:val="24"/>
          <w:szCs w:val="24"/>
        </w:rPr>
        <w:t>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</w:t>
      </w:r>
      <w:r w:rsidR="00EB72AC" w:rsidRPr="00396050">
        <w:rPr>
          <w:rFonts w:ascii="Times New Roman" w:hAnsi="Times New Roman" w:cs="Times New Roman"/>
          <w:sz w:val="24"/>
          <w:szCs w:val="24"/>
        </w:rPr>
        <w:t>.</w:t>
      </w:r>
    </w:p>
    <w:p w:rsidR="00AF6CC6" w:rsidRPr="00396050" w:rsidRDefault="00B221D0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proofErr w:type="gramStart"/>
        <w:r w:rsidR="00AF6CC6" w:rsidRPr="00396050">
          <w:rPr>
            <w:rFonts w:ascii="Times New Roman" w:eastAsia="Times New Roman" w:hAnsi="Times New Roman" w:cs="Times New Roman"/>
            <w:sz w:val="24"/>
            <w:szCs w:val="24"/>
          </w:rPr>
          <w:t>Сведения</w:t>
        </w:r>
      </w:hyperlink>
      <w:r w:rsidR="00AF6CC6" w:rsidRPr="00396050">
        <w:rPr>
          <w:rFonts w:ascii="Times New Roman" w:eastAsia="Times New Roman" w:hAnsi="Times New Roman" w:cs="Times New Roman"/>
          <w:sz w:val="24"/>
          <w:szCs w:val="24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0" w:history="1">
        <w:r w:rsidR="00AF6CC6" w:rsidRPr="00396050">
          <w:rPr>
            <w:rFonts w:ascii="Times New Roman" w:eastAsia="Times New Roman" w:hAnsi="Times New Roman" w:cs="Times New Roman"/>
            <w:sz w:val="24"/>
            <w:szCs w:val="24"/>
          </w:rPr>
          <w:t>http://www.gosuslugi.ru</w:t>
        </w:r>
      </w:hyperlink>
      <w:r w:rsidR="00AF6CC6" w:rsidRPr="003960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1" w:history="1">
        <w:r w:rsidR="00AF6CC6" w:rsidRPr="00396050">
          <w:rPr>
            <w:rFonts w:ascii="Times New Roman" w:eastAsia="Times New Roman" w:hAnsi="Times New Roman" w:cs="Times New Roman"/>
            <w:sz w:val="24"/>
            <w:szCs w:val="24"/>
          </w:rPr>
          <w:t>http://64.gosuslugi.ru/</w:t>
        </w:r>
      </w:hyperlink>
      <w:r w:rsidR="00AF6CC6" w:rsidRPr="00396050">
        <w:rPr>
          <w:rFonts w:ascii="Times New Roman" w:eastAsia="Times New Roman" w:hAnsi="Times New Roman" w:cs="Times New Roman"/>
          <w:sz w:val="24"/>
          <w:szCs w:val="24"/>
        </w:rPr>
        <w:t>) (далее – Единый и региональный порталы госуслуг</w:t>
      </w:r>
      <w:proofErr w:type="gramEnd"/>
      <w:r w:rsidR="00AF6CC6" w:rsidRPr="00396050">
        <w:rPr>
          <w:rFonts w:ascii="Times New Roman" w:eastAsia="Times New Roman" w:hAnsi="Times New Roman" w:cs="Times New Roman"/>
          <w:sz w:val="24"/>
          <w:szCs w:val="24"/>
        </w:rPr>
        <w:t>), в средствах массовой информации.</w:t>
      </w:r>
    </w:p>
    <w:p w:rsidR="00AD37FF" w:rsidRPr="00396050" w:rsidRDefault="00AD37FF" w:rsidP="00AD3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Информирование заинтересованных лиц по вопросам предоставления муниципальной услуги осуществляется специалистами </w:t>
      </w:r>
      <w:r w:rsidR="003F6393" w:rsidRPr="00396050">
        <w:rPr>
          <w:rFonts w:ascii="Times New Roman" w:hAnsi="Times New Roman" w:cs="Times New Roman"/>
          <w:sz w:val="24"/>
          <w:szCs w:val="24"/>
        </w:rPr>
        <w:t>отдела архитектуры, градостроительства и ЖКХ</w:t>
      </w:r>
      <w:r w:rsidRPr="00396050">
        <w:rPr>
          <w:rFonts w:ascii="Times New Roman" w:hAnsi="Times New Roman" w:cs="Times New Roman"/>
          <w:sz w:val="24"/>
          <w:szCs w:val="24"/>
        </w:rPr>
        <w:t xml:space="preserve"> (далее – подразделение), МФЦ. </w:t>
      </w:r>
    </w:p>
    <w:p w:rsidR="00AD37FF" w:rsidRPr="00396050" w:rsidRDefault="00AD37FF" w:rsidP="00AD37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bCs/>
          <w:sz w:val="24"/>
          <w:szCs w:val="24"/>
        </w:rPr>
        <w:t>1.5. П</w:t>
      </w:r>
      <w:r w:rsidRPr="00396050">
        <w:rPr>
          <w:rFonts w:ascii="Times New Roman" w:hAnsi="Times New Roman" w:cs="Times New Roman"/>
          <w:sz w:val="24"/>
          <w:szCs w:val="24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DA72BA" w:rsidRPr="00396050" w:rsidRDefault="00A24539" w:rsidP="00A24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1.5.1.</w:t>
      </w:r>
      <w:r w:rsidR="00432C70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="00DA72BA" w:rsidRPr="00396050">
        <w:rPr>
          <w:rFonts w:ascii="Times New Roman" w:hAnsi="Times New Roman" w:cs="Times New Roman"/>
          <w:sz w:val="24"/>
          <w:szCs w:val="24"/>
        </w:rPr>
        <w:t>Информирование по вопросам предоставления муниципальной услуги осуществляется следующими способами:</w:t>
      </w:r>
    </w:p>
    <w:p w:rsidR="00DA72BA" w:rsidRPr="00396050" w:rsidRDefault="00DA72BA" w:rsidP="00DA7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индивидуальное устное информирование непосредственно в </w:t>
      </w:r>
      <w:r w:rsidR="00B15055" w:rsidRPr="00396050">
        <w:rPr>
          <w:rFonts w:ascii="Times New Roman" w:hAnsi="Times New Roman" w:cs="Times New Roman"/>
          <w:sz w:val="24"/>
          <w:szCs w:val="24"/>
        </w:rPr>
        <w:t>подразделении</w:t>
      </w:r>
      <w:r w:rsidRPr="00396050">
        <w:rPr>
          <w:rFonts w:ascii="Times New Roman" w:hAnsi="Times New Roman" w:cs="Times New Roman"/>
          <w:sz w:val="24"/>
          <w:szCs w:val="24"/>
        </w:rPr>
        <w:t>;</w:t>
      </w:r>
    </w:p>
    <w:p w:rsidR="00DA72BA" w:rsidRPr="00396050" w:rsidRDefault="00DA72BA" w:rsidP="00DA7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индивидуальное устное информирование по телефону;</w:t>
      </w:r>
    </w:p>
    <w:p w:rsidR="00DA72BA" w:rsidRPr="00396050" w:rsidRDefault="00DA72BA" w:rsidP="00DA7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индивидуальное информирование в письменной форме, в том числе в форме электронного документа;</w:t>
      </w:r>
    </w:p>
    <w:p w:rsidR="00432C70" w:rsidRPr="00396050" w:rsidRDefault="00DA72BA" w:rsidP="0043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публичное </w:t>
      </w:r>
      <w:r w:rsidR="00432C70" w:rsidRPr="00396050">
        <w:rPr>
          <w:rFonts w:ascii="Times New Roman" w:hAnsi="Times New Roman" w:cs="Times New Roman"/>
          <w:sz w:val="24"/>
          <w:szCs w:val="24"/>
        </w:rPr>
        <w:t xml:space="preserve">устное </w:t>
      </w:r>
      <w:r w:rsidRPr="00396050">
        <w:rPr>
          <w:rFonts w:ascii="Times New Roman" w:hAnsi="Times New Roman" w:cs="Times New Roman"/>
          <w:sz w:val="24"/>
          <w:szCs w:val="24"/>
        </w:rPr>
        <w:t>информирование</w:t>
      </w:r>
      <w:r w:rsidR="00432C70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="00432C70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с привлечением средств массовой информации</w:t>
      </w:r>
      <w:r w:rsidR="00432C70" w:rsidRPr="00396050">
        <w:rPr>
          <w:rFonts w:ascii="Times New Roman" w:hAnsi="Times New Roman" w:cs="Times New Roman"/>
          <w:sz w:val="24"/>
          <w:szCs w:val="24"/>
        </w:rPr>
        <w:t>;</w:t>
      </w:r>
    </w:p>
    <w:p w:rsidR="00432C70" w:rsidRPr="00396050" w:rsidRDefault="00432C70" w:rsidP="00432C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публичное письменное информирование.</w:t>
      </w:r>
    </w:p>
    <w:p w:rsidR="00DA72BA" w:rsidRPr="00396050" w:rsidRDefault="00DA72BA" w:rsidP="00432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Информирование по вопросам предоставления </w:t>
      </w:r>
      <w:r w:rsidR="00DC323C" w:rsidRPr="00396050">
        <w:rPr>
          <w:rFonts w:ascii="Times New Roman" w:hAnsi="Times New Roman" w:cs="Times New Roman"/>
          <w:sz w:val="24"/>
          <w:szCs w:val="24"/>
        </w:rPr>
        <w:t>муниципальной</w:t>
      </w:r>
      <w:r w:rsidRPr="00396050">
        <w:rPr>
          <w:rFonts w:ascii="Times New Roman" w:hAnsi="Times New Roman" w:cs="Times New Roman"/>
          <w:sz w:val="24"/>
          <w:szCs w:val="24"/>
        </w:rPr>
        <w:t xml:space="preserve">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</w:t>
      </w:r>
      <w:r w:rsidR="00C07820" w:rsidRPr="00396050">
        <w:rPr>
          <w:rFonts w:ascii="Times New Roman" w:hAnsi="Times New Roman" w:cs="Times New Roman"/>
          <w:sz w:val="24"/>
          <w:szCs w:val="24"/>
        </w:rPr>
        <w:t>«</w:t>
      </w:r>
      <w:r w:rsidRPr="00396050">
        <w:rPr>
          <w:rFonts w:ascii="Times New Roman" w:hAnsi="Times New Roman" w:cs="Times New Roman"/>
          <w:sz w:val="24"/>
          <w:szCs w:val="24"/>
        </w:rPr>
        <w:t>О порядке рассмотрения обращений граждан Российской Федерации</w:t>
      </w:r>
      <w:r w:rsidR="00C07820" w:rsidRPr="00396050">
        <w:rPr>
          <w:rFonts w:ascii="Times New Roman" w:hAnsi="Times New Roman" w:cs="Times New Roman"/>
          <w:sz w:val="24"/>
          <w:szCs w:val="24"/>
        </w:rPr>
        <w:t>»</w:t>
      </w:r>
      <w:r w:rsidRPr="00396050">
        <w:rPr>
          <w:rFonts w:ascii="Times New Roman" w:hAnsi="Times New Roman" w:cs="Times New Roman"/>
          <w:sz w:val="24"/>
          <w:szCs w:val="24"/>
        </w:rPr>
        <w:t>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(далее - личное обращение) в соответствии с графиком приема заявителей</w:t>
      </w:r>
      <w:r w:rsidR="00E61969" w:rsidRPr="00396050">
        <w:rPr>
          <w:rFonts w:ascii="Times New Roman" w:hAnsi="Times New Roman" w:cs="Times New Roman"/>
          <w:sz w:val="24"/>
          <w:szCs w:val="24"/>
        </w:rPr>
        <w:t>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При ответах на личные обращения специалисты подразделения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местонахождения и графика работы подразделения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перечня документов, необходимых для получения муниципальной услуги;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времени приема и выдачи документов;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срока предоставления муниципальной услуги;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1.5.3.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</w:t>
      </w:r>
      <w:r w:rsidR="00E61969" w:rsidRPr="00396050">
        <w:rPr>
          <w:rFonts w:ascii="Times New Roman" w:hAnsi="Times New Roman" w:cs="Times New Roman"/>
          <w:sz w:val="24"/>
          <w:szCs w:val="24"/>
        </w:rPr>
        <w:t>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lastRenderedPageBreak/>
        <w:t>При ответах на телефонные обращения специалистами подразделения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подразделение.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В письменном обращении указываются: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(в случае обращения физического лица);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почтовый адрес, по которому должны быть направлены ответ, уведомление о переадресации обращения;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предмет обращения;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личная подпись заявителя (в случае обращения физического лица);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дата составления обращения.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Для работы с обращениями, поступившими по электронной почте, назначается специалист органа местного самоуправления, подразделения, котор</w:t>
      </w:r>
      <w:r w:rsidR="00184D6E" w:rsidRPr="00396050">
        <w:rPr>
          <w:rFonts w:ascii="Times New Roman" w:hAnsi="Times New Roman" w:cs="Times New Roman"/>
          <w:sz w:val="24"/>
          <w:szCs w:val="24"/>
        </w:rPr>
        <w:t>ый</w:t>
      </w:r>
      <w:r w:rsidRPr="00396050">
        <w:rPr>
          <w:rFonts w:ascii="Times New Roman" w:hAnsi="Times New Roman" w:cs="Times New Roman"/>
          <w:sz w:val="24"/>
          <w:szCs w:val="24"/>
        </w:rPr>
        <w:t xml:space="preserve">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Обращение, поступившее в орган местного самоуправления, подразделение в форме электронного документа на официальный адрес электронной почты, должно содержать следующую информацию: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 (в случае обращения физического лица);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адрес электронной почты, если ответ должен быть направлен в форме электронного документа;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почтовый адрес, если ответ должен быть направлен в письменной форме;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предмет обращения.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</w:t>
      </w:r>
      <w:r w:rsidR="008D2511" w:rsidRPr="00396050">
        <w:rPr>
          <w:rFonts w:ascii="Times New Roman" w:hAnsi="Times New Roman" w:cs="Times New Roman"/>
          <w:sz w:val="24"/>
          <w:szCs w:val="24"/>
        </w:rPr>
        <w:t>главой администрации Романовского муниципального района Саратовской области</w:t>
      </w:r>
      <w:r w:rsidRPr="00396050">
        <w:rPr>
          <w:rFonts w:ascii="Times New Roman" w:hAnsi="Times New Roman" w:cs="Times New Roman"/>
          <w:sz w:val="24"/>
          <w:szCs w:val="24"/>
        </w:rPr>
        <w:t>.</w:t>
      </w:r>
    </w:p>
    <w:p w:rsidR="00AF6CC6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Ответ на обращение, поступившее в орган местного самоуправления, подразделение в форме электронного документа на официальный адрес электронной почты,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7F2311" w:rsidRPr="007F2311" w:rsidRDefault="007F2311" w:rsidP="00296A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2311">
        <w:rPr>
          <w:rFonts w:ascii="Times New Roman" w:hAnsi="Times New Roman" w:cs="Times New Roman"/>
          <w:sz w:val="24"/>
          <w:szCs w:val="24"/>
        </w:rPr>
        <w:t xml:space="preserve">Орган местного самоуправления, отдел предоставляет по выбору заявителей информацию в форме электронных документов, подписанных  усиленной </w:t>
      </w:r>
      <w:r w:rsidRPr="007F2311">
        <w:rPr>
          <w:rFonts w:ascii="Times New Roman" w:hAnsi="Times New Roman" w:cs="Times New Roman"/>
          <w:sz w:val="24"/>
          <w:szCs w:val="24"/>
        </w:rPr>
        <w:lastRenderedPageBreak/>
        <w:t>квалифицированной электронной подписью, независимо от формы или способа обращения заявителей.</w:t>
      </w:r>
    </w:p>
    <w:p w:rsidR="007F2311" w:rsidRPr="007F2311" w:rsidRDefault="007F2311" w:rsidP="00296A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2311">
        <w:rPr>
          <w:rFonts w:ascii="Times New Roman" w:hAnsi="Times New Roman" w:cs="Times New Roman"/>
          <w:sz w:val="24"/>
          <w:szCs w:val="24"/>
        </w:rPr>
        <w:t>При предоставлении заявителям информации в форме электронных документов обеспечивается защита той информации от несанкционированного доступа, изменения и уничтожения в соответствии с требованиями законодательства РФ.</w:t>
      </w:r>
    </w:p>
    <w:p w:rsidR="007F2311" w:rsidRPr="007F2311" w:rsidRDefault="007F2311" w:rsidP="00296A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F2311">
        <w:rPr>
          <w:rFonts w:ascii="Times New Roman" w:hAnsi="Times New Roman" w:cs="Times New Roman"/>
          <w:sz w:val="24"/>
          <w:szCs w:val="24"/>
        </w:rPr>
        <w:t>Предоставление электронных документов, содержащих информацию ограниченного доступа, осуществляется в порядке, предусмотренном законодательством РФ.</w:t>
      </w:r>
      <w:r w:rsidRPr="007F23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F2311" w:rsidRPr="007F2311" w:rsidRDefault="007F2311" w:rsidP="00296A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2311">
        <w:rPr>
          <w:rFonts w:ascii="Times New Roman" w:hAnsi="Times New Roman" w:cs="Times New Roman"/>
          <w:sz w:val="24"/>
          <w:szCs w:val="24"/>
        </w:rPr>
        <w:t>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настоящего Федерального</w:t>
      </w:r>
      <w:proofErr w:type="gramEnd"/>
      <w:r w:rsidRPr="007F2311">
        <w:rPr>
          <w:rFonts w:ascii="Times New Roman" w:hAnsi="Times New Roman" w:cs="Times New Roman"/>
          <w:sz w:val="24"/>
          <w:szCs w:val="24"/>
        </w:rPr>
        <w:t xml:space="preserve"> закона на официальном сайте органа местного самоуправления в информационно-телекоммуникационной сети "Интернет".</w:t>
      </w:r>
    </w:p>
    <w:p w:rsidR="007F2311" w:rsidRPr="007F2311" w:rsidRDefault="007F2311" w:rsidP="00296A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231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7F231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F2311">
        <w:rPr>
          <w:rFonts w:ascii="Times New Roman" w:hAnsi="Times New Roman" w:cs="Times New Roman"/>
          <w:sz w:val="24"/>
          <w:szCs w:val="24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 </w:t>
      </w:r>
    </w:p>
    <w:p w:rsidR="007F2311" w:rsidRDefault="007F2311" w:rsidP="00623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2311">
        <w:rPr>
          <w:rFonts w:ascii="Times New Roman" w:hAnsi="Times New Roman" w:cs="Times New Roman"/>
          <w:sz w:val="24"/>
          <w:szCs w:val="24"/>
        </w:rPr>
        <w:t>В случае поступления в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</w:t>
      </w:r>
      <w:proofErr w:type="gramEnd"/>
      <w:r w:rsidRPr="007F23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2311">
        <w:rPr>
          <w:rFonts w:ascii="Times New Roman" w:hAnsi="Times New Roman" w:cs="Times New Roman"/>
          <w:sz w:val="24"/>
          <w:szCs w:val="24"/>
        </w:rPr>
        <w:t>котором размещен ответ на вопрос, поставленный в обращении, при этом обращение, содержащее обжалование судебного решения, не возвращается»</w:t>
      </w:r>
      <w:r w:rsidR="0062369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2369B" w:rsidRPr="007F2311" w:rsidRDefault="0062369B" w:rsidP="00623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РФ от 26 марта 2016 года № 236 администрация муниципального района вправе устанавливать требования к формам заявлений и иных документов, предоставляемых в электронной форме.</w:t>
      </w:r>
    </w:p>
    <w:p w:rsidR="00B15055" w:rsidRPr="00396050" w:rsidRDefault="00B15055" w:rsidP="006236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AF6CC6" w:rsidRPr="00396050" w:rsidRDefault="00AF6CC6" w:rsidP="00AF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личных кабинетов Единого и регионального порталов госуслуг - в случае подачи заявления через указанные порталы.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1.6. Порядок, форма и место размещения информации по вопросам предоставления муниципальной услуги.</w:t>
      </w:r>
    </w:p>
    <w:p w:rsidR="00184D6E" w:rsidRPr="00396050" w:rsidRDefault="00184D6E" w:rsidP="00184D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здании подразделения, официальном сайте органа местного самоуправления, посредством Единого и регионального порталов следующей информации: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текста Административного регламента;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перечня оснований для отказа в предоставлении муниципальной услуги;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графика приема заявителей;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образцов документов;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lastRenderedPageBreak/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062F5F" w:rsidRPr="00396050" w:rsidRDefault="00062F5F" w:rsidP="00062F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050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2" w:history="1">
        <w:r w:rsidRPr="00396050">
          <w:rPr>
            <w:rFonts w:ascii="Times New Roman" w:hAnsi="Times New Roman" w:cs="Times New Roman"/>
            <w:sz w:val="24"/>
            <w:szCs w:val="24"/>
          </w:rPr>
          <w:t>http://www.mfc64.ru/</w:t>
        </w:r>
      </w:hyperlink>
      <w:r w:rsidRPr="0039605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6928A7" w:rsidRPr="00396050" w:rsidRDefault="006928A7" w:rsidP="00692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396050" w:rsidRDefault="006E3799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39605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60263" w:rsidRPr="00396050">
        <w:rPr>
          <w:rFonts w:ascii="Times New Roman" w:eastAsia="Times New Roman" w:hAnsi="Times New Roman" w:cs="Times New Roman"/>
          <w:b/>
          <w:sz w:val="24"/>
          <w:szCs w:val="24"/>
        </w:rPr>
        <w:t xml:space="preserve"> Стандарт предоставления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>Наименование муниципальной услуги</w:t>
      </w:r>
    </w:p>
    <w:p w:rsidR="00B43C81" w:rsidRPr="00396050" w:rsidRDefault="00B43C81" w:rsidP="00B43C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2.1. Наименование муниципальной услуги: «Выдача разрешения на строительство».</w:t>
      </w:r>
    </w:p>
    <w:p w:rsidR="00060263" w:rsidRPr="00396050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396050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>Наименование органа местного самоуправления, предоставляющего муниципальную услугу</w:t>
      </w:r>
    </w:p>
    <w:p w:rsidR="00060263" w:rsidRPr="00396050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2F5F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2.2. Муниципальная услуга предоставляется органом местного самоуправления </w:t>
      </w:r>
      <w:r w:rsidR="00A4108E" w:rsidRPr="0039605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108E" w:rsidRPr="00396050">
        <w:rPr>
          <w:rFonts w:ascii="Times New Roman" w:eastAsia="Times New Roman" w:hAnsi="Times New Roman" w:cs="Times New Roman"/>
          <w:sz w:val="24"/>
          <w:szCs w:val="24"/>
        </w:rPr>
        <w:t>Администрацией Романовского муниципального района Саратовской области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и осуществляется через</w:t>
      </w:r>
      <w:r w:rsidR="00A4108E" w:rsidRPr="00396050">
        <w:rPr>
          <w:rFonts w:ascii="Times New Roman" w:eastAsia="Times New Roman" w:hAnsi="Times New Roman" w:cs="Times New Roman"/>
          <w:sz w:val="24"/>
          <w:szCs w:val="24"/>
        </w:rPr>
        <w:t xml:space="preserve"> отдел архитектуры, градостроительства и ЖКХ администрации Романовского муниципального района Саратовской области.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0C643B" w:rsidRPr="00396050">
        <w:rPr>
          <w:rFonts w:ascii="Times New Roman" w:eastAsia="Times New Roman" w:hAnsi="Times New Roman" w:cs="Times New Roman"/>
          <w:sz w:val="24"/>
          <w:szCs w:val="24"/>
        </w:rPr>
        <w:t xml:space="preserve">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</w:t>
      </w:r>
      <w:r w:rsidR="00F26F37" w:rsidRPr="00396050">
        <w:rPr>
          <w:rFonts w:ascii="Times New Roman" w:eastAsia="Times New Roman" w:hAnsi="Times New Roman" w:cs="Times New Roman"/>
          <w:sz w:val="24"/>
          <w:szCs w:val="24"/>
        </w:rPr>
        <w:t>осуществляться</w:t>
      </w:r>
      <w:r w:rsidR="000C643B" w:rsidRPr="00396050">
        <w:rPr>
          <w:rFonts w:ascii="Times New Roman" w:eastAsia="Times New Roman" w:hAnsi="Times New Roman" w:cs="Times New Roman"/>
          <w:sz w:val="24"/>
          <w:szCs w:val="24"/>
        </w:rPr>
        <w:t xml:space="preserve"> через МФЦ, в порядке, предусмотренном Соглашением о взаимодействии между МФЦ и органом местного самоуправления (далее – Соглашение о взаимодействии)</w:t>
      </w:r>
      <w:r w:rsidR="003256AD" w:rsidRPr="003960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При предоставлении муниципальной услуги подразделение взаимодействует со следующими организациями: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r w:rsidR="003361EE" w:rsidRPr="00396050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Федеральной службы государственной регистрации, кадастра и картографии по Саратовской области;</w:t>
      </w:r>
    </w:p>
    <w:p w:rsidR="006E3799" w:rsidRPr="00396050" w:rsidRDefault="006E3799" w:rsidP="00177A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Федеральная служба по аккредитации </w:t>
      </w:r>
      <w:r w:rsidR="00B64134" w:rsidRPr="00396050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3960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96050">
        <w:rPr>
          <w:rFonts w:ascii="Times New Roman" w:hAnsi="Times New Roman" w:cs="Times New Roman"/>
          <w:sz w:val="24"/>
          <w:szCs w:val="24"/>
        </w:rPr>
        <w:t>Росаккредитация</w:t>
      </w:r>
      <w:proofErr w:type="spellEnd"/>
      <w:r w:rsidRPr="00396050">
        <w:rPr>
          <w:rFonts w:ascii="Times New Roman" w:hAnsi="Times New Roman" w:cs="Times New Roman"/>
          <w:sz w:val="24"/>
          <w:szCs w:val="24"/>
        </w:rPr>
        <w:t>), уполномоченная на выдачу свидетельства об аккредитации юридического лица, выдавшего положительное заключение негосударственной экспертизы проектной документации</w:t>
      </w:r>
      <w:r w:rsidR="00177ADA" w:rsidRPr="00396050">
        <w:rPr>
          <w:rFonts w:ascii="Times New Roman" w:hAnsi="Times New Roman" w:cs="Times New Roman"/>
          <w:sz w:val="24"/>
          <w:szCs w:val="24"/>
        </w:rPr>
        <w:t>;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администраци</w:t>
      </w:r>
      <w:r w:rsidR="003361EE" w:rsidRPr="00396050">
        <w:rPr>
          <w:rFonts w:ascii="Times New Roman" w:eastAsia="Times New Roman" w:hAnsi="Times New Roman" w:cs="Times New Roman"/>
          <w:sz w:val="24"/>
          <w:szCs w:val="24"/>
        </w:rPr>
        <w:t>ями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сельских поселений, входящих в состав «</w:t>
      </w:r>
      <w:r w:rsidR="00A4108E" w:rsidRPr="00396050">
        <w:rPr>
          <w:rFonts w:ascii="Times New Roman" w:eastAsia="Times New Roman" w:hAnsi="Times New Roman" w:cs="Times New Roman"/>
          <w:sz w:val="24"/>
          <w:szCs w:val="24"/>
        </w:rPr>
        <w:t>Романовского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» муниципального района;</w:t>
      </w:r>
    </w:p>
    <w:p w:rsidR="00B54003" w:rsidRPr="00396050" w:rsidRDefault="00B5400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Государственным автономным учреждением «Саратовский региональный центр экспертизы в строительстве»;</w:t>
      </w:r>
    </w:p>
    <w:p w:rsidR="00B54003" w:rsidRPr="00396050" w:rsidRDefault="00B5400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Саратовским филиалом Федерального автономного учреждения «</w:t>
      </w:r>
      <w:proofErr w:type="spellStart"/>
      <w:r w:rsidRPr="00396050">
        <w:rPr>
          <w:rFonts w:ascii="Times New Roman" w:eastAsia="Times New Roman" w:hAnsi="Times New Roman" w:cs="Times New Roman"/>
          <w:sz w:val="24"/>
          <w:szCs w:val="24"/>
        </w:rPr>
        <w:t>Главгосэкспертиза</w:t>
      </w:r>
      <w:proofErr w:type="spellEnd"/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России»;</w:t>
      </w:r>
    </w:p>
    <w:p w:rsidR="00060263" w:rsidRPr="00396050" w:rsidRDefault="003256AD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МФЦ</w:t>
      </w:r>
      <w:r w:rsidR="00177ADA" w:rsidRPr="0039605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77ADA" w:rsidRPr="00396050" w:rsidRDefault="00177ADA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организации, аккредитованные физические лица, осуществляющие подготовку проектной документации.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2.2.1 Муниципальная услуга </w:t>
      </w:r>
      <w:r w:rsidR="00516844" w:rsidRPr="00396050">
        <w:rPr>
          <w:rFonts w:ascii="Times New Roman" w:eastAsia="Times New Roman" w:hAnsi="Times New Roman" w:cs="Times New Roman"/>
          <w:sz w:val="24"/>
          <w:szCs w:val="24"/>
        </w:rPr>
        <w:t xml:space="preserve">предусматривает </w:t>
      </w: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proofErr w:type="gramEnd"/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подуслуги: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выдача разрешения на строительство</w:t>
      </w:r>
      <w:r w:rsidR="00FE77C7" w:rsidRPr="00396050">
        <w:rPr>
          <w:rFonts w:ascii="Times New Roman" w:eastAsia="Times New Roman" w:hAnsi="Times New Roman" w:cs="Times New Roman"/>
          <w:sz w:val="24"/>
          <w:szCs w:val="24"/>
        </w:rPr>
        <w:t xml:space="preserve"> (реконструкцию) объекта капитального строительства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выдача разрешения на строительство для объектов индивидуального жилищного строительства;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внесение изменений в разрешение на строительство;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продление срока действия разрешения на строительство.</w:t>
      </w:r>
    </w:p>
    <w:p w:rsidR="003F11ED" w:rsidRPr="00396050" w:rsidRDefault="003F11ED" w:rsidP="003A78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2.2.2. </w:t>
      </w:r>
      <w:proofErr w:type="gramStart"/>
      <w:r w:rsidRPr="00396050">
        <w:rPr>
          <w:rFonts w:ascii="Times New Roman" w:hAnsi="Times New Roman" w:cs="Times New Roman"/>
          <w:sz w:val="24"/>
          <w:szCs w:val="24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</w:t>
      </w:r>
      <w:r w:rsidRPr="00396050">
        <w:rPr>
          <w:rFonts w:ascii="Times New Roman" w:hAnsi="Times New Roman" w:cs="Times New Roman"/>
          <w:sz w:val="24"/>
          <w:szCs w:val="24"/>
        </w:rPr>
        <w:lastRenderedPageBreak/>
        <w:t>необходимыми и обязательными для предоставления муниципальных услуг, утвержденный</w:t>
      </w:r>
      <w:r w:rsidR="00B21DFC" w:rsidRPr="00396050">
        <w:rPr>
          <w:rFonts w:ascii="Times New Roman" w:hAnsi="Times New Roman" w:cs="Times New Roman"/>
          <w:sz w:val="24"/>
          <w:szCs w:val="24"/>
        </w:rPr>
        <w:t xml:space="preserve"> решением муниципального </w:t>
      </w:r>
      <w:r w:rsidR="00296AE4">
        <w:rPr>
          <w:rFonts w:ascii="Times New Roman" w:hAnsi="Times New Roman" w:cs="Times New Roman"/>
          <w:sz w:val="24"/>
          <w:szCs w:val="24"/>
        </w:rPr>
        <w:t>С</w:t>
      </w:r>
      <w:r w:rsidR="00B21DFC" w:rsidRPr="00396050">
        <w:rPr>
          <w:rFonts w:ascii="Times New Roman" w:hAnsi="Times New Roman" w:cs="Times New Roman"/>
          <w:sz w:val="24"/>
          <w:szCs w:val="24"/>
        </w:rPr>
        <w:t>обрания Романовского</w:t>
      </w:r>
      <w:proofErr w:type="gramEnd"/>
      <w:r w:rsidR="00B21DFC" w:rsidRPr="00396050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</w:t>
      </w:r>
      <w:r w:rsidR="007D2BD3" w:rsidRPr="00396050">
        <w:rPr>
          <w:rFonts w:ascii="Times New Roman" w:hAnsi="Times New Roman" w:cs="Times New Roman"/>
          <w:sz w:val="24"/>
          <w:szCs w:val="24"/>
        </w:rPr>
        <w:t>.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>Результат предоставления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60263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060263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выдача</w:t>
      </w:r>
      <w:r w:rsidR="00302E9A" w:rsidRPr="00396050">
        <w:rPr>
          <w:sz w:val="24"/>
          <w:szCs w:val="24"/>
        </w:rPr>
        <w:t xml:space="preserve"> </w:t>
      </w:r>
      <w:r w:rsidR="00302E9A" w:rsidRPr="00396050">
        <w:rPr>
          <w:rFonts w:ascii="Times New Roman" w:eastAsia="Times New Roman" w:hAnsi="Times New Roman" w:cs="Times New Roman"/>
          <w:sz w:val="24"/>
          <w:szCs w:val="24"/>
        </w:rPr>
        <w:t>(направление)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E9A" w:rsidRPr="00396050">
        <w:rPr>
          <w:rFonts w:ascii="Times New Roman" w:eastAsia="Times New Roman" w:hAnsi="Times New Roman" w:cs="Times New Roman"/>
          <w:sz w:val="24"/>
          <w:szCs w:val="24"/>
        </w:rPr>
        <w:t xml:space="preserve">заявителю 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разрешения </w:t>
      </w:r>
      <w:r w:rsidR="00302E9A" w:rsidRPr="00396050">
        <w:rPr>
          <w:rFonts w:ascii="Times New Roman" w:eastAsia="Times New Roman" w:hAnsi="Times New Roman" w:cs="Times New Roman"/>
          <w:sz w:val="24"/>
          <w:szCs w:val="24"/>
        </w:rPr>
        <w:t xml:space="preserve">(в том числе продление срока действия разрешения, внесение изменений в разрешение) 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на строительство;</w:t>
      </w:r>
    </w:p>
    <w:p w:rsidR="00060263" w:rsidRPr="00396050" w:rsidRDefault="00302E9A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выдача</w:t>
      </w:r>
      <w:r w:rsidRPr="00396050">
        <w:rPr>
          <w:sz w:val="24"/>
          <w:szCs w:val="24"/>
        </w:rPr>
        <w:t xml:space="preserve"> 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(направление) заявителю уведомления о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>мотивированн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 xml:space="preserve"> отказ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 xml:space="preserve"> в выдаче разрешения 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(в том числе продлении срока действия разрешения, внесении изменений в разрешение)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>на строительство</w:t>
      </w:r>
      <w:r w:rsidR="00031BF7" w:rsidRPr="003960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>Срок предоставления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4D6E" w:rsidRPr="00396050" w:rsidRDefault="00184D6E" w:rsidP="00184D6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2.4. Разрешение на строительство или уведомление о мотивированном отказе в выдаче разрешения на строительство </w:t>
      </w:r>
      <w:r w:rsidRPr="00396050">
        <w:rPr>
          <w:rFonts w:ascii="Times New Roman" w:hAnsi="Times New Roman"/>
          <w:sz w:val="24"/>
          <w:szCs w:val="24"/>
        </w:rPr>
        <w:t xml:space="preserve">выдается заявителю, </w:t>
      </w:r>
      <w:r w:rsidRPr="00396050">
        <w:rPr>
          <w:rFonts w:ascii="Times New Roman" w:hAnsi="Times New Roman" w:cs="Times New Roman"/>
          <w:sz w:val="24"/>
          <w:szCs w:val="24"/>
        </w:rPr>
        <w:t xml:space="preserve">не позднее чем через </w:t>
      </w:r>
      <w:r w:rsidR="003D5CFA">
        <w:rPr>
          <w:rFonts w:ascii="Times New Roman" w:hAnsi="Times New Roman" w:cs="Times New Roman"/>
          <w:sz w:val="24"/>
          <w:szCs w:val="24"/>
        </w:rPr>
        <w:t>семь</w:t>
      </w:r>
      <w:r w:rsidRPr="00396050">
        <w:rPr>
          <w:rFonts w:ascii="Times New Roman" w:hAnsi="Times New Roman" w:cs="Times New Roman"/>
          <w:sz w:val="24"/>
          <w:szCs w:val="24"/>
        </w:rPr>
        <w:t xml:space="preserve"> календарных дней со дня подачи заявления, </w:t>
      </w:r>
      <w:r w:rsidRPr="00396050">
        <w:rPr>
          <w:rFonts w:ascii="Times New Roman" w:hAnsi="Times New Roman"/>
          <w:sz w:val="24"/>
          <w:szCs w:val="24"/>
        </w:rPr>
        <w:t xml:space="preserve">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способами: </w:t>
      </w:r>
    </w:p>
    <w:p w:rsidR="00184D6E" w:rsidRPr="00396050" w:rsidRDefault="00184D6E" w:rsidP="00184D6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hAnsi="Times New Roman"/>
          <w:sz w:val="24"/>
          <w:szCs w:val="24"/>
        </w:rPr>
        <w:t>непосредственно в органе местного самоуправления;</w:t>
      </w:r>
    </w:p>
    <w:p w:rsidR="00184D6E" w:rsidRPr="00396050" w:rsidRDefault="00184D6E" w:rsidP="00184D6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hAnsi="Times New Roman"/>
          <w:sz w:val="24"/>
          <w:szCs w:val="24"/>
        </w:rPr>
        <w:t>направляется почтой по адресу, указанному в заявлении;</w:t>
      </w:r>
    </w:p>
    <w:p w:rsidR="00184D6E" w:rsidRPr="00396050" w:rsidRDefault="00184D6E" w:rsidP="00184D6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hAnsi="Times New Roman"/>
          <w:sz w:val="24"/>
          <w:szCs w:val="24"/>
        </w:rPr>
        <w:t xml:space="preserve">направляется для выдачи заявителю в МФЦ, </w:t>
      </w:r>
      <w:r w:rsidR="006F29C9" w:rsidRPr="00396050">
        <w:rPr>
          <w:rFonts w:ascii="Times New Roman" w:hAnsi="Times New Roman"/>
          <w:sz w:val="24"/>
          <w:szCs w:val="24"/>
        </w:rPr>
        <w:t xml:space="preserve">в </w:t>
      </w:r>
      <w:r w:rsidRPr="00396050">
        <w:rPr>
          <w:rFonts w:ascii="Times New Roman" w:hAnsi="Times New Roman"/>
          <w:sz w:val="24"/>
          <w:szCs w:val="24"/>
        </w:rPr>
        <w:t xml:space="preserve">порядке и сроки, предусмотренные </w:t>
      </w:r>
      <w:r w:rsidR="00CE3826" w:rsidRPr="00396050">
        <w:rPr>
          <w:rFonts w:ascii="Times New Roman" w:hAnsi="Times New Roman"/>
          <w:sz w:val="24"/>
          <w:szCs w:val="24"/>
        </w:rPr>
        <w:t>С</w:t>
      </w:r>
      <w:r w:rsidRPr="00396050">
        <w:rPr>
          <w:rFonts w:ascii="Times New Roman" w:hAnsi="Times New Roman"/>
          <w:sz w:val="24"/>
          <w:szCs w:val="24"/>
        </w:rPr>
        <w:t>оглашением о взаимодействии</w:t>
      </w:r>
      <w:r w:rsidR="00CE3826" w:rsidRPr="00396050">
        <w:rPr>
          <w:rFonts w:ascii="Times New Roman" w:hAnsi="Times New Roman"/>
          <w:sz w:val="24"/>
          <w:szCs w:val="24"/>
        </w:rPr>
        <w:t>.</w:t>
      </w:r>
    </w:p>
    <w:p w:rsidR="00184D6E" w:rsidRPr="00396050" w:rsidRDefault="00184D6E" w:rsidP="00184D6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мотивированном отказе в выдаче разрешения </w:t>
      </w:r>
      <w:r w:rsidRPr="00396050">
        <w:rPr>
          <w:rFonts w:ascii="Times New Roman" w:hAnsi="Times New Roman" w:cs="Times New Roman"/>
          <w:sz w:val="24"/>
          <w:szCs w:val="24"/>
        </w:rPr>
        <w:t xml:space="preserve">на строительство </w:t>
      </w:r>
      <w:r w:rsidRPr="00396050">
        <w:rPr>
          <w:rFonts w:ascii="Times New Roman" w:hAnsi="Times New Roman"/>
          <w:sz w:val="24"/>
          <w:szCs w:val="24"/>
        </w:rPr>
        <w:t>может быть обжаловано заявителем в судебном порядке.</w:t>
      </w:r>
    </w:p>
    <w:p w:rsidR="00E61969" w:rsidRPr="00396050" w:rsidRDefault="00E61969" w:rsidP="00E619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В случае предоставления заявителем документов, указанных в </w:t>
      </w:r>
      <w:hyperlink r:id="rId13" w:history="1">
        <w:r w:rsidRPr="00396050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39605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через МФЦ срок выдачи (направления) </w:t>
      </w:r>
      <w:r w:rsidR="00302E9A" w:rsidRPr="00396050">
        <w:rPr>
          <w:rFonts w:ascii="Times New Roman" w:hAnsi="Times New Roman" w:cs="Times New Roman"/>
          <w:sz w:val="24"/>
          <w:szCs w:val="24"/>
        </w:rPr>
        <w:t>результата предоставления услуги</w:t>
      </w:r>
      <w:r w:rsidRPr="00396050">
        <w:rPr>
          <w:rFonts w:ascii="Times New Roman" w:hAnsi="Times New Roman" w:cs="Times New Roman"/>
          <w:sz w:val="24"/>
          <w:szCs w:val="24"/>
        </w:rPr>
        <w:t xml:space="preserve"> заявителю исчисляется со дня передачи МФЦ таких документов в орган местного самоуправления.</w:t>
      </w:r>
    </w:p>
    <w:p w:rsidR="008E7036" w:rsidRDefault="008E7036" w:rsidP="008E703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hAnsi="Times New Roman"/>
          <w:sz w:val="24"/>
          <w:szCs w:val="24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8E7036" w:rsidRPr="00396050" w:rsidRDefault="008E7036" w:rsidP="00184D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396050" w:rsidRDefault="00060263" w:rsidP="0003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6601A3" w:rsidRPr="00396050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396050">
          <w:rPr>
            <w:rFonts w:ascii="Times New Roman" w:eastAsia="Times New Roman" w:hAnsi="Times New Roman" w:cs="Times New Roman"/>
            <w:sz w:val="24"/>
            <w:szCs w:val="24"/>
          </w:rPr>
          <w:t>2003 года</w:t>
        </w:r>
      </w:smartTag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№ 131-Ф3 «Об общих принципах организации местного самоуправления в Российской Федерации» </w:t>
      </w:r>
      <w:r w:rsidRPr="00396050">
        <w:rPr>
          <w:rFonts w:ascii="Times New Roman" w:hAnsi="Times New Roman" w:cs="Times New Roman"/>
          <w:sz w:val="24"/>
          <w:szCs w:val="24"/>
        </w:rPr>
        <w:t>(«Российская газета», № 202, 8 октября 2003 года);</w:t>
      </w:r>
    </w:p>
    <w:p w:rsidR="006601A3" w:rsidRPr="00396050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от 27 июля 2010 года № 210-ФЗ «Об организации предоставления государственных и муниципальных услуг» </w:t>
      </w:r>
      <w:r w:rsidRPr="00396050">
        <w:rPr>
          <w:rFonts w:ascii="Times New Roman" w:hAnsi="Times New Roman" w:cs="Times New Roman"/>
          <w:sz w:val="24"/>
          <w:szCs w:val="24"/>
        </w:rPr>
        <w:t>(«Российская газета», 30 июля 2010 года, № 168);</w:t>
      </w:r>
    </w:p>
    <w:p w:rsidR="006601A3" w:rsidRPr="00396050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396050">
          <w:rPr>
            <w:rFonts w:ascii="Times New Roman" w:eastAsia="Times New Roman" w:hAnsi="Times New Roman" w:cs="Times New Roman"/>
            <w:sz w:val="24"/>
            <w:szCs w:val="24"/>
          </w:rPr>
          <w:t>2006 года</w:t>
        </w:r>
      </w:smartTag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№ 59-ФЗ «О порядке рассмотрения обращений граждан Российской Федерации» </w:t>
      </w:r>
      <w:r w:rsidRPr="00396050">
        <w:rPr>
          <w:rFonts w:ascii="Times New Roman" w:hAnsi="Times New Roman" w:cs="Times New Roman"/>
          <w:sz w:val="24"/>
          <w:szCs w:val="24"/>
        </w:rPr>
        <w:t>(«Российская газета», № 95, 5 мая 2006 года);</w:t>
      </w:r>
    </w:p>
    <w:p w:rsidR="006601A3" w:rsidRPr="00396050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04 г"/>
        </w:smartTagPr>
        <w:r w:rsidRPr="00396050">
          <w:rPr>
            <w:rFonts w:ascii="Times New Roman" w:eastAsia="Times New Roman" w:hAnsi="Times New Roman" w:cs="Times New Roman"/>
            <w:sz w:val="24"/>
            <w:szCs w:val="24"/>
          </w:rPr>
          <w:t>2004 года</w:t>
        </w:r>
      </w:smartTag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№ 190-ФЗ «Градостроительный кодекс Российской Федерации» («Российская газета», №290, 30 декабря 2004 года);</w:t>
      </w:r>
    </w:p>
    <w:p w:rsidR="006601A3" w:rsidRPr="00396050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Федеральным законом от 29 декабря 2004 года № 191-ФЗ «О введении в действие Градостроительного кодекса Российской Федерации» («Российская газета», №290, 30 декабря 2004 года);</w:t>
      </w:r>
    </w:p>
    <w:p w:rsidR="006601A3" w:rsidRPr="00396050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Федеральным законом от 27 июля 2006 года № 152-ФЗ «О персональных данных»</w:t>
      </w:r>
      <w:r w:rsidRPr="00396050">
        <w:rPr>
          <w:rFonts w:ascii="Times New Roman" w:hAnsi="Times New Roman" w:cs="Times New Roman"/>
          <w:sz w:val="24"/>
          <w:szCs w:val="24"/>
        </w:rPr>
        <w:t xml:space="preserve"> («Российская газета», № 165, 29 июля 2006 года);</w:t>
      </w:r>
    </w:p>
    <w:p w:rsidR="006601A3" w:rsidRPr="00396050" w:rsidRDefault="006601A3" w:rsidP="006601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lastRenderedPageBreak/>
        <w:t>Федеральным законом от 06 апреля 2011 года № 63-ФЗ «Об электронной подписи» («Российская газета», №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75, 08 апреля 2011 года)</w:t>
      </w:r>
      <w:r w:rsidRPr="00396050">
        <w:rPr>
          <w:rFonts w:ascii="Times New Roman" w:hAnsi="Times New Roman" w:cs="Times New Roman"/>
          <w:sz w:val="24"/>
          <w:szCs w:val="24"/>
        </w:rPr>
        <w:t>;</w:t>
      </w:r>
    </w:p>
    <w:p w:rsidR="006601A3" w:rsidRPr="00396050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Постановлением Правительства Российской Федерации от 16 февраля 2008 года № 87 «О составе разделов проектной документации и требованиях к их содержанию» («Российская газета</w:t>
      </w:r>
      <w:r w:rsidR="00A74B85" w:rsidRPr="00396050">
        <w:rPr>
          <w:rFonts w:ascii="Times New Roman" w:eastAsia="Times New Roman" w:hAnsi="Times New Roman" w:cs="Times New Roman"/>
          <w:sz w:val="24"/>
          <w:szCs w:val="24"/>
        </w:rPr>
        <w:t>», № 41, 27 февраля 2008 года);</w:t>
      </w:r>
    </w:p>
    <w:p w:rsidR="00A74B85" w:rsidRDefault="00A74B85" w:rsidP="00A74B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7F2311" w:rsidRPr="007F2311" w:rsidRDefault="007F2311" w:rsidP="007F23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2311">
        <w:rPr>
          <w:rFonts w:ascii="Times New Roman" w:hAnsi="Times New Roman" w:cs="Times New Roman"/>
          <w:sz w:val="24"/>
          <w:szCs w:val="24"/>
        </w:rPr>
        <w:t>Постановлением Правительства Саратовской области от 12.04.2017 года № 177-П «Об установлении срока использования информации, указанной в градостроительном плане земел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7F2311">
        <w:rPr>
          <w:rFonts w:ascii="Times New Roman" w:hAnsi="Times New Roman" w:cs="Times New Roman"/>
          <w:sz w:val="24"/>
          <w:szCs w:val="24"/>
        </w:rPr>
        <w:t>ного участка»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601A3" w:rsidRDefault="006601A3" w:rsidP="007F23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="00AE7673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(«Российская газета», № 148, 02 июля 2012 года);</w:t>
      </w:r>
    </w:p>
    <w:p w:rsidR="00296AE4" w:rsidRPr="00296AE4" w:rsidRDefault="0062369B" w:rsidP="00296A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96AE4" w:rsidRPr="00296AE4">
        <w:rPr>
          <w:rFonts w:ascii="Times New Roman" w:hAnsi="Times New Roman" w:cs="Times New Roman"/>
          <w:sz w:val="24"/>
          <w:szCs w:val="24"/>
        </w:rPr>
        <w:t>остановление Правительства Саратовской области от 27 сентября 2017 года № 496-П «О направлении документов, необходимых для выдачи разрешения на строительство и разрешения на ввод в эксплуатацию, в электронной форме»;</w:t>
      </w:r>
    </w:p>
    <w:p w:rsidR="008B3480" w:rsidRPr="00396050" w:rsidRDefault="008B3480" w:rsidP="008B34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Приказом Минстроя России от 19.02.2015 N 117/пр</w:t>
      </w:r>
      <w:r w:rsidR="00AE7673" w:rsidRPr="00396050">
        <w:rPr>
          <w:rFonts w:ascii="Times New Roman" w:hAnsi="Times New Roman" w:cs="Times New Roman"/>
          <w:sz w:val="24"/>
          <w:szCs w:val="24"/>
        </w:rPr>
        <w:t>.</w:t>
      </w:r>
      <w:r w:rsidRPr="00396050">
        <w:rPr>
          <w:rFonts w:ascii="Times New Roman" w:hAnsi="Times New Roman" w:cs="Times New Roman"/>
          <w:sz w:val="24"/>
          <w:szCs w:val="24"/>
        </w:rPr>
        <w:t xml:space="preserve"> «Об утверждении формы разрешения на строительство и формы разрешения на ввод объекта в эксплуатацию» (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официальный интернет-портал правовой информации http://www.pravo.gov.ru, 13 апреля 2015 года</w:t>
      </w:r>
      <w:r w:rsidRPr="00396050">
        <w:rPr>
          <w:rFonts w:ascii="Times New Roman" w:hAnsi="Times New Roman" w:cs="Times New Roman"/>
          <w:sz w:val="24"/>
          <w:szCs w:val="24"/>
        </w:rPr>
        <w:t>);</w:t>
      </w:r>
    </w:p>
    <w:p w:rsidR="006601A3" w:rsidRDefault="006601A3" w:rsidP="00660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Законом Саратовской области от 9 октября 2006 года № 96-ЗСО «О регулировании градостроительной деятельности в Саратовской области» (Саратовская областная газета, официальное приложение, № 28, 13 октября 2006 года);</w:t>
      </w:r>
    </w:p>
    <w:p w:rsidR="002878BF" w:rsidRPr="002878BF" w:rsidRDefault="002878BF" w:rsidP="002878BF">
      <w:pPr>
        <w:pStyle w:val="ConsPlusNormal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878BF">
        <w:rPr>
          <w:rFonts w:ascii="Times New Roman" w:eastAsia="Calibri" w:hAnsi="Times New Roman" w:cs="Times New Roman"/>
          <w:sz w:val="24"/>
          <w:szCs w:val="24"/>
        </w:rPr>
        <w:t>Законом Российской Федерации от 26.07.2006г. № 135-ФЗ «О защите конкуренции» ("Российская газета", № 162, 27.07.2006, "Собрание законодательства РФ", 31.07.2006, № 31 (1 ч.), ст. 3434,"Парламентская газета", № 126-127, 03.08.2006.)</w:t>
      </w:r>
      <w:r w:rsidRPr="002878BF">
        <w:rPr>
          <w:rFonts w:ascii="Times New Roman" w:eastAsia="Calibri" w:hAnsi="Times New Roman" w:cs="Times New Roman"/>
          <w:iCs/>
          <w:sz w:val="24"/>
          <w:szCs w:val="24"/>
        </w:rPr>
        <w:t>».</w:t>
      </w:r>
    </w:p>
    <w:p w:rsidR="005073A6" w:rsidRPr="00396050" w:rsidRDefault="00060263" w:rsidP="00507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="00F85E6E" w:rsidRPr="00396050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1DFC" w:rsidRPr="0039605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285ECD" w:rsidRPr="0039605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21DFC" w:rsidRPr="00396050">
        <w:rPr>
          <w:rFonts w:ascii="Times New Roman" w:eastAsia="Times New Roman" w:hAnsi="Times New Roman" w:cs="Times New Roman"/>
          <w:sz w:val="24"/>
          <w:szCs w:val="24"/>
        </w:rPr>
        <w:t>обрания Романовского муниципального района Саратовской области</w:t>
      </w:r>
      <w:r w:rsidR="00285ECD" w:rsidRPr="00396050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5073A6" w:rsidRPr="00396050">
        <w:rPr>
          <w:rFonts w:ascii="Times New Roman" w:eastAsia="Times New Roman" w:hAnsi="Times New Roman" w:cs="Times New Roman"/>
          <w:sz w:val="24"/>
          <w:szCs w:val="24"/>
        </w:rPr>
        <w:t xml:space="preserve">26.12.2012г № 128 </w:t>
      </w:r>
      <w:r w:rsidR="007D5A17" w:rsidRPr="0039605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073A6" w:rsidRPr="00396050">
        <w:rPr>
          <w:rFonts w:ascii="Times New Roman" w:eastAsia="Times New Roman" w:hAnsi="Times New Roman" w:cs="Times New Roman"/>
          <w:sz w:val="24"/>
          <w:szCs w:val="24"/>
        </w:rPr>
        <w:t>Об утверждении правил землепользования»;</w:t>
      </w:r>
    </w:p>
    <w:p w:rsidR="00060263" w:rsidRPr="00396050" w:rsidRDefault="005073A6" w:rsidP="003F2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Решение Совета </w:t>
      </w:r>
      <w:proofErr w:type="spellStart"/>
      <w:r w:rsidRPr="00396050">
        <w:rPr>
          <w:rFonts w:ascii="Times New Roman" w:eastAsia="Times New Roman" w:hAnsi="Times New Roman" w:cs="Times New Roman"/>
          <w:sz w:val="24"/>
          <w:szCs w:val="24"/>
        </w:rPr>
        <w:t>Большекарайского</w:t>
      </w:r>
      <w:proofErr w:type="spellEnd"/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от 26.12.2012г №202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правил землепользования»</w:t>
      </w:r>
      <w:r w:rsidR="003F2844" w:rsidRPr="003960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73A6" w:rsidRPr="00396050" w:rsidRDefault="005073A6" w:rsidP="00507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Решение Совета </w:t>
      </w:r>
      <w:proofErr w:type="spellStart"/>
      <w:r w:rsidR="007D5A17" w:rsidRPr="00396050">
        <w:rPr>
          <w:rFonts w:ascii="Times New Roman" w:eastAsia="Times New Roman" w:hAnsi="Times New Roman" w:cs="Times New Roman"/>
          <w:sz w:val="24"/>
          <w:szCs w:val="24"/>
        </w:rPr>
        <w:t>Мордовокарайского</w:t>
      </w:r>
      <w:proofErr w:type="spellEnd"/>
      <w:r w:rsidR="007D5A17" w:rsidRPr="0039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от 2</w:t>
      </w:r>
      <w:r w:rsidR="007D5A17" w:rsidRPr="0039605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.12.2012г №2</w:t>
      </w:r>
      <w:r w:rsidR="007D5A17" w:rsidRPr="0039605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2 «Об утверждении правил землепользования».</w:t>
      </w:r>
    </w:p>
    <w:p w:rsidR="005073A6" w:rsidRPr="00396050" w:rsidRDefault="005073A6" w:rsidP="00507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Решение Совета </w:t>
      </w:r>
      <w:proofErr w:type="spellStart"/>
      <w:r w:rsidRPr="00396050">
        <w:rPr>
          <w:rFonts w:ascii="Times New Roman" w:eastAsia="Times New Roman" w:hAnsi="Times New Roman" w:cs="Times New Roman"/>
          <w:sz w:val="24"/>
          <w:szCs w:val="24"/>
        </w:rPr>
        <w:t>Краснолиманского</w:t>
      </w:r>
      <w:proofErr w:type="spellEnd"/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от 27.12.2012г №20</w:t>
      </w:r>
      <w:r w:rsidR="007D5A17" w:rsidRPr="0039605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правил землепользования».</w:t>
      </w:r>
    </w:p>
    <w:p w:rsidR="007D5A17" w:rsidRPr="00396050" w:rsidRDefault="007D5A17" w:rsidP="007D5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Решение Совета </w:t>
      </w:r>
      <w:proofErr w:type="spellStart"/>
      <w:r w:rsidRPr="00396050">
        <w:rPr>
          <w:rFonts w:ascii="Times New Roman" w:eastAsia="Times New Roman" w:hAnsi="Times New Roman" w:cs="Times New Roman"/>
          <w:sz w:val="24"/>
          <w:szCs w:val="24"/>
        </w:rPr>
        <w:t>Подгорненского</w:t>
      </w:r>
      <w:proofErr w:type="spellEnd"/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от 27.12.2012г №172 «Об утверждении правил землепользования».</w:t>
      </w:r>
    </w:p>
    <w:p w:rsidR="007D5A17" w:rsidRPr="00396050" w:rsidRDefault="007D5A17" w:rsidP="007D5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Решение Совета  Алексеевского муниципального образования от 27.12.2012г №181 «Об утверждении правил землепользования».</w:t>
      </w:r>
    </w:p>
    <w:p w:rsidR="007D5A17" w:rsidRPr="00396050" w:rsidRDefault="007D5A17" w:rsidP="007D5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Решение Совета   </w:t>
      </w:r>
      <w:proofErr w:type="spellStart"/>
      <w:r w:rsidRPr="00396050">
        <w:rPr>
          <w:rFonts w:ascii="Times New Roman" w:eastAsia="Times New Roman" w:hAnsi="Times New Roman" w:cs="Times New Roman"/>
          <w:sz w:val="24"/>
          <w:szCs w:val="24"/>
        </w:rPr>
        <w:t>Усть-Щербединского</w:t>
      </w:r>
      <w:proofErr w:type="spellEnd"/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от 27.12.2012г №214 «Об утверждении правил землепользования».</w:t>
      </w:r>
    </w:p>
    <w:p w:rsidR="007D5A17" w:rsidRPr="00396050" w:rsidRDefault="007D5A17" w:rsidP="007D5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Решение Совета   </w:t>
      </w:r>
      <w:proofErr w:type="spellStart"/>
      <w:r w:rsidRPr="00396050">
        <w:rPr>
          <w:rFonts w:ascii="Times New Roman" w:eastAsia="Times New Roman" w:hAnsi="Times New Roman" w:cs="Times New Roman"/>
          <w:sz w:val="24"/>
          <w:szCs w:val="24"/>
        </w:rPr>
        <w:t>Бобылевского</w:t>
      </w:r>
      <w:proofErr w:type="spellEnd"/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от 27.12.2012г №184 «Об утверждении правил землепользования».</w:t>
      </w:r>
    </w:p>
    <w:p w:rsidR="00F85E6E" w:rsidRDefault="00F85E6E" w:rsidP="00F85E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Решением </w:t>
      </w:r>
      <w:r w:rsidR="00B21DFC" w:rsidRPr="0039605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285ECD" w:rsidRPr="0039605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21DFC" w:rsidRPr="00396050">
        <w:rPr>
          <w:rFonts w:ascii="Times New Roman" w:eastAsia="Times New Roman" w:hAnsi="Times New Roman" w:cs="Times New Roman"/>
          <w:sz w:val="24"/>
          <w:szCs w:val="24"/>
        </w:rPr>
        <w:t>обрания Романовского муниципального района Саратовской области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перечня услуг необходимых и обязательных для предоставления муниципальных услуг».</w:t>
      </w:r>
    </w:p>
    <w:p w:rsidR="003F2844" w:rsidRPr="00396050" w:rsidRDefault="003F2844" w:rsidP="003F2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  <w:r w:rsidR="003F2844"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>и услуг, которые являются необходимыми и обязательными для предоставления муниципальной услуги</w:t>
      </w:r>
      <w:r w:rsidR="003F2844"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>, подлежащих представлению заявителем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17D" w:rsidRPr="00396050" w:rsidRDefault="00ED2048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>Для получения муниципальной услуги заявители представляют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</w:rPr>
        <w:t>: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0263" w:rsidRPr="00396050" w:rsidRDefault="00FE77C7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по подуслуге - выдача разрешения на строительство (реконструкцию) объекта капитального строительства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1C617D" w:rsidRPr="00396050" w:rsidRDefault="00F85E6E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sub_51071"/>
      <w:r w:rsidRPr="00396050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</w:rPr>
        <w:t xml:space="preserve"> заявление, согласно приложению №2 </w:t>
      </w:r>
      <w:r w:rsidR="00934C3D" w:rsidRPr="0039605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</w:rPr>
        <w:t>дминистративного регламента;</w:t>
      </w:r>
    </w:p>
    <w:p w:rsidR="00302E9A" w:rsidRPr="00396050" w:rsidRDefault="00302E9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б) документ, </w:t>
      </w:r>
      <w:r w:rsidR="000939FB" w:rsidRPr="00396050">
        <w:rPr>
          <w:rFonts w:ascii="Times New Roman" w:eastAsia="Times New Roman" w:hAnsi="Times New Roman" w:cs="Times New Roman"/>
          <w:sz w:val="24"/>
          <w:szCs w:val="24"/>
        </w:rPr>
        <w:t>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302E9A" w:rsidRPr="00396050" w:rsidRDefault="000939FB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="00302E9A" w:rsidRPr="00396050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060263" w:rsidRPr="00396050" w:rsidRDefault="000939FB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85E6E" w:rsidRPr="00396050">
        <w:rPr>
          <w:rFonts w:ascii="Times New Roman" w:eastAsia="Times New Roman" w:hAnsi="Times New Roman" w:cs="Times New Roman"/>
          <w:sz w:val="24"/>
          <w:szCs w:val="24"/>
        </w:rPr>
        <w:t>)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>правоустанавливающие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</w:rPr>
        <w:t xml:space="preserve"> документы на земельный участок</w:t>
      </w:r>
      <w:r w:rsidR="00F85E6E" w:rsidRPr="00396050">
        <w:rPr>
          <w:rFonts w:ascii="Times New Roman" w:eastAsia="Times New Roman" w:hAnsi="Times New Roman" w:cs="Times New Roman"/>
          <w:sz w:val="24"/>
          <w:szCs w:val="24"/>
        </w:rPr>
        <w:t xml:space="preserve">, если </w:t>
      </w:r>
      <w:r w:rsidR="00CE3826" w:rsidRPr="00396050">
        <w:rPr>
          <w:rFonts w:ascii="Times New Roman" w:eastAsia="Times New Roman" w:hAnsi="Times New Roman" w:cs="Times New Roman"/>
          <w:sz w:val="24"/>
          <w:szCs w:val="24"/>
        </w:rPr>
        <w:t>сведения о данном земельном участке</w:t>
      </w:r>
      <w:r w:rsidR="00F85E6E" w:rsidRPr="00396050">
        <w:rPr>
          <w:rFonts w:ascii="Times New Roman" w:eastAsia="Times New Roman" w:hAnsi="Times New Roman" w:cs="Times New Roman"/>
          <w:sz w:val="24"/>
          <w:szCs w:val="24"/>
        </w:rPr>
        <w:t xml:space="preserve"> отсутствуют в Едином государственном реестре недвижимо</w:t>
      </w:r>
      <w:r w:rsidR="00296AE4">
        <w:rPr>
          <w:rFonts w:ascii="Times New Roman" w:eastAsia="Times New Roman" w:hAnsi="Times New Roman" w:cs="Times New Roman"/>
          <w:sz w:val="24"/>
          <w:szCs w:val="24"/>
        </w:rPr>
        <w:t>сти</w:t>
      </w:r>
      <w:r w:rsidR="00085518" w:rsidRPr="003960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5518" w:rsidRPr="00396050" w:rsidRDefault="00085518" w:rsidP="00085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050">
        <w:rPr>
          <w:rFonts w:ascii="Times New Roman" w:hAnsi="Times New Roman" w:cs="Times New Roman"/>
          <w:sz w:val="24"/>
          <w:szCs w:val="24"/>
        </w:rPr>
        <w:t>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396050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396050">
        <w:rPr>
          <w:rFonts w:ascii="Times New Roman" w:hAnsi="Times New Roman" w:cs="Times New Roman"/>
          <w:sz w:val="24"/>
          <w:szCs w:val="24"/>
        </w:rPr>
        <w:t>", Государственной корпорацией по космической деятельности "</w:t>
      </w:r>
      <w:proofErr w:type="spellStart"/>
      <w:r w:rsidRPr="00396050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Pr="00396050">
        <w:rPr>
          <w:rFonts w:ascii="Times New Roman" w:hAnsi="Times New Roman" w:cs="Times New Roman"/>
          <w:sz w:val="24"/>
          <w:szCs w:val="24"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  <w:proofErr w:type="gramEnd"/>
    </w:p>
    <w:p w:rsidR="00060263" w:rsidRPr="00396050" w:rsidRDefault="000939FB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sub_51072"/>
      <w:bookmarkEnd w:id="1"/>
      <w:r w:rsidRPr="00396050">
        <w:rPr>
          <w:rFonts w:ascii="Times New Roman" w:eastAsia="Times New Roman" w:hAnsi="Times New Roman" w:cs="Times New Roman"/>
          <w:sz w:val="24"/>
          <w:szCs w:val="24"/>
        </w:rPr>
        <w:t>д</w:t>
      </w:r>
      <w:r w:rsidR="00CC2D8B" w:rsidRPr="00396050">
        <w:rPr>
          <w:rFonts w:ascii="Times New Roman" w:eastAsia="Times New Roman" w:hAnsi="Times New Roman" w:cs="Times New Roman"/>
          <w:sz w:val="24"/>
          <w:szCs w:val="24"/>
        </w:rPr>
        <w:t>)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 xml:space="preserve"> материалы, содержащиеся в проектной документации: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пояснительная записка;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схемы, отображающие архитектурные решения;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проект организации строительства объекта капитального строительства;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проект организации работ по сносу или демонтажу объектов капитального строительства, их частей;</w:t>
      </w:r>
    </w:p>
    <w:p w:rsidR="00DA2007" w:rsidRPr="00396050" w:rsidRDefault="000939FB" w:rsidP="00EC05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C2D8B" w:rsidRPr="0039605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sub_51076"/>
      <w:r w:rsidR="00DA2007" w:rsidRPr="00396050">
        <w:rPr>
          <w:rFonts w:ascii="Times New Roman" w:hAnsi="Times New Roman" w:cs="Times New Roman"/>
          <w:sz w:val="24"/>
          <w:szCs w:val="24"/>
        </w:rPr>
        <w:t xml:space="preserve">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</w:t>
      </w:r>
      <w:r w:rsidR="00DA2007" w:rsidRPr="00396050">
        <w:rPr>
          <w:rFonts w:ascii="Times New Roman" w:eastAsia="Times New Roman" w:hAnsi="Times New Roman" w:cs="Times New Roman"/>
          <w:sz w:val="24"/>
          <w:szCs w:val="24"/>
        </w:rPr>
        <w:t>Градостроительного кодекса Российской Федерации</w:t>
      </w:r>
      <w:r w:rsidR="00DA2007" w:rsidRPr="00396050">
        <w:rPr>
          <w:rFonts w:ascii="Times New Roman" w:hAnsi="Times New Roman" w:cs="Times New Roman"/>
          <w:sz w:val="24"/>
          <w:szCs w:val="24"/>
        </w:rPr>
        <w:t xml:space="preserve">), если такая проектная документация подлежит экспертизе в соответствии со </w:t>
      </w:r>
      <w:hyperlink r:id="rId14" w:history="1">
        <w:r w:rsidR="00DA2007" w:rsidRPr="00396050">
          <w:rPr>
            <w:rFonts w:ascii="Times New Roman" w:hAnsi="Times New Roman" w:cs="Times New Roman"/>
            <w:sz w:val="24"/>
            <w:szCs w:val="24"/>
          </w:rPr>
          <w:t>статьей 49</w:t>
        </w:r>
      </w:hyperlink>
      <w:r w:rsidR="00DA2007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="00DA2007" w:rsidRPr="00396050">
        <w:rPr>
          <w:rFonts w:ascii="Times New Roman" w:eastAsia="Times New Roman" w:hAnsi="Times New Roman" w:cs="Times New Roman"/>
          <w:sz w:val="24"/>
          <w:szCs w:val="24"/>
        </w:rPr>
        <w:t>Градостроительного кодекса Российской Федерации</w:t>
      </w:r>
      <w:r w:rsidR="00DA2007" w:rsidRPr="00396050">
        <w:rPr>
          <w:rFonts w:ascii="Times New Roman" w:hAnsi="Times New Roman" w:cs="Times New Roman"/>
          <w:sz w:val="24"/>
          <w:szCs w:val="24"/>
        </w:rPr>
        <w:t xml:space="preserve">, положительное заключение государственной экспертизы проектной документации в случаях, предусмотренных </w:t>
      </w:r>
      <w:hyperlink r:id="rId15" w:history="1">
        <w:r w:rsidR="00DA2007" w:rsidRPr="00396050">
          <w:rPr>
            <w:rFonts w:ascii="Times New Roman" w:hAnsi="Times New Roman" w:cs="Times New Roman"/>
            <w:sz w:val="24"/>
            <w:szCs w:val="24"/>
          </w:rPr>
          <w:t>частью 3.4 статьи 49</w:t>
        </w:r>
      </w:hyperlink>
      <w:r w:rsidR="00DA2007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="00DA2007" w:rsidRPr="00396050">
        <w:rPr>
          <w:rFonts w:ascii="Times New Roman" w:eastAsia="Times New Roman" w:hAnsi="Times New Roman" w:cs="Times New Roman"/>
          <w:sz w:val="24"/>
          <w:szCs w:val="24"/>
        </w:rPr>
        <w:t>Градостроительного кодекса Российской Федерации</w:t>
      </w:r>
      <w:r w:rsidR="00DA2007" w:rsidRPr="00396050">
        <w:rPr>
          <w:rFonts w:ascii="Times New Roman" w:hAnsi="Times New Roman" w:cs="Times New Roman"/>
          <w:sz w:val="24"/>
          <w:szCs w:val="24"/>
        </w:rPr>
        <w:t>, положительное заключение государственной</w:t>
      </w:r>
      <w:proofErr w:type="gramEnd"/>
      <w:r w:rsidR="00DA2007" w:rsidRPr="00396050">
        <w:rPr>
          <w:rFonts w:ascii="Times New Roman" w:hAnsi="Times New Roman" w:cs="Times New Roman"/>
          <w:sz w:val="24"/>
          <w:szCs w:val="24"/>
        </w:rPr>
        <w:t xml:space="preserve"> экологической экспертизы проектной документации в случаях, предусмотренных </w:t>
      </w:r>
      <w:hyperlink r:id="rId16" w:history="1">
        <w:r w:rsidR="00DA2007" w:rsidRPr="00396050">
          <w:rPr>
            <w:rFonts w:ascii="Times New Roman" w:hAnsi="Times New Roman" w:cs="Times New Roman"/>
            <w:sz w:val="24"/>
            <w:szCs w:val="24"/>
          </w:rPr>
          <w:t>частью 6 статьи 49</w:t>
        </w:r>
      </w:hyperlink>
      <w:r w:rsidR="00DA2007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="00DA2007" w:rsidRPr="00396050">
        <w:rPr>
          <w:rFonts w:ascii="Times New Roman" w:eastAsia="Times New Roman" w:hAnsi="Times New Roman" w:cs="Times New Roman"/>
          <w:sz w:val="24"/>
          <w:szCs w:val="24"/>
        </w:rPr>
        <w:t>Градостроительного кодекса Российской Федерации;</w:t>
      </w:r>
    </w:p>
    <w:p w:rsidR="0055764D" w:rsidRPr="00396050" w:rsidRDefault="000939FB" w:rsidP="005459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ж</w:t>
      </w:r>
      <w:r w:rsidR="00CC2D8B" w:rsidRPr="00396050">
        <w:rPr>
          <w:rFonts w:ascii="Times New Roman" w:eastAsia="Times New Roman" w:hAnsi="Times New Roman" w:cs="Times New Roman"/>
          <w:sz w:val="24"/>
          <w:szCs w:val="24"/>
        </w:rPr>
        <w:t>)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764D" w:rsidRPr="00396050">
        <w:rPr>
          <w:rFonts w:ascii="Times New Roman" w:hAnsi="Times New Roman" w:cs="Times New Roman"/>
          <w:sz w:val="24"/>
          <w:szCs w:val="24"/>
        </w:rPr>
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</w:t>
      </w:r>
      <w:r w:rsidR="00545994" w:rsidRPr="00396050">
        <w:rPr>
          <w:rFonts w:ascii="Times New Roman" w:hAnsi="Times New Roman" w:cs="Times New Roman"/>
          <w:sz w:val="24"/>
          <w:szCs w:val="24"/>
        </w:rPr>
        <w:t>подпункте «ж.</w:t>
      </w:r>
      <w:r w:rsidR="00EC0502" w:rsidRPr="00396050">
        <w:rPr>
          <w:rFonts w:ascii="Times New Roman" w:hAnsi="Times New Roman" w:cs="Times New Roman"/>
          <w:sz w:val="24"/>
          <w:szCs w:val="24"/>
        </w:rPr>
        <w:t>2</w:t>
      </w:r>
      <w:r w:rsidR="00545994" w:rsidRPr="00396050">
        <w:rPr>
          <w:rFonts w:ascii="Times New Roman" w:hAnsi="Times New Roman" w:cs="Times New Roman"/>
          <w:sz w:val="24"/>
          <w:szCs w:val="24"/>
        </w:rPr>
        <w:t xml:space="preserve">» пункта 2.6. Административного регламента </w:t>
      </w:r>
      <w:r w:rsidR="0055764D" w:rsidRPr="00396050">
        <w:rPr>
          <w:rFonts w:ascii="Times New Roman" w:hAnsi="Times New Roman" w:cs="Times New Roman"/>
          <w:sz w:val="24"/>
          <w:szCs w:val="24"/>
        </w:rPr>
        <w:t>случаев реконструкции многоквартирного дома</w:t>
      </w:r>
      <w:r w:rsidR="00545994" w:rsidRPr="00396050">
        <w:rPr>
          <w:rFonts w:ascii="Times New Roman" w:hAnsi="Times New Roman" w:cs="Times New Roman"/>
          <w:sz w:val="24"/>
          <w:szCs w:val="24"/>
        </w:rPr>
        <w:t>;</w:t>
      </w:r>
    </w:p>
    <w:p w:rsidR="00085518" w:rsidRPr="00396050" w:rsidRDefault="0055764D" w:rsidP="00085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050">
        <w:rPr>
          <w:rFonts w:ascii="Times New Roman" w:hAnsi="Times New Roman" w:cs="Times New Roman"/>
          <w:sz w:val="24"/>
          <w:szCs w:val="24"/>
        </w:rPr>
        <w:t>ж.1) в</w:t>
      </w:r>
      <w:r w:rsidR="00085518" w:rsidRPr="00396050">
        <w:rPr>
          <w:rFonts w:ascii="Times New Roman" w:hAnsi="Times New Roman" w:cs="Times New Roman"/>
          <w:sz w:val="24"/>
          <w:szCs w:val="24"/>
        </w:rPr>
        <w:t xml:space="preserve">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="00085518" w:rsidRPr="00396050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="00085518" w:rsidRPr="00396050">
        <w:rPr>
          <w:rFonts w:ascii="Times New Roman" w:hAnsi="Times New Roman" w:cs="Times New Roman"/>
          <w:sz w:val="24"/>
          <w:szCs w:val="24"/>
        </w:rPr>
        <w:t>", Государственной корпорацией по космической деятельности "</w:t>
      </w:r>
      <w:proofErr w:type="spellStart"/>
      <w:r w:rsidR="00085518" w:rsidRPr="00396050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="00085518" w:rsidRPr="00396050">
        <w:rPr>
          <w:rFonts w:ascii="Times New Roman" w:hAnsi="Times New Roman" w:cs="Times New Roman"/>
          <w:sz w:val="24"/>
          <w:szCs w:val="24"/>
        </w:rPr>
        <w:t xml:space="preserve"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</w:t>
      </w:r>
      <w:r w:rsidR="00085518" w:rsidRPr="00396050">
        <w:rPr>
          <w:rFonts w:ascii="Times New Roman" w:hAnsi="Times New Roman" w:cs="Times New Roman"/>
          <w:sz w:val="24"/>
          <w:szCs w:val="24"/>
        </w:rPr>
        <w:lastRenderedPageBreak/>
        <w:t>(муниципальное) бюджетное или автономное учреждение, в отношении которого указанный</w:t>
      </w:r>
      <w:proofErr w:type="gramEnd"/>
      <w:r w:rsidR="00085518" w:rsidRPr="00396050">
        <w:rPr>
          <w:rFonts w:ascii="Times New Roman" w:hAnsi="Times New Roman" w:cs="Times New Roman"/>
          <w:sz w:val="24"/>
          <w:szCs w:val="24"/>
        </w:rPr>
        <w:t xml:space="preserve"> орган осуществляет соответственно функции и полномочия учредителя или права собственника имущества, - соглашение о проведении такой реконструкции, </w:t>
      </w:r>
      <w:proofErr w:type="gramStart"/>
      <w:r w:rsidR="00085518" w:rsidRPr="00396050">
        <w:rPr>
          <w:rFonts w:ascii="Times New Roman" w:hAnsi="Times New Roman" w:cs="Times New Roman"/>
          <w:sz w:val="24"/>
          <w:szCs w:val="24"/>
        </w:rPr>
        <w:t>определяющее</w:t>
      </w:r>
      <w:proofErr w:type="gramEnd"/>
      <w:r w:rsidR="00085518" w:rsidRPr="00396050">
        <w:rPr>
          <w:rFonts w:ascii="Times New Roman" w:hAnsi="Times New Roman" w:cs="Times New Roman"/>
          <w:sz w:val="24"/>
          <w:szCs w:val="24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bookmarkEnd w:id="3"/>
    <w:p w:rsidR="00545994" w:rsidRPr="00396050" w:rsidRDefault="0055764D" w:rsidP="005459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</w:rPr>
        <w:t>ж</w:t>
      </w:r>
      <w:proofErr w:type="gramEnd"/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.2) </w:t>
      </w:r>
      <w:r w:rsidR="00545994" w:rsidRPr="00396050">
        <w:rPr>
          <w:rFonts w:ascii="Times New Roman" w:hAnsi="Times New Roman" w:cs="Times New Roman"/>
          <w:sz w:val="24"/>
          <w:szCs w:val="24"/>
        </w:rPr>
        <w:t>решение общего собрания собственников помещений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в многоквартирном доме;</w:t>
      </w:r>
    </w:p>
    <w:p w:rsidR="00017D96" w:rsidRPr="00396050" w:rsidRDefault="00017D96" w:rsidP="00017D9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з) 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164779" w:rsidRPr="00396050" w:rsidRDefault="00017D96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C2D8B" w:rsidRPr="0039605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164779" w:rsidRPr="00396050"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 получение согласия лица или его представителя, не являющимся заявителем (представителем заявителя) на обработку персональных данных, предусмотренные частью 3 статьи 7 Федерального закона от 27 июля 2010 года № 210-ФЗ "Об организации предоставления государственных и муниципальных услуг".</w:t>
      </w:r>
    </w:p>
    <w:p w:rsidR="00060263" w:rsidRPr="00396050" w:rsidRDefault="00FE77C7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</w:rPr>
        <w:t>по подуслуге - выдача разрешения на строительство для объектов индивидуального жилищного строительства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1C617D" w:rsidRPr="00396050" w:rsidRDefault="00ED2048" w:rsidP="001C61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</w:rPr>
        <w:t xml:space="preserve">заявление, согласно приложению №2 </w:t>
      </w:r>
      <w:r w:rsidR="00934C3D" w:rsidRPr="0039605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</w:rPr>
        <w:t>дминистративного регламента;</w:t>
      </w:r>
    </w:p>
    <w:p w:rsidR="00164779" w:rsidRPr="00396050" w:rsidRDefault="00164779" w:rsidP="00164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б)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164779" w:rsidRPr="00396050" w:rsidRDefault="00164779" w:rsidP="00164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в) 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1C617D" w:rsidRPr="00396050" w:rsidRDefault="00164779" w:rsidP="001C61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D2048" w:rsidRPr="0039605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E3826" w:rsidRPr="00396050">
        <w:rPr>
          <w:rFonts w:ascii="Times New Roman" w:eastAsia="Times New Roman" w:hAnsi="Times New Roman" w:cs="Times New Roman"/>
          <w:sz w:val="24"/>
          <w:szCs w:val="24"/>
        </w:rPr>
        <w:t>правоустанавливающие документы на земельный участок, если сведения о данном земельном участке отсутствуют в Едином государственном реестре недвижимо</w:t>
      </w:r>
      <w:r w:rsidR="00296AE4">
        <w:rPr>
          <w:rFonts w:ascii="Times New Roman" w:eastAsia="Times New Roman" w:hAnsi="Times New Roman" w:cs="Times New Roman"/>
          <w:sz w:val="24"/>
          <w:szCs w:val="24"/>
        </w:rPr>
        <w:t>сти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0263" w:rsidRPr="00396050" w:rsidRDefault="00164779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sub_51093"/>
      <w:bookmarkEnd w:id="2"/>
      <w:r w:rsidRPr="00396050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D2048" w:rsidRPr="0039605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>схема планировочной организации земельного участка с обозначением места размещения объекта индивидуального жилищного строительства.</w:t>
      </w:r>
    </w:p>
    <w:p w:rsidR="00164779" w:rsidRPr="00396050" w:rsidRDefault="00164779" w:rsidP="006259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D2048" w:rsidRPr="0039605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 получение согласия лица или его представителя, не являющимся заявителем (представителем заявителя) на обработку персональных данных, предусмотренные частью 3 статьи 7 Федерального закона от 27 июля 2010 года № 210-ФЗ "Об организации предоставления государственных и муниципальных услуг".</w:t>
      </w:r>
    </w:p>
    <w:p w:rsidR="00FE77C7" w:rsidRPr="00396050" w:rsidRDefault="00FE77C7" w:rsidP="006259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</w:rPr>
        <w:t>по подуслуге - внесение изменений в разрешение на строительство:</w:t>
      </w:r>
    </w:p>
    <w:p w:rsidR="00B348BA" w:rsidRPr="00396050" w:rsidRDefault="00164779" w:rsidP="00B348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а) л</w:t>
      </w:r>
      <w:r w:rsidR="00B348BA" w:rsidRPr="00396050">
        <w:rPr>
          <w:rFonts w:ascii="Times New Roman" w:eastAsia="Times New Roman" w:hAnsi="Times New Roman" w:cs="Times New Roman"/>
          <w:sz w:val="24"/>
          <w:szCs w:val="24"/>
        </w:rPr>
        <w:t xml:space="preserve">ица, указанные в частях 21.5 – 21.7 и 21.9 статьи 51 Градостроительного кодекса Российской Федерации </w:t>
      </w:r>
      <w:r w:rsidR="009D4ADB" w:rsidRPr="00396050">
        <w:rPr>
          <w:rFonts w:ascii="Times New Roman" w:eastAsia="Times New Roman" w:hAnsi="Times New Roman" w:cs="Times New Roman"/>
          <w:sz w:val="24"/>
          <w:szCs w:val="24"/>
        </w:rPr>
        <w:t xml:space="preserve">обязаны </w:t>
      </w:r>
      <w:r w:rsidR="00B348BA" w:rsidRPr="00396050">
        <w:rPr>
          <w:rFonts w:ascii="Times New Roman" w:eastAsia="Times New Roman" w:hAnsi="Times New Roman" w:cs="Times New Roman"/>
          <w:sz w:val="24"/>
          <w:szCs w:val="24"/>
        </w:rPr>
        <w:t>уведом</w:t>
      </w:r>
      <w:r w:rsidR="009D4ADB" w:rsidRPr="00396050">
        <w:rPr>
          <w:rFonts w:ascii="Times New Roman" w:eastAsia="Times New Roman" w:hAnsi="Times New Roman" w:cs="Times New Roman"/>
          <w:sz w:val="24"/>
          <w:szCs w:val="24"/>
        </w:rPr>
        <w:t xml:space="preserve">ить в письменной форме </w:t>
      </w:r>
      <w:r w:rsidR="00520D3A" w:rsidRPr="00396050">
        <w:rPr>
          <w:rFonts w:ascii="Times New Roman" w:eastAsia="Times New Roman" w:hAnsi="Times New Roman" w:cs="Times New Roman"/>
          <w:sz w:val="24"/>
          <w:szCs w:val="24"/>
        </w:rPr>
        <w:t xml:space="preserve">(приложение №4 Административного регламента) </w:t>
      </w:r>
      <w:r w:rsidR="009D4ADB" w:rsidRPr="00396050">
        <w:rPr>
          <w:rFonts w:ascii="Times New Roman" w:hAnsi="Times New Roman" w:cs="Times New Roman"/>
          <w:sz w:val="24"/>
          <w:szCs w:val="24"/>
        </w:rPr>
        <w:t xml:space="preserve">о переходе к ним прав на земельные участки, права пользования недрами, об образовании земельного участка </w:t>
      </w:r>
      <w:r w:rsidR="00520D3A" w:rsidRPr="00396050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="00B348BA" w:rsidRPr="00396050">
        <w:rPr>
          <w:rFonts w:ascii="Times New Roman" w:eastAsia="Times New Roman" w:hAnsi="Times New Roman" w:cs="Times New Roman"/>
          <w:sz w:val="24"/>
          <w:szCs w:val="24"/>
        </w:rPr>
        <w:t>с указанием реквизитов:</w:t>
      </w:r>
    </w:p>
    <w:p w:rsidR="00BD7A48" w:rsidRPr="00396050" w:rsidRDefault="00B348BA" w:rsidP="00BD7A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правоустанавливающих документов на такие земельные участки в случае, указанном в части 21.5 статьи 51 Градостроительно</w:t>
      </w:r>
      <w:r w:rsidR="00BD7A48" w:rsidRPr="00396050">
        <w:rPr>
          <w:rFonts w:ascii="Times New Roman" w:eastAsia="Times New Roman" w:hAnsi="Times New Roman" w:cs="Times New Roman"/>
          <w:sz w:val="24"/>
          <w:szCs w:val="24"/>
        </w:rPr>
        <w:t>го кодекса Российской Федерации;</w:t>
      </w:r>
    </w:p>
    <w:p w:rsidR="00B348BA" w:rsidRPr="00396050" w:rsidRDefault="00B348BA" w:rsidP="00B348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решения об образовании земельных участков в случаях, предусмотренных частями 21.6 и 21.7 статьи 51 Градостроительного кодекса Российской Федерации,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B348BA" w:rsidRPr="00396050" w:rsidRDefault="00B348BA" w:rsidP="00B348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предусмотренном частью 21.7 статьи 51 Градостроительного кодекса Российской Федерации;</w:t>
      </w:r>
    </w:p>
    <w:p w:rsidR="00B348BA" w:rsidRPr="00396050" w:rsidRDefault="00B348BA" w:rsidP="00B348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решения о предоставлении права пользования недрами и решения о переоформлении лицензии на право пользования недрами в случае, предусмотренном частью 21.9 статьи 51 Градостроительног</w:t>
      </w:r>
      <w:r w:rsidR="00164779" w:rsidRPr="00396050">
        <w:rPr>
          <w:rFonts w:ascii="Times New Roman" w:eastAsia="Times New Roman" w:hAnsi="Times New Roman" w:cs="Times New Roman"/>
          <w:sz w:val="24"/>
          <w:szCs w:val="24"/>
        </w:rPr>
        <w:t>о кодекса Российской Федерации;</w:t>
      </w:r>
    </w:p>
    <w:p w:rsidR="00CF5B27" w:rsidRPr="00396050" w:rsidRDefault="00EC5E75" w:rsidP="00164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lastRenderedPageBreak/>
        <w:t>б</w:t>
      </w:r>
      <w:r w:rsidR="00164779" w:rsidRPr="0039605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A4067" w:rsidRPr="00396050">
        <w:rPr>
          <w:rFonts w:ascii="Times New Roman" w:eastAsia="Times New Roman" w:hAnsi="Times New Roman" w:cs="Times New Roman"/>
          <w:sz w:val="24"/>
          <w:szCs w:val="24"/>
        </w:rPr>
        <w:t xml:space="preserve">копии </w:t>
      </w:r>
      <w:r w:rsidR="00CF5B27" w:rsidRPr="00396050">
        <w:rPr>
          <w:rFonts w:ascii="Times New Roman" w:hAnsi="Times New Roman" w:cs="Times New Roman"/>
          <w:sz w:val="24"/>
          <w:szCs w:val="24"/>
        </w:rPr>
        <w:t>правоустанавливающи</w:t>
      </w:r>
      <w:r w:rsidR="007A4067" w:rsidRPr="00396050">
        <w:rPr>
          <w:rFonts w:ascii="Times New Roman" w:hAnsi="Times New Roman" w:cs="Times New Roman"/>
          <w:sz w:val="24"/>
          <w:szCs w:val="24"/>
        </w:rPr>
        <w:t>х</w:t>
      </w:r>
      <w:r w:rsidR="00CF5B27" w:rsidRPr="00396050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7A4067" w:rsidRPr="00396050">
        <w:rPr>
          <w:rFonts w:ascii="Times New Roman" w:hAnsi="Times New Roman" w:cs="Times New Roman"/>
          <w:sz w:val="24"/>
          <w:szCs w:val="24"/>
        </w:rPr>
        <w:t>ов</w:t>
      </w:r>
      <w:r w:rsidR="00CF5B27" w:rsidRPr="00396050">
        <w:rPr>
          <w:rFonts w:ascii="Times New Roman" w:hAnsi="Times New Roman" w:cs="Times New Roman"/>
          <w:sz w:val="24"/>
          <w:szCs w:val="24"/>
        </w:rPr>
        <w:t xml:space="preserve"> на земельны</w:t>
      </w:r>
      <w:r w:rsidR="00164779" w:rsidRPr="00396050">
        <w:rPr>
          <w:rFonts w:ascii="Times New Roman" w:hAnsi="Times New Roman" w:cs="Times New Roman"/>
          <w:sz w:val="24"/>
          <w:szCs w:val="24"/>
        </w:rPr>
        <w:t>е</w:t>
      </w:r>
      <w:r w:rsidR="00CF5B27" w:rsidRPr="00396050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164779" w:rsidRPr="00396050">
        <w:rPr>
          <w:rFonts w:ascii="Times New Roman" w:hAnsi="Times New Roman" w:cs="Times New Roman"/>
          <w:sz w:val="24"/>
          <w:szCs w:val="24"/>
        </w:rPr>
        <w:t xml:space="preserve">ки, </w:t>
      </w:r>
      <w:r w:rsidR="00164779" w:rsidRPr="0039605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64779" w:rsidRPr="00396050">
        <w:rPr>
          <w:rFonts w:ascii="Times New Roman" w:hAnsi="Times New Roman" w:cs="Times New Roman"/>
          <w:sz w:val="24"/>
          <w:szCs w:val="24"/>
        </w:rPr>
        <w:t xml:space="preserve">сли сведения о </w:t>
      </w:r>
      <w:r w:rsidR="00CF5B27" w:rsidRPr="00396050">
        <w:rPr>
          <w:rFonts w:ascii="Times New Roman" w:hAnsi="Times New Roman" w:cs="Times New Roman"/>
          <w:sz w:val="24"/>
          <w:szCs w:val="24"/>
        </w:rPr>
        <w:t>н</w:t>
      </w:r>
      <w:r w:rsidR="00164779" w:rsidRPr="00396050">
        <w:rPr>
          <w:rFonts w:ascii="Times New Roman" w:hAnsi="Times New Roman" w:cs="Times New Roman"/>
          <w:sz w:val="24"/>
          <w:szCs w:val="24"/>
        </w:rPr>
        <w:t>их</w:t>
      </w:r>
      <w:r w:rsidR="00CF5B27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="00017D96" w:rsidRPr="00396050">
        <w:rPr>
          <w:rFonts w:ascii="Times New Roman" w:hAnsi="Times New Roman" w:cs="Times New Roman"/>
          <w:sz w:val="24"/>
          <w:szCs w:val="24"/>
        </w:rPr>
        <w:t>отсутствуют</w:t>
      </w:r>
      <w:r w:rsidR="00CF5B27" w:rsidRPr="00396050">
        <w:rPr>
          <w:rFonts w:ascii="Times New Roman" w:hAnsi="Times New Roman" w:cs="Times New Roman"/>
          <w:sz w:val="24"/>
          <w:szCs w:val="24"/>
        </w:rPr>
        <w:t xml:space="preserve"> в Едином государственном реестре недвижимо</w:t>
      </w:r>
      <w:r w:rsidR="00296AE4">
        <w:rPr>
          <w:rFonts w:ascii="Times New Roman" w:hAnsi="Times New Roman" w:cs="Times New Roman"/>
          <w:sz w:val="24"/>
          <w:szCs w:val="24"/>
        </w:rPr>
        <w:t>сти</w:t>
      </w:r>
      <w:r w:rsidR="00CF5B27" w:rsidRPr="00396050">
        <w:rPr>
          <w:rFonts w:ascii="Times New Roman" w:hAnsi="Times New Roman" w:cs="Times New Roman"/>
          <w:sz w:val="24"/>
          <w:szCs w:val="24"/>
        </w:rPr>
        <w:t>.</w:t>
      </w:r>
    </w:p>
    <w:p w:rsidR="00FE77C7" w:rsidRPr="00396050" w:rsidRDefault="00FE77C7" w:rsidP="00FE7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</w:rPr>
        <w:t>по подуслуге - продление срока действия разрешения на строительство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C617D" w:rsidRPr="00396050" w:rsidRDefault="00B348B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>заявление застройщика, поданное не менее чем за шестьдесят дней до истечения срока действия такого разрешения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</w:rPr>
        <w:t>, согласно приложению №</w:t>
      </w:r>
      <w:r w:rsidR="00934C3D" w:rsidRPr="00396050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4C3D" w:rsidRPr="0039605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</w:rPr>
        <w:t>дминистративного регламента;</w:t>
      </w:r>
    </w:p>
    <w:p w:rsidR="00164779" w:rsidRPr="00396050" w:rsidRDefault="00164779" w:rsidP="00164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б)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164779" w:rsidRPr="00396050" w:rsidRDefault="00164779" w:rsidP="00164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в) 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545994" w:rsidRDefault="00EC0502" w:rsidP="005459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</w:rPr>
        <w:t>г</w:t>
      </w:r>
      <w:r w:rsidR="00B348BA" w:rsidRPr="00396050">
        <w:rPr>
          <w:rFonts w:ascii="Times New Roman" w:eastAsia="Times New Roman" w:hAnsi="Times New Roman" w:cs="Times New Roman"/>
          <w:sz w:val="24"/>
          <w:szCs w:val="24"/>
        </w:rPr>
        <w:t>)</w:t>
      </w:r>
      <w:r w:rsidR="001C617D" w:rsidRPr="0039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5994" w:rsidRPr="00396050">
        <w:rPr>
          <w:rFonts w:ascii="Times New Roman" w:hAnsi="Times New Roman" w:cs="Times New Roman"/>
          <w:sz w:val="24"/>
          <w:szCs w:val="24"/>
        </w:rPr>
        <w:t>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лица, привлекающего денежные средства для долевого строительства многоквартирного дома и (или) иных объектов недвижимости (застройщика), за неисполнение или ненадлежащее исполнение обязательств по передаче жилого помещения по договору участия в долевом строительстве (в случае если заявление о</w:t>
      </w:r>
      <w:proofErr w:type="gramEnd"/>
      <w:r w:rsidR="00545994" w:rsidRPr="003960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5994" w:rsidRPr="00396050">
        <w:rPr>
          <w:rFonts w:ascii="Times New Roman" w:hAnsi="Times New Roman" w:cs="Times New Roman"/>
          <w:sz w:val="24"/>
          <w:szCs w:val="24"/>
        </w:rPr>
        <w:t>продлении срока действия разрешения на строительство подается застройщиком, привлекающим на основании договора участия в долевом строительстве, предусматривающего передачу жилого помещения, денежные средства граждан и юридических лиц для долевого строительства многоквартирного дома и (и</w:t>
      </w:r>
      <w:r w:rsidRPr="00396050">
        <w:rPr>
          <w:rFonts w:ascii="Times New Roman" w:hAnsi="Times New Roman" w:cs="Times New Roman"/>
          <w:sz w:val="24"/>
          <w:szCs w:val="24"/>
        </w:rPr>
        <w:t>ли) иных объектов недвижимости).</w:t>
      </w:r>
      <w:proofErr w:type="gramEnd"/>
    </w:p>
    <w:bookmarkEnd w:id="4"/>
    <w:p w:rsidR="00E61969" w:rsidRPr="00396050" w:rsidRDefault="00E61969" w:rsidP="00E619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2.6.1. Документы не должны содержать подчистки либо приписки, зачеркнутые слова или другие исправления.</w:t>
      </w:r>
    </w:p>
    <w:p w:rsidR="00AF6CC6" w:rsidRDefault="00D5023B" w:rsidP="00AF6C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Par99"/>
      <w:bookmarkEnd w:id="5"/>
      <w:r w:rsidRPr="00396050">
        <w:rPr>
          <w:rFonts w:ascii="Times New Roman" w:eastAsia="Times New Roman" w:hAnsi="Times New Roman" w:cs="Times New Roman"/>
          <w:sz w:val="24"/>
          <w:szCs w:val="24"/>
        </w:rPr>
        <w:t>2.6.</w:t>
      </w:r>
      <w:r w:rsidR="00E61969" w:rsidRPr="0039605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6CC6" w:rsidRPr="00396050">
        <w:rPr>
          <w:rFonts w:ascii="Times New Roman" w:eastAsia="Times New Roman" w:hAnsi="Times New Roman" w:cs="Times New Roman"/>
          <w:sz w:val="24"/>
          <w:szCs w:val="24"/>
        </w:rPr>
        <w:t xml:space="preserve">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proofErr w:type="gramStart"/>
      <w:r w:rsidR="00AF6CC6" w:rsidRPr="00396050">
        <w:rPr>
          <w:rFonts w:ascii="Times New Roman" w:hAnsi="Times New Roman" w:cs="Times New Roman"/>
          <w:sz w:val="24"/>
          <w:szCs w:val="24"/>
        </w:rPr>
        <w:t>Единый</w:t>
      </w:r>
      <w:proofErr w:type="gramEnd"/>
      <w:r w:rsidR="00AF6CC6" w:rsidRPr="00396050">
        <w:rPr>
          <w:rFonts w:ascii="Times New Roman" w:hAnsi="Times New Roman" w:cs="Times New Roman"/>
          <w:sz w:val="24"/>
          <w:szCs w:val="24"/>
        </w:rPr>
        <w:t xml:space="preserve"> и региональный порталы госуслуг</w:t>
      </w:r>
      <w:r w:rsidR="00AF6CC6" w:rsidRPr="00396050">
        <w:rPr>
          <w:rFonts w:ascii="Times New Roman" w:eastAsia="Times New Roman" w:hAnsi="Times New Roman" w:cs="Times New Roman"/>
          <w:sz w:val="24"/>
          <w:szCs w:val="24"/>
        </w:rPr>
        <w:t>, а также могут направляться по почте</w:t>
      </w:r>
      <w:r w:rsidR="00AF6CC6" w:rsidRPr="00396050">
        <w:rPr>
          <w:rFonts w:ascii="Times New Roman" w:hAnsi="Times New Roman" w:cs="Times New Roman"/>
          <w:sz w:val="24"/>
          <w:szCs w:val="24"/>
        </w:rPr>
        <w:t>.</w:t>
      </w:r>
      <w:r w:rsidR="00AF6CC6" w:rsidRPr="00396050">
        <w:rPr>
          <w:sz w:val="24"/>
          <w:szCs w:val="24"/>
        </w:rPr>
        <w:t xml:space="preserve"> </w:t>
      </w:r>
      <w:r w:rsidR="00AF6CC6" w:rsidRPr="00396050">
        <w:rPr>
          <w:rFonts w:ascii="Times New Roman" w:eastAsia="Times New Roman" w:hAnsi="Times New Roman" w:cs="Times New Roman"/>
          <w:sz w:val="24"/>
          <w:szCs w:val="24"/>
        </w:rPr>
        <w:t xml:space="preserve">В случаях, предусмотренных законодательством, копии документов, должны быть нотариально заверены. </w:t>
      </w:r>
    </w:p>
    <w:p w:rsidR="00C67DA5" w:rsidRPr="00C67DA5" w:rsidRDefault="00C67DA5" w:rsidP="00C67D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2.6.3.</w:t>
      </w:r>
      <w:r w:rsidRPr="00C67DA5">
        <w:rPr>
          <w:rFonts w:ascii="Times New Roman" w:hAnsi="Times New Roman" w:cs="Times New Roman"/>
          <w:sz w:val="24"/>
          <w:szCs w:val="24"/>
        </w:rPr>
        <w:t>Документы, указанные в пункте 2.6 административного регламента направляются в администрацию Романовского муниципального района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F6CC6" w:rsidRPr="00396050" w:rsidRDefault="00233E11" w:rsidP="00AF6C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2.6.</w:t>
      </w:r>
      <w:r w:rsidR="00C67DA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AF6CC6" w:rsidRPr="00396050">
        <w:rPr>
          <w:rFonts w:ascii="Times New Roman" w:eastAsia="Times New Roman" w:hAnsi="Times New Roman" w:cs="Times New Roman"/>
          <w:sz w:val="24"/>
          <w:szCs w:val="24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="00AF6CC6" w:rsidRPr="00396050">
        <w:rPr>
          <w:rFonts w:ascii="Times New Roman" w:hAnsi="Times New Roman" w:cs="Times New Roman"/>
          <w:sz w:val="24"/>
          <w:szCs w:val="24"/>
        </w:rPr>
        <w:t>Единого и регионального порталов</w:t>
      </w:r>
      <w:r w:rsidR="00AF6CC6" w:rsidRPr="00396050">
        <w:rPr>
          <w:rFonts w:ascii="Times New Roman" w:eastAsia="Times New Roman" w:hAnsi="Times New Roman" w:cs="Times New Roman"/>
          <w:sz w:val="24"/>
          <w:szCs w:val="24"/>
        </w:rPr>
        <w:t xml:space="preserve"> госуслуг указанные заявление и документы заверяются электронной подписью в соответствии с </w:t>
      </w:r>
      <w:hyperlink r:id="rId17" w:history="1">
        <w:r w:rsidR="00AF6CC6" w:rsidRPr="00396050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="00AF6CC6" w:rsidRPr="00396050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="00AF6CC6" w:rsidRPr="0039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F6CC6" w:rsidRPr="00396050">
        <w:rPr>
          <w:rFonts w:ascii="Times New Roman" w:eastAsia="Times New Roman" w:hAnsi="Times New Roman" w:cs="Times New Roman"/>
          <w:sz w:val="24"/>
          <w:szCs w:val="24"/>
        </w:rPr>
        <w:t xml:space="preserve">Заявление в электронном виде должно быть заполнено согласно представленной на </w:t>
      </w:r>
      <w:r w:rsidR="00AF6CC6" w:rsidRPr="00396050">
        <w:rPr>
          <w:rFonts w:ascii="Times New Roman" w:hAnsi="Times New Roman" w:cs="Times New Roman"/>
          <w:sz w:val="24"/>
          <w:szCs w:val="24"/>
        </w:rPr>
        <w:t>Едином и региональном порталах</w:t>
      </w:r>
      <w:r w:rsidR="00AF6CC6" w:rsidRPr="00396050">
        <w:rPr>
          <w:rFonts w:ascii="Times New Roman" w:eastAsia="Times New Roman" w:hAnsi="Times New Roman" w:cs="Times New Roman"/>
          <w:sz w:val="24"/>
          <w:szCs w:val="24"/>
        </w:rPr>
        <w:t xml:space="preserve"> госуслуг форме.</w:t>
      </w:r>
      <w:proofErr w:type="gramEnd"/>
    </w:p>
    <w:p w:rsidR="00060263" w:rsidRPr="00396050" w:rsidRDefault="00D5023B" w:rsidP="008522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85227C" w:rsidRPr="00396050" w:rsidRDefault="0085227C" w:rsidP="008522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396050" w:rsidRDefault="00B348BA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E062C4" w:rsidRPr="0039605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>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:rsidR="00FE77C7" w:rsidRPr="00396050" w:rsidRDefault="00FE77C7" w:rsidP="00FE77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</w:rPr>
        <w:t>по подуслуге - выдача разрешения на строительство (реконструкцию) объекта капитального строительства:</w:t>
      </w:r>
    </w:p>
    <w:p w:rsidR="00060263" w:rsidRPr="00396050" w:rsidRDefault="00B348B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5202" w:rsidRPr="00396050">
        <w:rPr>
          <w:rFonts w:ascii="Times New Roman" w:eastAsia="Times New Roman" w:hAnsi="Times New Roman" w:cs="Times New Roman"/>
          <w:sz w:val="24"/>
          <w:szCs w:val="24"/>
        </w:rPr>
        <w:t>выписка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 xml:space="preserve"> из Единого государственного реестра </w:t>
      </w:r>
      <w:r w:rsidR="00296AE4">
        <w:rPr>
          <w:rFonts w:ascii="Times New Roman" w:eastAsia="Times New Roman" w:hAnsi="Times New Roman" w:cs="Times New Roman"/>
          <w:sz w:val="24"/>
          <w:szCs w:val="24"/>
        </w:rPr>
        <w:t>н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>едвижимо</w:t>
      </w:r>
      <w:r w:rsidR="00296AE4">
        <w:rPr>
          <w:rFonts w:ascii="Times New Roman" w:eastAsia="Times New Roman" w:hAnsi="Times New Roman" w:cs="Times New Roman"/>
          <w:sz w:val="24"/>
          <w:szCs w:val="24"/>
        </w:rPr>
        <w:t>сти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0263" w:rsidRPr="00396050" w:rsidRDefault="00B348B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2B34A2" w:rsidRPr="0039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>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территории;</w:t>
      </w:r>
    </w:p>
    <w:p w:rsidR="00060263" w:rsidRPr="00396050" w:rsidRDefault="00B348B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в)</w:t>
      </w:r>
      <w:r w:rsidR="002B34A2" w:rsidRPr="0039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 xml:space="preserve"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18" w:history="1">
        <w:r w:rsidR="00060263" w:rsidRPr="00396050">
          <w:rPr>
            <w:rFonts w:ascii="Times New Roman" w:eastAsia="Times New Roman" w:hAnsi="Times New Roman" w:cs="Times New Roman"/>
            <w:sz w:val="24"/>
            <w:szCs w:val="24"/>
          </w:rPr>
          <w:t>статьей 40</w:t>
        </w:r>
      </w:hyperlink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 xml:space="preserve"> Градостроительного кодекса Российской Федерации).</w:t>
      </w:r>
    </w:p>
    <w:p w:rsidR="0070684C" w:rsidRPr="00396050" w:rsidRDefault="0070684C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г) копия свидетельства об аккредитации юридического лица, выдавшего положительное заключение негосударственной экспертизы проектной документации (если представлено заключение негосударственной экспертизы проектной документации);</w:t>
      </w:r>
    </w:p>
    <w:p w:rsidR="00FE77C7" w:rsidRPr="00396050" w:rsidRDefault="00FE77C7" w:rsidP="00FE77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</w:rPr>
        <w:t>по подуслуге - выдача разрешения на строительство для объектов индивидуального жилищного строительства:</w:t>
      </w:r>
    </w:p>
    <w:p w:rsidR="00060263" w:rsidRPr="00396050" w:rsidRDefault="00B348B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 xml:space="preserve"> сведения из Единого государственного реестра </w:t>
      </w:r>
      <w:r w:rsidR="00296AE4">
        <w:rPr>
          <w:rFonts w:ascii="Times New Roman" w:eastAsia="Times New Roman" w:hAnsi="Times New Roman" w:cs="Times New Roman"/>
          <w:sz w:val="24"/>
          <w:szCs w:val="24"/>
        </w:rPr>
        <w:t>н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>едвижимо</w:t>
      </w:r>
      <w:r w:rsidR="00296AE4">
        <w:rPr>
          <w:rFonts w:ascii="Times New Roman" w:eastAsia="Times New Roman" w:hAnsi="Times New Roman" w:cs="Times New Roman"/>
          <w:sz w:val="24"/>
          <w:szCs w:val="24"/>
        </w:rPr>
        <w:t>сти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0263" w:rsidRPr="00396050" w:rsidRDefault="00B348B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 xml:space="preserve"> градостроительный план земельного участка.</w:t>
      </w:r>
    </w:p>
    <w:p w:rsidR="00FE77C7" w:rsidRPr="00396050" w:rsidRDefault="00FE77C7" w:rsidP="00FE7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</w:rPr>
        <w:t>по подуслуге - внесение изменений в разрешение на строительство:</w:t>
      </w:r>
    </w:p>
    <w:p w:rsidR="00060263" w:rsidRPr="00396050" w:rsidRDefault="00B348BA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0502" w:rsidRPr="003960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71409" w:rsidRPr="00396050">
        <w:rPr>
          <w:rFonts w:ascii="Times New Roman" w:eastAsia="Times New Roman" w:hAnsi="Times New Roman" w:cs="Times New Roman"/>
          <w:sz w:val="24"/>
          <w:szCs w:val="24"/>
        </w:rPr>
        <w:t>ыписка из Единого государственного реестра недвижимо</w:t>
      </w:r>
      <w:r w:rsidR="00296AE4">
        <w:rPr>
          <w:rFonts w:ascii="Times New Roman" w:eastAsia="Times New Roman" w:hAnsi="Times New Roman" w:cs="Times New Roman"/>
          <w:sz w:val="24"/>
          <w:szCs w:val="24"/>
        </w:rPr>
        <w:t>сти</w:t>
      </w:r>
      <w:r w:rsidR="00171409" w:rsidRPr="0039605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B34A2" w:rsidRPr="00396050" w:rsidRDefault="00B348BA" w:rsidP="002B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2B34A2" w:rsidRPr="00396050">
        <w:rPr>
          <w:rFonts w:ascii="Times New Roman" w:eastAsia="Times New Roman" w:hAnsi="Times New Roman" w:cs="Times New Roman"/>
          <w:sz w:val="24"/>
          <w:szCs w:val="24"/>
        </w:rPr>
        <w:t xml:space="preserve"> решение об образовании земельных участков (в случаях, предусмотренных частями 21.6 и 21.7 статьи 51 Градостроительного кодекса Российской Федерации,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самоуправления);</w:t>
      </w:r>
    </w:p>
    <w:p w:rsidR="002B34A2" w:rsidRPr="00396050" w:rsidRDefault="00B348BA" w:rsidP="002B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в)</w:t>
      </w:r>
      <w:r w:rsidR="002B34A2" w:rsidRPr="00396050">
        <w:rPr>
          <w:rFonts w:ascii="Times New Roman" w:eastAsia="Times New Roman" w:hAnsi="Times New Roman" w:cs="Times New Roman"/>
          <w:sz w:val="24"/>
          <w:szCs w:val="24"/>
        </w:rPr>
        <w:t xml:space="preserve"> градостроительный план земельного участка, на котором планируется осуществить строительство, реконструкцию объекта капитального строительства (в случае, предусмотренном частью 21.7 статьи 51 Градостроительного кодекса Российской Федерации);</w:t>
      </w:r>
    </w:p>
    <w:p w:rsidR="002B34A2" w:rsidRPr="00396050" w:rsidRDefault="00B348BA" w:rsidP="002B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г)</w:t>
      </w:r>
      <w:r w:rsidR="002B34A2" w:rsidRPr="00396050">
        <w:rPr>
          <w:rFonts w:ascii="Times New Roman" w:eastAsia="Times New Roman" w:hAnsi="Times New Roman" w:cs="Times New Roman"/>
          <w:sz w:val="24"/>
          <w:szCs w:val="24"/>
        </w:rPr>
        <w:t xml:space="preserve"> решение о предоставлении права пользования недрами и решение о переоформлении лицензии на право пользования недрами (в случае, предусмотренном частью 21.9 статьи 51 Градостроительног</w:t>
      </w:r>
      <w:r w:rsidR="00E062C4" w:rsidRPr="00396050">
        <w:rPr>
          <w:rFonts w:ascii="Times New Roman" w:eastAsia="Times New Roman" w:hAnsi="Times New Roman" w:cs="Times New Roman"/>
          <w:sz w:val="24"/>
          <w:szCs w:val="24"/>
        </w:rPr>
        <w:t>о кодекса Российской Федерации).</w:t>
      </w:r>
    </w:p>
    <w:p w:rsidR="004D54A3" w:rsidRPr="00396050" w:rsidRDefault="004D54A3" w:rsidP="002B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Специалист подразделения в соответствии с законодательством в рамках межведомственного информационного взаимодействия запрашивает 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за исключением случая, предусмотренного абзацем </w:t>
      </w:r>
      <w:r w:rsidR="0087609C" w:rsidRPr="00396050">
        <w:rPr>
          <w:rFonts w:ascii="Times New Roman" w:eastAsia="Times New Roman" w:hAnsi="Times New Roman" w:cs="Times New Roman"/>
          <w:sz w:val="24"/>
          <w:szCs w:val="24"/>
        </w:rPr>
        <w:t>пяты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м пунктом 3.3.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пунктом 2.7. Административного регламента, если заявитель не представил указанные документы по собственной инициативе.</w:t>
      </w:r>
    </w:p>
    <w:p w:rsidR="00060263" w:rsidRPr="00396050" w:rsidRDefault="00060263" w:rsidP="00060263">
      <w:pPr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>Особенности взаимодействия с заявителем при предоставлении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E062C4" w:rsidRPr="0039605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. Запрещается требовать от заявителя: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</w:t>
      </w:r>
      <w:r w:rsidR="003A50D0" w:rsidRPr="0039605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№ 210-ФЗ перечень документов.</w:t>
      </w:r>
      <w:proofErr w:type="gramEnd"/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</w:t>
      </w:r>
      <w:r w:rsidR="003F11ED" w:rsidRPr="00396050">
        <w:rPr>
          <w:rFonts w:ascii="Times New Roman" w:eastAsia="Times New Roman" w:hAnsi="Times New Roman" w:cs="Times New Roman"/>
          <w:sz w:val="24"/>
          <w:szCs w:val="24"/>
        </w:rPr>
        <w:t xml:space="preserve"> инициативе.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5E75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E062C4" w:rsidRPr="0039605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C5E75" w:rsidRPr="00396050">
        <w:rPr>
          <w:rFonts w:ascii="Times New Roman" w:eastAsia="Times New Roman" w:hAnsi="Times New Roman" w:cs="Times New Roman"/>
          <w:sz w:val="24"/>
          <w:szCs w:val="24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233E11" w:rsidRPr="00396050" w:rsidRDefault="00233E11" w:rsidP="00233E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3E11" w:rsidRPr="00396050" w:rsidRDefault="003361EE" w:rsidP="00233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2.10. </w:t>
      </w:r>
      <w:r w:rsidR="00233E11" w:rsidRPr="00396050">
        <w:rPr>
          <w:rFonts w:ascii="Times New Roman" w:eastAsia="Times New Roman" w:hAnsi="Times New Roman" w:cs="Times New Roman"/>
          <w:sz w:val="24"/>
          <w:szCs w:val="24"/>
        </w:rPr>
        <w:t>Основани</w:t>
      </w:r>
      <w:r w:rsidR="000B5447" w:rsidRPr="0039605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33E11" w:rsidRPr="00396050">
        <w:rPr>
          <w:rFonts w:ascii="Times New Roman" w:eastAsia="Times New Roman" w:hAnsi="Times New Roman" w:cs="Times New Roman"/>
          <w:sz w:val="24"/>
          <w:szCs w:val="24"/>
        </w:rPr>
        <w:t xml:space="preserve"> для приостановления предоставления муниципальной услуги </w:t>
      </w:r>
      <w:r w:rsidR="000B5447" w:rsidRPr="00396050">
        <w:rPr>
          <w:rFonts w:ascii="Times New Roman" w:eastAsia="Times New Roman" w:hAnsi="Times New Roman" w:cs="Times New Roman"/>
          <w:sz w:val="24"/>
          <w:szCs w:val="24"/>
        </w:rPr>
        <w:t>законодательством не предусмотрены</w:t>
      </w:r>
      <w:r w:rsidR="00233E11" w:rsidRPr="003960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2.11. Основанием для отказа в предоставлении муниципальной услуги, является: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отсутствие документов, перечисленных в пункт</w:t>
      </w:r>
      <w:r w:rsidR="000C643B" w:rsidRPr="0039605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2.6</w:t>
      </w:r>
      <w:r w:rsidR="003361EE" w:rsidRPr="003960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регламента, необходимых для предоставления муниципальной услуги;</w:t>
      </w:r>
    </w:p>
    <w:p w:rsidR="00060263" w:rsidRPr="00396050" w:rsidRDefault="00060263" w:rsidP="0006026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несоответствие представленных документов требованиям градостроительного плана земельного участка или (в случае строительства линейного объекта) требованиям проекта планировки территории и проекта межевания территории;</w:t>
      </w:r>
    </w:p>
    <w:p w:rsidR="00060263" w:rsidRPr="00396050" w:rsidRDefault="00060263" w:rsidP="0006026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 объекта капитального строительства;</w:t>
      </w:r>
    </w:p>
    <w:p w:rsidR="00085518" w:rsidRPr="00396050" w:rsidRDefault="00085518" w:rsidP="00085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6050">
        <w:rPr>
          <w:rFonts w:ascii="Times New Roman" w:hAnsi="Times New Roman" w:cs="Times New Roman"/>
          <w:sz w:val="24"/>
          <w:szCs w:val="24"/>
          <w:u w:val="single"/>
        </w:rPr>
        <w:t>по подуслуге - продление срока действия разрешения на строительство:</w:t>
      </w:r>
    </w:p>
    <w:p w:rsidR="00085518" w:rsidRPr="00396050" w:rsidRDefault="00085518" w:rsidP="00085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подача заявления о продлении срока действия разрешения на строительство менее чем за 60 дней до истечения срока такого разрешения</w:t>
      </w:r>
    </w:p>
    <w:p w:rsidR="00085518" w:rsidRPr="00396050" w:rsidRDefault="00085518" w:rsidP="00085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если строительство или реконструкция объекта не начаты до истечения срока подачи заявления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о продлении срока действия разрешения на строительство;</w:t>
      </w:r>
    </w:p>
    <w:p w:rsidR="00085518" w:rsidRPr="00396050" w:rsidRDefault="00085518" w:rsidP="000855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</w:rPr>
        <w:t>по подуслуге - внесение изменений в разрешение на строительство:</w:t>
      </w:r>
    </w:p>
    <w:p w:rsidR="00B20A60" w:rsidRPr="00396050" w:rsidRDefault="00B20A60" w:rsidP="00B20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</w:t>
      </w:r>
      <w:r w:rsidR="00085518" w:rsidRPr="00396050">
        <w:rPr>
          <w:rFonts w:ascii="Times New Roman" w:hAnsi="Times New Roman" w:cs="Times New Roman"/>
          <w:sz w:val="24"/>
          <w:szCs w:val="24"/>
        </w:rPr>
        <w:t>пунктом 2.7. Административного регламента по соответствующей процедуре</w:t>
      </w:r>
      <w:r w:rsidRPr="00396050">
        <w:rPr>
          <w:rFonts w:ascii="Times New Roman" w:hAnsi="Times New Roman" w:cs="Times New Roman"/>
          <w:sz w:val="24"/>
          <w:szCs w:val="24"/>
        </w:rPr>
        <w:t>, или отсутствие правоустанавливающего документа на земельный участок</w:t>
      </w:r>
      <w:r w:rsidR="00085518" w:rsidRPr="00396050">
        <w:rPr>
          <w:rFonts w:ascii="Times New Roman" w:hAnsi="Times New Roman" w:cs="Times New Roman"/>
          <w:sz w:val="24"/>
          <w:szCs w:val="24"/>
        </w:rPr>
        <w:t>, предусмотренного пунктом 2.6. Административного регламента</w:t>
      </w:r>
      <w:r w:rsidRPr="00396050">
        <w:rPr>
          <w:rFonts w:ascii="Times New Roman" w:hAnsi="Times New Roman" w:cs="Times New Roman"/>
          <w:sz w:val="24"/>
          <w:szCs w:val="24"/>
        </w:rPr>
        <w:t>;</w:t>
      </w:r>
    </w:p>
    <w:p w:rsidR="00B20A60" w:rsidRPr="00396050" w:rsidRDefault="00B20A60" w:rsidP="00B20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недостоверность сведений, указанных в уведомлении о переходе прав на земельный участок, права пользования недрами, об образовании земельного участка;</w:t>
      </w:r>
    </w:p>
    <w:p w:rsidR="00B20A60" w:rsidRPr="00396050" w:rsidRDefault="00B20A60" w:rsidP="00B20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несоответствие планируемого размещения объекта капитального строительства требованиям градостроительного плана земельного участка в случае, предусмотренном </w:t>
      </w:r>
      <w:hyperlink r:id="rId19" w:history="1">
        <w:r w:rsidRPr="00396050">
          <w:rPr>
            <w:rFonts w:ascii="Times New Roman" w:hAnsi="Times New Roman" w:cs="Times New Roman"/>
            <w:sz w:val="24"/>
            <w:szCs w:val="24"/>
          </w:rPr>
          <w:t>частью 21.7</w:t>
        </w:r>
      </w:hyperlink>
      <w:r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="00085518" w:rsidRPr="00396050">
        <w:rPr>
          <w:rFonts w:ascii="Times New Roman" w:eastAsia="Times New Roman" w:hAnsi="Times New Roman" w:cs="Times New Roman"/>
          <w:sz w:val="24"/>
          <w:szCs w:val="24"/>
        </w:rPr>
        <w:t>статьи 51 Градостроительного кодекса Российской Федерации</w:t>
      </w:r>
      <w:r w:rsidRPr="00396050">
        <w:rPr>
          <w:rFonts w:ascii="Times New Roman" w:hAnsi="Times New Roman" w:cs="Times New Roman"/>
          <w:sz w:val="24"/>
          <w:szCs w:val="24"/>
        </w:rPr>
        <w:t>.</w:t>
      </w:r>
    </w:p>
    <w:p w:rsidR="00E360E7" w:rsidRPr="00396050" w:rsidRDefault="00E360E7" w:rsidP="00E360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Неполучение или несвоевременное получение документов, запрошенных в соответствии с пункт</w:t>
      </w:r>
      <w:r w:rsidR="00A74B85" w:rsidRPr="00396050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  <w:r w:rsidR="007E3C39" w:rsidRPr="0039605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. Административного регламента, не может являться основанием для отказа в выдаче разрешения.</w:t>
      </w:r>
    </w:p>
    <w:p w:rsidR="00E360E7" w:rsidRPr="00396050" w:rsidRDefault="00E360E7" w:rsidP="00E360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 любой стадии административных процедур до принятия решения о выдаче разрешения на </w:t>
      </w:r>
      <w:r w:rsidR="00B15366" w:rsidRPr="00396050">
        <w:rPr>
          <w:rFonts w:ascii="Times New Roman" w:eastAsia="Times New Roman" w:hAnsi="Times New Roman" w:cs="Times New Roman"/>
          <w:sz w:val="24"/>
          <w:szCs w:val="24"/>
        </w:rPr>
        <w:t>строительство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060263" w:rsidRPr="00396050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233E11" w:rsidRPr="00396050" w:rsidRDefault="00E062C4" w:rsidP="00E062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2.12. </w:t>
      </w: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</w:rPr>
        <w:t>Для получения муниципальной услуги заявителю необходим</w:t>
      </w:r>
      <w:r w:rsidR="00233E11" w:rsidRPr="00396050">
        <w:rPr>
          <w:rFonts w:ascii="Times New Roman" w:eastAsia="Times New Roman" w:hAnsi="Times New Roman" w:cs="Times New Roman"/>
          <w:sz w:val="24"/>
          <w:szCs w:val="24"/>
        </w:rPr>
        <w:t>ы:</w:t>
      </w:r>
      <w:proofErr w:type="gramEnd"/>
    </w:p>
    <w:p w:rsidR="00520D3A" w:rsidRPr="00396050" w:rsidRDefault="00520D3A" w:rsidP="00E062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</w:rPr>
        <w:t>по подуслуге - выдача разрешения на строительство (реконструкцию) объекта капитального строительства:</w:t>
      </w:r>
    </w:p>
    <w:p w:rsidR="00E062C4" w:rsidRPr="00396050" w:rsidRDefault="00E062C4" w:rsidP="00E062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положительное заключение </w:t>
      </w:r>
      <w:r w:rsidR="00BD7A48" w:rsidRPr="00396050">
        <w:rPr>
          <w:rFonts w:ascii="Times New Roman" w:eastAsia="Times New Roman" w:hAnsi="Times New Roman" w:cs="Times New Roman"/>
          <w:sz w:val="24"/>
          <w:szCs w:val="24"/>
        </w:rPr>
        <w:t xml:space="preserve">негосударственной 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 Российской Федерации, положительное заключение государственной</w:t>
      </w:r>
      <w:proofErr w:type="gramEnd"/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экологической экспертизы проектной документации в случаях, предусмотренных частью 6 статьи 49 Градостроительного кодекса Российской Федерации;</w:t>
      </w:r>
    </w:p>
    <w:p w:rsidR="00520D3A" w:rsidRPr="00396050" w:rsidRDefault="00520D3A" w:rsidP="00E062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96050">
        <w:rPr>
          <w:rFonts w:ascii="Times New Roman" w:eastAsia="Times New Roman" w:hAnsi="Times New Roman" w:cs="Times New Roman"/>
          <w:sz w:val="24"/>
          <w:szCs w:val="24"/>
          <w:u w:val="single"/>
        </w:rPr>
        <w:t>по подуслуге - продление срока действия разрешения на строительство:</w:t>
      </w:r>
    </w:p>
    <w:p w:rsidR="00060263" w:rsidRPr="00396050" w:rsidRDefault="00E062C4" w:rsidP="00E062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договор поручительства банка за надлежащее исполнение застройщиком обязательств по передаче жилого помещения по договору </w:t>
      </w:r>
      <w:r w:rsidR="00520D3A" w:rsidRPr="00396050">
        <w:rPr>
          <w:rFonts w:ascii="Times New Roman" w:eastAsia="Times New Roman" w:hAnsi="Times New Roman" w:cs="Times New Roman"/>
          <w:sz w:val="24"/>
          <w:szCs w:val="24"/>
        </w:rPr>
        <w:t xml:space="preserve">участия в долевом строительстве или 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договор страхования гражданской ответственности лица, привлекающего денежные средства для долевого строительства многоквартирного дома и (или) иных объектов недвижимости (застройщика), за неисполнение или ненадлежащее исполнение обязательств по передаче жилого помещения по договору участия в долевом строительстве.</w:t>
      </w:r>
      <w:proofErr w:type="gramEnd"/>
    </w:p>
    <w:p w:rsidR="00233E11" w:rsidRPr="00396050" w:rsidRDefault="00233E11" w:rsidP="00233E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Необходимые и обязательные услуги предоставляются специализированными организациями.</w:t>
      </w:r>
    </w:p>
    <w:p w:rsidR="00060263" w:rsidRPr="00396050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B26AB1" w:rsidRPr="0039605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. Муниципальная услуга предоставляется бесплатно.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060263" w:rsidRPr="00396050" w:rsidRDefault="00060263" w:rsidP="00B26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3E11" w:rsidRPr="00396050" w:rsidRDefault="00B26AB1" w:rsidP="00233E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2.14. </w:t>
      </w:r>
      <w:r w:rsidR="00233E11" w:rsidRPr="00396050">
        <w:rPr>
          <w:rFonts w:ascii="Times New Roman" w:eastAsia="Times New Roman" w:hAnsi="Times New Roman" w:cs="Times New Roman"/>
          <w:sz w:val="24"/>
          <w:szCs w:val="24"/>
        </w:rPr>
        <w:t xml:space="preserve">Размер платы за </w:t>
      </w:r>
      <w:r w:rsidR="00233E11" w:rsidRPr="00396050">
        <w:rPr>
          <w:rFonts w:ascii="Times New Roman" w:hAnsi="Times New Roman" w:cs="Times New Roman"/>
          <w:sz w:val="24"/>
          <w:szCs w:val="24"/>
        </w:rPr>
        <w:t>предоставление необходимых и обязательных услуг, предусмотренных п. 2.12 настоящего Административного регламента,  устанавливается на основании договора</w:t>
      </w:r>
      <w:r w:rsidR="00233E11" w:rsidRPr="003960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3E11" w:rsidRPr="00396050" w:rsidRDefault="00233E11" w:rsidP="00233E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Методики расчета и размеры платы за оказание н</w:t>
      </w:r>
      <w:r w:rsidR="001E23B5" w:rsidRPr="00396050">
        <w:rPr>
          <w:rFonts w:ascii="Times New Roman" w:hAnsi="Times New Roman" w:cs="Times New Roman"/>
          <w:sz w:val="24"/>
          <w:szCs w:val="24"/>
        </w:rPr>
        <w:t>еобходимых и обязательных услуг</w:t>
      </w:r>
      <w:r w:rsidRPr="00396050">
        <w:rPr>
          <w:rFonts w:ascii="Times New Roman" w:hAnsi="Times New Roman" w:cs="Times New Roman"/>
          <w:sz w:val="24"/>
          <w:szCs w:val="24"/>
        </w:rPr>
        <w:t xml:space="preserve"> устанавливаются предоставляющими их организациями самостоятельно в соответствии с требованиями законодательства Российской Федерации.</w:t>
      </w:r>
    </w:p>
    <w:p w:rsidR="00060263" w:rsidRPr="00396050" w:rsidRDefault="00060263" w:rsidP="00233E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6CC6" w:rsidRPr="00396050" w:rsidRDefault="00AF6CC6" w:rsidP="00AF6C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060263" w:rsidRPr="00396050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Срок </w:t>
      </w:r>
      <w:r w:rsidR="0098494B"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 порядок </w:t>
      </w: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>регистрации запроса заявителя о предоставлении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7120" w:rsidRPr="00396050" w:rsidRDefault="00677120" w:rsidP="006771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2.16. Заявление о предоставлении муниципальной услуги регистрируется в течение трех календарных дней с момента поступления в подразделение.</w:t>
      </w:r>
    </w:p>
    <w:p w:rsidR="00677120" w:rsidRPr="00396050" w:rsidRDefault="00677120" w:rsidP="00677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233E11" w:rsidRPr="00396050" w:rsidRDefault="00233E11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>Требования к помещениям, в которых предоставля</w:t>
      </w:r>
      <w:r w:rsidR="00184D6E"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>ют</w:t>
      </w: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>ся муниципальная услуга, услуг</w:t>
      </w:r>
      <w:r w:rsidR="00184D6E"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>, предоставляемы</w:t>
      </w:r>
      <w:r w:rsidR="00184D6E"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организациями, участвующими в предоставлении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На стенде размещается следующая информация: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основные положения законодательства, касающиеся порядка предоставления муниципальной услуги;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перечень и формы документов, необходимых для предоставления муниципальной услуги;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перечень оснований для отказа в предоставлении муниципальной услуги;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перечень МФЦ (с указанием контактной информации), через которые может быть подано заявление.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>Показатели доступности и качества муниципальной услуги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23D" w:rsidRPr="00396050" w:rsidRDefault="00AF323D" w:rsidP="00AF323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2.18. 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lastRenderedPageBreak/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ab/>
        <w:t xml:space="preserve">обеспечение допуска </w:t>
      </w:r>
      <w:proofErr w:type="spellStart"/>
      <w:r w:rsidRPr="00396050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3960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050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396050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2.19. Качество предоставления муниципальной услуги характеризуется отсутствием: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AF323D" w:rsidRPr="00396050" w:rsidRDefault="00AF323D" w:rsidP="00AF3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F14482" w:rsidRPr="00396050" w:rsidRDefault="00F14482" w:rsidP="00F144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396050" w:rsidRDefault="00060263" w:rsidP="00F1448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double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Требования, учитывающие особенности предоставления муниципальной услуги в электронной форме и </w:t>
      </w:r>
      <w:r w:rsidR="006C6121"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>МФЦ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F6CC6" w:rsidRPr="00396050" w:rsidRDefault="00AF6CC6" w:rsidP="00AF6CC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2.20. </w:t>
      </w:r>
      <w:proofErr w:type="gramStart"/>
      <w:r w:rsidRPr="00396050">
        <w:rPr>
          <w:rFonts w:ascii="Times New Roman" w:hAnsi="Times New Roman"/>
          <w:sz w:val="24"/>
          <w:szCs w:val="24"/>
        </w:rPr>
        <w:t>При</w:t>
      </w:r>
      <w:proofErr w:type="gramEnd"/>
      <w:r w:rsidRPr="00396050">
        <w:rPr>
          <w:rFonts w:ascii="Times New Roman" w:hAnsi="Times New Roman"/>
          <w:sz w:val="24"/>
          <w:szCs w:val="24"/>
        </w:rPr>
        <w:t xml:space="preserve"> предоставления муниципальной услуги в электронной форме для заявителей обеспечивается: </w:t>
      </w:r>
    </w:p>
    <w:p w:rsidR="00AF6CC6" w:rsidRPr="00396050" w:rsidRDefault="00AF6CC6" w:rsidP="00AF6CC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96050">
        <w:rPr>
          <w:rFonts w:ascii="Times New Roman" w:hAnsi="Times New Roman"/>
          <w:sz w:val="24"/>
          <w:szCs w:val="24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госуслуг;</w:t>
      </w:r>
      <w:proofErr w:type="gramEnd"/>
    </w:p>
    <w:p w:rsidR="00AF6CC6" w:rsidRPr="00396050" w:rsidRDefault="00AF6CC6" w:rsidP="00AF6CC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96050">
        <w:rPr>
          <w:rFonts w:ascii="Times New Roman" w:hAnsi="Times New Roman"/>
          <w:sz w:val="24"/>
          <w:szCs w:val="24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госуслуг;</w:t>
      </w:r>
      <w:proofErr w:type="gramEnd"/>
    </w:p>
    <w:p w:rsidR="00AF6CC6" w:rsidRPr="00396050" w:rsidRDefault="00AF6CC6" w:rsidP="00AF6CC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hAnsi="Times New Roman"/>
          <w:sz w:val="24"/>
          <w:szCs w:val="24"/>
        </w:rPr>
        <w:t>возможность направления заявления в электронной форме с использованием Единого и регионального порталов госуслуг;</w:t>
      </w:r>
    </w:p>
    <w:p w:rsidR="00AF6CC6" w:rsidRPr="00396050" w:rsidRDefault="00AF6CC6" w:rsidP="00AF6CC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6050">
        <w:rPr>
          <w:rFonts w:ascii="Times New Roman" w:hAnsi="Times New Roman"/>
          <w:sz w:val="24"/>
          <w:szCs w:val="24"/>
        </w:rPr>
        <w:t>возможность осуществления с использованием Единого и регионального порталов госуслуг мониторинга хода предоставления муниципальной услуги через «Личный кабинет пользователя».</w:t>
      </w:r>
    </w:p>
    <w:p w:rsidR="00AF6CC6" w:rsidRPr="00396050" w:rsidRDefault="00AF6CC6" w:rsidP="00AF6CC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96050">
        <w:rPr>
          <w:rFonts w:ascii="Times New Roman" w:hAnsi="Times New Roman"/>
          <w:sz w:val="24"/>
          <w:szCs w:val="24"/>
        </w:rPr>
        <w:t>В случае обращения заявителя через Единый и региональный порталы госуслуг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677120" w:rsidRPr="00396050" w:rsidRDefault="00677120" w:rsidP="006771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</w:t>
      </w:r>
      <w:r w:rsidR="00CE3826" w:rsidRPr="0039605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оглашением</w:t>
      </w:r>
      <w:r w:rsidR="00CE3826" w:rsidRPr="00396050">
        <w:rPr>
          <w:rFonts w:ascii="Times New Roman" w:eastAsia="Times New Roman" w:hAnsi="Times New Roman" w:cs="Times New Roman"/>
          <w:sz w:val="24"/>
          <w:szCs w:val="24"/>
        </w:rPr>
        <w:t xml:space="preserve"> о взаимодействии</w:t>
      </w:r>
    </w:p>
    <w:p w:rsidR="00AD37FF" w:rsidRPr="00396050" w:rsidRDefault="00AD37FF" w:rsidP="00AD3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3E6153" w:rsidRPr="00396050" w:rsidRDefault="003E615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263" w:rsidRPr="00396050" w:rsidRDefault="006E3799" w:rsidP="00060263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39605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60263" w:rsidRPr="00396050">
        <w:rPr>
          <w:rFonts w:ascii="Times New Roman" w:eastAsia="Times New Roman" w:hAnsi="Times New Roman" w:cs="Times New Roman"/>
          <w:b/>
          <w:sz w:val="24"/>
          <w:szCs w:val="24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Исчерпывающий перечень административных процедур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прием, регистрация заявления и документов;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формирование и направление межведомственных запросов в органы власти (организации), участвующие в предоставлении услуги;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:rsidR="00060263" w:rsidRPr="00396050" w:rsidRDefault="00AA4730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>ыдача (направление) заявителю результата предостав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ления муниципальной услуги или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>отказа в предоставлении муниципальной услуги.</w:t>
      </w:r>
    </w:p>
    <w:p w:rsidR="00C32526" w:rsidRPr="00396050" w:rsidRDefault="00C32526" w:rsidP="00C325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20" w:history="1">
        <w:r w:rsidRPr="00396050">
          <w:rPr>
            <w:rFonts w:ascii="Times New Roman" w:hAnsi="Times New Roman" w:cs="Times New Roman"/>
            <w:sz w:val="24"/>
            <w:szCs w:val="24"/>
          </w:rPr>
          <w:t>приложении №</w:t>
        </w:r>
      </w:hyperlink>
      <w:r w:rsidRPr="00396050">
        <w:rPr>
          <w:rFonts w:ascii="Times New Roman" w:hAnsi="Times New Roman" w:cs="Times New Roman"/>
          <w:sz w:val="24"/>
          <w:szCs w:val="24"/>
        </w:rPr>
        <w:t> </w:t>
      </w:r>
      <w:r w:rsidR="00EC0502" w:rsidRPr="00396050">
        <w:rPr>
          <w:rFonts w:ascii="Times New Roman" w:hAnsi="Times New Roman" w:cs="Times New Roman"/>
          <w:sz w:val="24"/>
          <w:szCs w:val="24"/>
        </w:rPr>
        <w:t>7</w:t>
      </w:r>
      <w:r w:rsidRPr="0039605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>Прием, регистрация заявления и документов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Основанием для начала административной процедуры является поступление в подразделение заявление с приложением документов, предусмотренных 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пунктом. 2.6.</w:t>
      </w:r>
      <w:r w:rsidRPr="003960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A4730" w:rsidRPr="0039605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дминистративного регламента,</w:t>
      </w:r>
      <w:r w:rsidR="00EE29E5"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одним из следующих способов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D37FF" w:rsidRPr="00396050" w:rsidRDefault="00AD37FF" w:rsidP="00AD3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посредством личного обращения заявителя </w:t>
      </w:r>
      <w:r w:rsidRPr="00396050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>в подразделение;</w:t>
      </w:r>
    </w:p>
    <w:p w:rsidR="00AD37FF" w:rsidRPr="00396050" w:rsidRDefault="00AD37FF" w:rsidP="00AD3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посредством личного обращения заявителя </w:t>
      </w:r>
      <w:r w:rsidRPr="00396050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>в МФЦ;</w:t>
      </w:r>
    </w:p>
    <w:p w:rsidR="00AD37FF" w:rsidRPr="00396050" w:rsidRDefault="00AD37FF" w:rsidP="00AD3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почтового отправления;</w:t>
      </w:r>
    </w:p>
    <w:p w:rsidR="00AD37FF" w:rsidRPr="00396050" w:rsidRDefault="00AD37FF" w:rsidP="00AD3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посредством направления в электронном виде через </w:t>
      </w:r>
      <w:r w:rsidRPr="00396050">
        <w:rPr>
          <w:rFonts w:ascii="Times New Roman" w:hAnsi="Times New Roman" w:cs="Times New Roman"/>
          <w:sz w:val="24"/>
          <w:szCs w:val="24"/>
        </w:rPr>
        <w:t>Единый и региональный порталы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37FF" w:rsidRPr="00396050" w:rsidRDefault="00AD37FF" w:rsidP="00AD37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 xml:space="preserve"> с</m:t>
        </m:r>
        <m:r>
          <w:rPr>
            <w:rFonts w:ascii="Cambria Math" w:eastAsia="Times New Roman" w:hAnsi="Cambria Math" w:cs="Times New Roman"/>
            <w:color w:val="C00000"/>
            <w:sz w:val="24"/>
            <w:szCs w:val="24"/>
          </w:rPr>
          <m:t xml:space="preserve"> </m:t>
        </m:r>
        <m:r>
          <w:rPr>
            <w:rFonts w:ascii="Cambria Math" w:eastAsia="Times New Roman" w:hAnsi="Cambria Math" w:cs="Times New Roman"/>
            <w:sz w:val="24"/>
            <w:szCs w:val="24"/>
          </w:rPr>
          <m:t>инструкцией по делопроизводству</m:t>
        </m:r>
      </m:oMath>
      <w:r w:rsidRPr="003960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37FF" w:rsidRPr="00396050" w:rsidRDefault="00AD37FF" w:rsidP="00AD37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F23AEF" w:rsidRPr="00396050" w:rsidRDefault="00EC5E75" w:rsidP="00F23A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605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F23AEF" w:rsidRPr="00396050">
        <w:rPr>
          <w:rFonts w:ascii="Times New Roman" w:hAnsi="Times New Roman" w:cs="Times New Roman"/>
          <w:color w:val="000000"/>
          <w:sz w:val="24"/>
          <w:szCs w:val="24"/>
        </w:rPr>
        <w:t xml:space="preserve">пециалист, ответственный за прием и регистрацию документов, регистрирует заявление и выдает (направляет) </w:t>
      </w:r>
      <w:r w:rsidR="00F23AEF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заявителю </w:t>
      </w:r>
      <w:r w:rsidR="009F1DA0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расписку в получении документов с указанием их перечня и даты получения</w:t>
      </w:r>
      <w:r w:rsidR="00F23AEF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23AEF" w:rsidRPr="00396050">
        <w:rPr>
          <w:rFonts w:ascii="Times New Roman" w:hAnsi="Times New Roman" w:cs="Times New Roman"/>
          <w:color w:val="000000"/>
          <w:sz w:val="24"/>
          <w:szCs w:val="24"/>
        </w:rPr>
        <w:t xml:space="preserve">(приложение № </w:t>
      </w:r>
      <w:r w:rsidR="00EC0502" w:rsidRPr="0039605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23AEF" w:rsidRPr="00396050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Административного регламента)</w:t>
      </w:r>
      <w:r w:rsidR="00F23AEF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F23AEF" w:rsidRPr="00396050" w:rsidRDefault="00F23AEF" w:rsidP="00F23A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Если заявление и документы, указанные в пунктах </w:t>
      </w:r>
      <w:r w:rsidRPr="00396050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представляются заявителем (представителем заявителя) в подразделение лично, с</w:t>
      </w:r>
      <w:r w:rsidRPr="00396050">
        <w:rPr>
          <w:rFonts w:ascii="Times New Roman" w:hAnsi="Times New Roman" w:cs="Times New Roman"/>
          <w:color w:val="000000"/>
          <w:sz w:val="24"/>
          <w:szCs w:val="24"/>
        </w:rPr>
        <w:t>пециалист, ответственный за прием и регистрацию документов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выдает заявителю (представителю заявителя) </w:t>
      </w:r>
      <w:r w:rsidR="009F1DA0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расписку в получении документов с указанием их перечня и даты получения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9F1DA0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Расписка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выдается заявителю (представителю заявителя) в день поступления в подразделение таких документов.</w:t>
      </w:r>
    </w:p>
    <w:p w:rsidR="00F23AEF" w:rsidRPr="00396050" w:rsidRDefault="00F23AEF" w:rsidP="00F23A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если заявление и документы, указанные в пунктах </w:t>
      </w:r>
      <w:r w:rsidRPr="00396050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представлены в подразделение посредством почтового отправления, </w:t>
      </w:r>
      <w:r w:rsidR="009F1DA0"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расписка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F23AEF" w:rsidRPr="00396050" w:rsidRDefault="00F23AEF" w:rsidP="00F23AE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Получение заявления и документов, указанных в пунктах </w:t>
      </w:r>
      <w:r w:rsidRPr="00396050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Сообщение направляется по указанному в заявлении адресу электронной почты или в личный кабинет заявителя (представителя заявителя) </w:t>
      </w:r>
      <w:r w:rsidR="00814B51" w:rsidRPr="00396050">
        <w:rPr>
          <w:rFonts w:ascii="Times New Roman" w:hAnsi="Times New Roman" w:cs="Times New Roman"/>
          <w:sz w:val="24"/>
          <w:szCs w:val="24"/>
        </w:rPr>
        <w:t>на Едином и региональном порталах в случае представления заявления и документов через Единый и региональный порталы.</w:t>
      </w:r>
      <w:proofErr w:type="gramEnd"/>
      <w:r w:rsidR="00814B51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Сообщение направляется не позднее рабочего дня, следующего за днем поступления заявления в подразделение.</w:t>
      </w:r>
    </w:p>
    <w:p w:rsidR="009F1DA0" w:rsidRPr="00396050" w:rsidRDefault="009F1DA0" w:rsidP="009F1D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</w:t>
      </w:r>
      <w:r w:rsidRPr="00396050">
        <w:rPr>
          <w:rFonts w:ascii="Times New Roman" w:hAnsi="Times New Roman" w:cs="Times New Roman"/>
          <w:sz w:val="24"/>
          <w:szCs w:val="24"/>
        </w:rPr>
        <w:t>в получении документов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F1DA0" w:rsidRPr="00396050" w:rsidRDefault="009F1DA0" w:rsidP="009F1D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Способ фиксации результата административной процедуры:</w:t>
      </w:r>
    </w:p>
    <w:p w:rsidR="009F1DA0" w:rsidRPr="00396050" w:rsidRDefault="009F1DA0" w:rsidP="009F1D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присвоение специалистом, 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 за прием и регистрацию документов, регистрационного номера принятому заявлению.</w:t>
      </w:r>
    </w:p>
    <w:p w:rsidR="009F1DA0" w:rsidRPr="00396050" w:rsidRDefault="009F1DA0" w:rsidP="009F1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составляет </w:t>
      </w:r>
      <w:r w:rsidR="00A97FA2" w:rsidRPr="00396050">
        <w:rPr>
          <w:rFonts w:ascii="Times New Roman" w:eastAsia="Times New Roman" w:hAnsi="Times New Roman" w:cs="Times New Roman"/>
          <w:sz w:val="24"/>
          <w:szCs w:val="24"/>
        </w:rPr>
        <w:t>1</w:t>
      </w:r>
      <w:r w:rsidR="00EB2B64" w:rsidRPr="00396050">
        <w:rPr>
          <w:rFonts w:ascii="Times New Roman" w:eastAsia="Times New Roman" w:hAnsi="Times New Roman" w:cs="Times New Roman"/>
          <w:sz w:val="24"/>
          <w:szCs w:val="24"/>
        </w:rPr>
        <w:t xml:space="preserve"> календарных дней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609C" w:rsidRPr="00396050" w:rsidRDefault="00060263" w:rsidP="008760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3.3. Основанием для начала административной процедуры является </w:t>
      </w:r>
      <w:r w:rsidR="0087609C" w:rsidRPr="00396050">
        <w:rPr>
          <w:rFonts w:ascii="Times New Roman" w:eastAsia="Times New Roman" w:hAnsi="Times New Roman" w:cs="Times New Roman"/>
          <w:sz w:val="24"/>
          <w:szCs w:val="24"/>
        </w:rPr>
        <w:t xml:space="preserve">поступление документов на рассмотрение </w:t>
      </w:r>
      <w:r w:rsidR="0087609C"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специалистом, ответственным за предоставление муниципальной услуги. </w:t>
      </w:r>
    </w:p>
    <w:p w:rsidR="00B53996" w:rsidRPr="00396050" w:rsidRDefault="00B53996" w:rsidP="00B5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заявителем представлены все документы, указанные в пункте 2.7. </w:t>
      </w:r>
      <w:r w:rsidR="00AA4730" w:rsidRPr="0039605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дминистративного регламента, специалист приступает к исполнению следующей административной процедуры.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Направление межведомственного запроса осуществляется специалистом подразделения,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муниципальные услуги.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</w:t>
      </w:r>
      <w:r w:rsidR="00B64134" w:rsidRPr="00396050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от 8 сентября 2010 года №</w:t>
      </w:r>
      <w:r w:rsidR="00B64134" w:rsidRPr="0039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Срок подготовки и направления межведомственного запроса – </w:t>
      </w:r>
      <w:r w:rsidR="00E54291" w:rsidRPr="00396050">
        <w:rPr>
          <w:rFonts w:ascii="Times New Roman" w:eastAsia="Times New Roman" w:hAnsi="Times New Roman" w:cs="Times New Roman"/>
          <w:sz w:val="24"/>
          <w:szCs w:val="24"/>
        </w:rPr>
        <w:t>1</w:t>
      </w:r>
      <w:r w:rsidR="009C4DCA" w:rsidRPr="00396050">
        <w:rPr>
          <w:rFonts w:ascii="Times New Roman" w:eastAsia="Times New Roman" w:hAnsi="Times New Roman" w:cs="Times New Roman"/>
          <w:sz w:val="24"/>
          <w:szCs w:val="24"/>
        </w:rPr>
        <w:t xml:space="preserve"> дней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со дня регистрации заявления и документов заявителя.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A70042" w:rsidRPr="00396050" w:rsidRDefault="00A70042" w:rsidP="00A7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Способ фиксации административной процедуры является регистрация запрашиваемых документов.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A70042" w:rsidRPr="00396050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Полученные документы в течение </w:t>
      </w:r>
      <w:r w:rsidR="003D5CFA">
        <w:rPr>
          <w:rFonts w:ascii="Times New Roman" w:hAnsi="Times New Roman" w:cs="Times New Roman"/>
          <w:sz w:val="24"/>
          <w:szCs w:val="24"/>
        </w:rPr>
        <w:t>2</w:t>
      </w:r>
      <w:r w:rsidR="009C4DCA" w:rsidRPr="00396050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396050">
        <w:rPr>
          <w:rFonts w:ascii="Times New Roman" w:hAnsi="Times New Roman" w:cs="Times New Roman"/>
          <w:sz w:val="24"/>
          <w:szCs w:val="24"/>
        </w:rPr>
        <w:t xml:space="preserve">со дня их поступления передаются 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специалистом, осуществляющим формирование и направление межведомственного запроса</w:t>
      </w:r>
      <w:r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специалисту, ответственному за предоставление муниципальной услуги</w:t>
      </w:r>
      <w:r w:rsidRPr="00396050">
        <w:rPr>
          <w:rFonts w:ascii="Times New Roman" w:hAnsi="Times New Roman" w:cs="Times New Roman"/>
          <w:sz w:val="24"/>
          <w:szCs w:val="24"/>
        </w:rPr>
        <w:t>.</w:t>
      </w:r>
    </w:p>
    <w:p w:rsidR="009F1DA0" w:rsidRPr="00396050" w:rsidRDefault="009F1DA0" w:rsidP="009F1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выполнения административной процедуры составляет </w:t>
      </w:r>
      <w:r w:rsidR="003D5CFA">
        <w:rPr>
          <w:rFonts w:ascii="Times New Roman" w:eastAsia="Times New Roman" w:hAnsi="Times New Roman" w:cs="Times New Roman"/>
          <w:sz w:val="24"/>
          <w:szCs w:val="24"/>
        </w:rPr>
        <w:t>3</w:t>
      </w:r>
      <w:r w:rsidR="00A81BFE" w:rsidRPr="00396050">
        <w:rPr>
          <w:rFonts w:ascii="Times New Roman" w:eastAsia="Times New Roman" w:hAnsi="Times New Roman" w:cs="Times New Roman"/>
          <w:sz w:val="24"/>
          <w:szCs w:val="24"/>
        </w:rPr>
        <w:t xml:space="preserve"> рабочих </w:t>
      </w:r>
      <w:r w:rsidR="00EB2B64" w:rsidRPr="00396050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="00EB2B64"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sz w:val="24"/>
          <w:szCs w:val="24"/>
        </w:rPr>
        <w:t>с момента поступления заявления в орган местного самоуправления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70042" w:rsidRPr="00396050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3.4. Основанием для начала административной процедуры является </w:t>
      </w:r>
      <w:r w:rsidR="00E22CCE" w:rsidRPr="0039605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полного пакета документов, необходимого для предоставления муниципальной услуги.</w:t>
      </w:r>
    </w:p>
    <w:p w:rsidR="00060263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В течение </w:t>
      </w:r>
      <w:r w:rsidR="003D5CF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дней со дня получения заявления специалист, ответственный за предоставление муниципальной услуги:</w:t>
      </w:r>
    </w:p>
    <w:p w:rsidR="00060263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1) проводит проверку наличия документов, необходимых для принятия решения о предоставлении муниципальной услуги;</w:t>
      </w:r>
    </w:p>
    <w:p w:rsidR="00060263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2) 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территории, а также красным линиям. </w:t>
      </w:r>
    </w:p>
    <w:p w:rsidR="00060263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FD61C0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3) проводит проверку представленной документации на предмет выявления оснований для отказа в предоставлении муниципальной услуги, установленных в пункте 2.1</w:t>
      </w:r>
      <w:r w:rsidR="00E22CCE" w:rsidRPr="0039605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730" w:rsidRPr="0039605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дминистративного регламента;</w:t>
      </w:r>
    </w:p>
    <w:p w:rsidR="00FD61C0" w:rsidRPr="0039605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="00FD61C0" w:rsidRPr="00396050">
        <w:rPr>
          <w:rFonts w:ascii="Times New Roman" w:eastAsia="Times New Roman" w:hAnsi="Times New Roman" w:cs="Times New Roman"/>
          <w:sz w:val="24"/>
          <w:szCs w:val="24"/>
        </w:rPr>
        <w:t xml:space="preserve">в случае выявления в ходе проверки оснований для отказа в выдаче </w:t>
      </w:r>
      <w:r w:rsidR="00330254" w:rsidRPr="00396050">
        <w:rPr>
          <w:rFonts w:ascii="Times New Roman" w:eastAsia="Times New Roman" w:hAnsi="Times New Roman" w:cs="Times New Roman"/>
          <w:sz w:val="24"/>
          <w:szCs w:val="24"/>
        </w:rPr>
        <w:t>разрешения на строительство</w:t>
      </w:r>
      <w:r w:rsidR="00FD61C0" w:rsidRPr="00396050">
        <w:rPr>
          <w:rFonts w:ascii="Times New Roman" w:eastAsia="Times New Roman" w:hAnsi="Times New Roman" w:cs="Times New Roman"/>
          <w:sz w:val="24"/>
          <w:szCs w:val="24"/>
        </w:rPr>
        <w:t>, установленных в пункте 2.11. Административного регламента, подготавливает уведомление о мотивированном отказе в выдаче заявителю разрешения на строительство с указанием оснований отказа в предоставлении муниципальной услуги (приложение №</w:t>
      </w:r>
      <w:r w:rsidR="00EC0502" w:rsidRPr="00396050">
        <w:rPr>
          <w:rFonts w:ascii="Times New Roman" w:eastAsia="Times New Roman" w:hAnsi="Times New Roman" w:cs="Times New Roman"/>
          <w:sz w:val="24"/>
          <w:szCs w:val="24"/>
        </w:rPr>
        <w:t>6</w:t>
      </w:r>
      <w:r w:rsidR="00FD61C0" w:rsidRPr="00396050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регламента);</w:t>
      </w:r>
    </w:p>
    <w:p w:rsidR="00060263" w:rsidRPr="00396050" w:rsidRDefault="00FD61C0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5) в случае не выявления в ходе проверки оснований для отказа </w:t>
      </w:r>
      <w:r w:rsidR="00330254" w:rsidRPr="00396050">
        <w:rPr>
          <w:rFonts w:ascii="Times New Roman" w:eastAsia="Times New Roman" w:hAnsi="Times New Roman" w:cs="Times New Roman"/>
          <w:sz w:val="24"/>
          <w:szCs w:val="24"/>
        </w:rPr>
        <w:t>в выдаче разрешения на строительство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, установленных в пункте 2.11. Административного регламента,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 xml:space="preserve">подготавливает </w:t>
      </w:r>
      <w:r w:rsidR="00711B79" w:rsidRPr="00396050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>разрешени</w:t>
      </w:r>
      <w:r w:rsidR="00711B79" w:rsidRPr="00396050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>на строительство</w:t>
      </w:r>
      <w:r w:rsidR="00017D96" w:rsidRPr="00396050">
        <w:rPr>
          <w:rFonts w:ascii="Times New Roman" w:eastAsia="Times New Roman" w:hAnsi="Times New Roman" w:cs="Times New Roman"/>
          <w:sz w:val="24"/>
          <w:szCs w:val="24"/>
        </w:rPr>
        <w:t xml:space="preserve"> (строительство 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>объектов индивидуального жилищного строительства</w:t>
      </w:r>
      <w:r w:rsidR="00017D96" w:rsidRPr="00396050">
        <w:rPr>
          <w:rFonts w:ascii="Times New Roman" w:eastAsia="Times New Roman" w:hAnsi="Times New Roman" w:cs="Times New Roman"/>
          <w:sz w:val="24"/>
          <w:szCs w:val="24"/>
        </w:rPr>
        <w:t>)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>, внесение изменений в разрешение на строительство, продление срока действия разрешения на строительство;</w:t>
      </w:r>
    </w:p>
    <w:p w:rsidR="00711B79" w:rsidRPr="00396050" w:rsidRDefault="00FD61C0" w:rsidP="00711B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6</w:t>
      </w:r>
      <w:r w:rsidR="00711B79" w:rsidRPr="00396050">
        <w:rPr>
          <w:rFonts w:ascii="Times New Roman" w:eastAsia="Times New Roman" w:hAnsi="Times New Roman" w:cs="Times New Roman"/>
          <w:sz w:val="24"/>
          <w:szCs w:val="24"/>
        </w:rPr>
        <w:t>) обеспечивает подписание, указанных в подпункте 4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) и 5)</w:t>
      </w:r>
      <w:r w:rsidR="00711B79" w:rsidRPr="00396050">
        <w:rPr>
          <w:rFonts w:ascii="Times New Roman" w:eastAsia="Times New Roman" w:hAnsi="Times New Roman" w:cs="Times New Roman"/>
          <w:sz w:val="24"/>
          <w:szCs w:val="24"/>
        </w:rPr>
        <w:t xml:space="preserve"> проектов документов</w:t>
      </w:r>
      <w:r w:rsidR="00285ECD" w:rsidRPr="00396050">
        <w:rPr>
          <w:rFonts w:ascii="Times New Roman" w:eastAsia="Times New Roman" w:hAnsi="Times New Roman" w:cs="Times New Roman"/>
          <w:sz w:val="24"/>
          <w:szCs w:val="24"/>
        </w:rPr>
        <w:t xml:space="preserve"> начальником отдела архитектуры, градостроительства и ЖКХ администрации Романовского муниципального района</w:t>
      </w:r>
      <w:r w:rsidR="00711B79" w:rsidRPr="003960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5055" w:rsidRPr="00396050" w:rsidRDefault="007D2BD3" w:rsidP="00B150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3E6153" w:rsidRPr="00396050">
        <w:rPr>
          <w:rFonts w:ascii="Times New Roman" w:eastAsia="Times New Roman" w:hAnsi="Times New Roman" w:cs="Times New Roman"/>
          <w:sz w:val="24"/>
          <w:szCs w:val="24"/>
        </w:rPr>
        <w:t xml:space="preserve">мотивированном отказе в выдаче разрешения на строительство 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заявитель, обратившийся в форме, </w:t>
      </w:r>
      <w:r w:rsidR="00B15055" w:rsidRPr="00396050">
        <w:rPr>
          <w:rFonts w:ascii="Times New Roman" w:eastAsia="Times New Roman" w:hAnsi="Times New Roman" w:cs="Times New Roman"/>
          <w:sz w:val="24"/>
          <w:szCs w:val="24"/>
        </w:rPr>
        <w:t>предусмотренной абзацем пятым пункта 3.2 Административного регламента, уведомляется через Единый и региональный порталы.</w:t>
      </w:r>
      <w:proofErr w:type="gramEnd"/>
    </w:p>
    <w:p w:rsidR="00B15055" w:rsidRPr="00396050" w:rsidRDefault="00B15055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85ECD"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журнале</w:t>
      </w:r>
      <w:proofErr w:type="gramStart"/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85ECD" w:rsidRPr="00396050" w:rsidRDefault="00B15055" w:rsidP="00285E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 подписание</w:t>
      </w:r>
      <w:r w:rsidR="00285ECD" w:rsidRPr="00396050">
        <w:rPr>
          <w:rFonts w:ascii="Times New Roman" w:eastAsia="Times New Roman" w:hAnsi="Times New Roman" w:cs="Times New Roman"/>
          <w:sz w:val="24"/>
          <w:szCs w:val="24"/>
        </w:rPr>
        <w:t xml:space="preserve"> начальником отдела архитектуры, градостроительства и ЖКХ администрации Романовского муниципального района.</w:t>
      </w:r>
    </w:p>
    <w:p w:rsidR="00B15055" w:rsidRPr="00396050" w:rsidRDefault="00B15055" w:rsidP="00B150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ECD" w:rsidRPr="0039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одного из следующих документов: 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разрешения на строительство;</w:t>
      </w:r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уведомления о мотивированном отказе в выдаче разрешения на строительство.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Способ фиксации результата административной процедуры: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присвоение специалистом, 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 за прием и регистрацию документов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, регистрационного номера разрешению на строительство в журнале регистрации выданных разрешений на строительство;</w:t>
      </w:r>
    </w:p>
    <w:p w:rsidR="00060263" w:rsidRPr="00396050" w:rsidRDefault="00060263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регистрация специалистом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ответственным за прием и регистрацию документов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, уведомления о мотивированном отказе в выдаче разрешения на строительство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85ECD"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журнале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0042" w:rsidRPr="00396050" w:rsidRDefault="00A70042" w:rsidP="00A7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Максимальный срок 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выполнения административной процедуры составляет </w:t>
      </w:r>
      <w:r w:rsidR="003D5CF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DCA" w:rsidRPr="00396050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9C4DCA" w:rsidRPr="00396050">
        <w:rPr>
          <w:rFonts w:ascii="Times New Roman" w:eastAsia="Times New Roman" w:hAnsi="Times New Roman" w:cs="Times New Roman"/>
          <w:sz w:val="24"/>
          <w:szCs w:val="24"/>
        </w:rPr>
        <w:t>ней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70042" w:rsidRPr="00396050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>Выдача (направление) заявителю результата предостав</w:t>
      </w:r>
      <w:r w:rsidR="00A70042"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ления муниципальной услуги или </w:t>
      </w: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>отказа в предоставлении муниципальной услуги</w:t>
      </w:r>
    </w:p>
    <w:p w:rsidR="00060263" w:rsidRPr="0039605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396050" w:rsidRDefault="00060263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3.5. Основанием для начала административной процедуры является присвоение специалистом, 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 за прием и регистрацию документов,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регистрационного номера разрешению на строительство в журнале регистрации выданных разрешений на строительство или регистрация специалистом уведомления о мотивированном отказе в выдаче разрешения на строительство 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3098D"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журнале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0263" w:rsidRPr="00396050" w:rsidRDefault="00060263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Специалист, </w:t>
      </w:r>
      <w:r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ответственный за прием и регистрацию документов,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уведомляет заявителя о принятом решении по телефону (при наличии номера телефона в заявлении) и выдает ему оформленное разрешение на строительство в двух экземпляра</w:t>
      </w:r>
      <w:r w:rsidR="00A92173" w:rsidRPr="00396050">
        <w:rPr>
          <w:rFonts w:ascii="Times New Roman" w:eastAsia="Times New Roman" w:hAnsi="Times New Roman" w:cs="Times New Roman"/>
          <w:sz w:val="24"/>
          <w:szCs w:val="24"/>
        </w:rPr>
        <w:t xml:space="preserve">х либо уведомление об отказе в 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выдаче разрешения на строительство под роспись 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журнале</m:t>
        </m:r>
      </m:oMath>
    </w:p>
    <w:p w:rsidR="00B15055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возможности оперативного вручения заявителю разрешения на строительство, разрешения на строительство </w:t>
      </w:r>
      <w:r w:rsidR="00A92173" w:rsidRPr="00396050">
        <w:rPr>
          <w:rFonts w:ascii="Times New Roman" w:eastAsia="Times New Roman" w:hAnsi="Times New Roman" w:cs="Times New Roman"/>
          <w:sz w:val="24"/>
          <w:szCs w:val="24"/>
        </w:rPr>
        <w:t>на строительство для объектов индивидуального жилищного строительства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, результатов внесения изменений в разрешение на строительство, продления срока действия разрешения на строительство документы направляются заявителю в день их подписания почтовым отправлением</w:t>
      </w:r>
      <w:r w:rsidR="00B15055" w:rsidRPr="003960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1409" w:rsidRPr="00396050" w:rsidRDefault="00171409" w:rsidP="00171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960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  <w:proofErr w:type="gramEnd"/>
    </w:p>
    <w:p w:rsidR="009B0637" w:rsidRPr="00396050" w:rsidRDefault="009B0637" w:rsidP="009B0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</w:rPr>
        <w:t>В случае обращения заявителя за предоставлением муниципальной услуги в электронном виде, он информируется о принятом решении через Единый и региональный порталы.</w:t>
      </w:r>
      <w:proofErr w:type="gramEnd"/>
    </w:p>
    <w:p w:rsidR="00060263" w:rsidRPr="0039605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является:</w:t>
      </w:r>
    </w:p>
    <w:p w:rsidR="00060263" w:rsidRPr="00396050" w:rsidRDefault="003A78ED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>ыдача (направление) заявителю результата предоставления муниципальной услуги</w:t>
      </w:r>
    </w:p>
    <w:p w:rsidR="00060263" w:rsidRPr="00396050" w:rsidRDefault="003A78ED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н</w:t>
      </w:r>
      <w:r w:rsidR="00060263" w:rsidRPr="00396050">
        <w:rPr>
          <w:rFonts w:ascii="Times New Roman" w:eastAsia="Times New Roman" w:hAnsi="Times New Roman" w:cs="Times New Roman"/>
          <w:sz w:val="24"/>
          <w:szCs w:val="24"/>
        </w:rPr>
        <w:t>аправление уведомления о мотивированном отказе в выдаче разрешения на строительство.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является:</w:t>
      </w:r>
    </w:p>
    <w:p w:rsidR="00060263" w:rsidRPr="00396050" w:rsidRDefault="00060263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роспись заявителя 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3098D"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журнале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60263" w:rsidRPr="00396050" w:rsidRDefault="00060263" w:rsidP="00C3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внесение специалистом, ответственным за прием и регистрацию документов, записи 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D3098D"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журнале</w:t>
      </w:r>
      <w:r w:rsidR="00C32526" w:rsidRPr="0039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</w:t>
      </w:r>
      <w:r w:rsidR="001E1F83" w:rsidRPr="00396050">
        <w:rPr>
          <w:rFonts w:ascii="Times New Roman" w:eastAsia="Times New Roman" w:hAnsi="Times New Roman" w:cs="Times New Roman"/>
          <w:sz w:val="24"/>
          <w:szCs w:val="24"/>
        </w:rPr>
        <w:t>аказного почтового отправления;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:rsidR="00060263" w:rsidRPr="0039605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составляет </w:t>
      </w:r>
      <w:r w:rsidR="000A222E" w:rsidRPr="0039605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DCA" w:rsidRPr="00396050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9A5DCC" w:rsidRPr="00396050">
        <w:rPr>
          <w:rFonts w:ascii="Times New Roman" w:eastAsia="Times New Roman" w:hAnsi="Times New Roman" w:cs="Times New Roman"/>
          <w:sz w:val="24"/>
          <w:szCs w:val="24"/>
        </w:rPr>
        <w:t>н</w:t>
      </w:r>
      <w:r w:rsidR="00EB2B64" w:rsidRPr="00396050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9605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</w:p>
    <w:p w:rsidR="00060263" w:rsidRPr="00396050" w:rsidRDefault="00060263" w:rsidP="00060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173" w:rsidRPr="00396050" w:rsidRDefault="00A92173" w:rsidP="00F808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96050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3A50D0" w:rsidRPr="00396050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396050">
        <w:rPr>
          <w:rFonts w:ascii="Times New Roman" w:hAnsi="Times New Roman" w:cs="Times New Roman"/>
          <w:b/>
          <w:bCs/>
          <w:sz w:val="24"/>
          <w:szCs w:val="24"/>
        </w:rPr>
        <w:t xml:space="preserve">ормы </w:t>
      </w:r>
      <w:proofErr w:type="gramStart"/>
      <w:r w:rsidRPr="00396050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396050"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</w:t>
      </w:r>
      <w:r w:rsidR="00F808E7" w:rsidRPr="003960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sz w:val="24"/>
          <w:szCs w:val="24"/>
        </w:rPr>
        <w:t>административного регламента предоставления</w:t>
      </w:r>
      <w:r w:rsidR="00F808E7" w:rsidRPr="003960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</w:t>
      </w: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2173" w:rsidRPr="00396050" w:rsidRDefault="00A92173" w:rsidP="003A78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Порядок осуществления текущего </w:t>
      </w:r>
      <w:proofErr w:type="gramStart"/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контроля за</w:t>
      </w:r>
      <w:proofErr w:type="gramEnd"/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соблюдением</w:t>
      </w:r>
      <w:r w:rsidR="003A78ED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и исполнением ответственными должностными лицами положений</w:t>
      </w:r>
      <w:r w:rsidR="003A78ED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административного регламента и иных нормативных правовых</w:t>
      </w:r>
      <w:r w:rsidR="003A78ED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актов, устанавливающих требования к предоставлению</w:t>
      </w:r>
      <w:r w:rsidR="003A78ED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муниципальной услуги, а также принятию ими решений</w:t>
      </w: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396050">
        <w:rPr>
          <w:rFonts w:ascii="Times New Roman" w:hAnsi="Times New Roman" w:cs="Times New Roman"/>
          <w:sz w:val="24"/>
          <w:szCs w:val="24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</w:t>
      </w:r>
      <w:r w:rsidRPr="00396050">
        <w:rPr>
          <w:rFonts w:ascii="Times New Roman" w:hAnsi="Times New Roman" w:cs="Times New Roman"/>
          <w:sz w:val="24"/>
          <w:szCs w:val="24"/>
        </w:rPr>
        <w:lastRenderedPageBreak/>
        <w:t xml:space="preserve">подразделения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  <w:r w:rsidRPr="00396050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D3098D" w:rsidRPr="00396050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E442BC">
        <w:rPr>
          <w:rFonts w:ascii="Times New Roman" w:hAnsi="Times New Roman" w:cs="Times New Roman"/>
          <w:sz w:val="24"/>
          <w:szCs w:val="24"/>
        </w:rPr>
        <w:t>ей</w:t>
      </w:r>
      <w:r w:rsidR="00D3098D" w:rsidRPr="00396050">
        <w:rPr>
          <w:rFonts w:ascii="Times New Roman" w:hAnsi="Times New Roman" w:cs="Times New Roman"/>
          <w:sz w:val="24"/>
          <w:szCs w:val="24"/>
        </w:rPr>
        <w:t xml:space="preserve">  Романовского муниципального района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  <w:r w:rsidRPr="00396050">
        <w:rPr>
          <w:rFonts w:ascii="Times New Roman" w:hAnsi="Times New Roman" w:cs="Times New Roman"/>
          <w:sz w:val="24"/>
          <w:szCs w:val="24"/>
        </w:rPr>
        <w:t>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  <w:proofErr w:type="gramEnd"/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4.2. Текущий контроль осуществляется постоянно.</w:t>
      </w: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A92173" w:rsidRPr="00396050" w:rsidRDefault="00A92173" w:rsidP="007D2B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Порядок и периодичность осуществления плановых</w:t>
      </w:r>
      <w:r w:rsidR="007D2BD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и внеплановых проверок полноты и качества</w:t>
      </w:r>
      <w:r w:rsidR="007D2BD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предоставления муниципальной услуги, в том числе порядок и формы</w:t>
      </w:r>
      <w:r w:rsidR="007D2BD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gramStart"/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контроля за</w:t>
      </w:r>
      <w:proofErr w:type="gramEnd"/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полнотой и качеством предоставления</w:t>
      </w:r>
      <w:r w:rsidR="007D2BD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DC323C"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муниципальной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услуги</w:t>
      </w: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87044" w:rsidRPr="00396050" w:rsidRDefault="00B15055" w:rsidP="009D75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4.3. Проверки полноты и качества предоставления муницип</w:t>
      </w:r>
      <w:r w:rsidR="009D7555" w:rsidRPr="00396050">
        <w:rPr>
          <w:rFonts w:ascii="Times New Roman" w:hAnsi="Times New Roman" w:cs="Times New Roman"/>
          <w:sz w:val="24"/>
          <w:szCs w:val="24"/>
        </w:rPr>
        <w:t>альной услуги осуществляются</w:t>
      </w:r>
      <w:r w:rsidR="00E442BC">
        <w:rPr>
          <w:rFonts w:ascii="Times New Roman" w:hAnsi="Times New Roman" w:cs="Times New Roman"/>
          <w:sz w:val="24"/>
          <w:szCs w:val="24"/>
        </w:rPr>
        <w:t xml:space="preserve"> на </w:t>
      </w:r>
      <w:r w:rsidR="00D3098D" w:rsidRPr="00396050">
        <w:rPr>
          <w:rFonts w:ascii="Times New Roman" w:hAnsi="Times New Roman" w:cs="Times New Roman"/>
          <w:sz w:val="24"/>
          <w:szCs w:val="24"/>
        </w:rPr>
        <w:t>о</w:t>
      </w:r>
      <w:r w:rsidRPr="00396050">
        <w:rPr>
          <w:rFonts w:ascii="Times New Roman" w:hAnsi="Times New Roman" w:cs="Times New Roman"/>
          <w:sz w:val="24"/>
          <w:szCs w:val="24"/>
        </w:rPr>
        <w:t>сновании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Распоряжения администрации Романовского муниципального района </m:t>
        </m:r>
      </m:oMath>
    </w:p>
    <w:p w:rsidR="00B15055" w:rsidRPr="00396050" w:rsidRDefault="00B15055" w:rsidP="009D75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396050">
        <w:rPr>
          <w:rFonts w:ascii="Times New Roman" w:hAnsi="Times New Roman" w:cs="Times New Roman"/>
          <w:bCs/>
          <w:sz w:val="24"/>
          <w:szCs w:val="24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396050">
        <w:rPr>
          <w:rFonts w:ascii="Times New Roman" w:hAnsi="Times New Roman" w:cs="Times New Roman"/>
          <w:sz w:val="24"/>
          <w:szCs w:val="24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Периодичность осуществления плановых проверок устанавливается </w:t>
      </w:r>
      <w:r w:rsidR="00987044" w:rsidRPr="00396050">
        <w:rPr>
          <w:rFonts w:ascii="Times New Roman" w:hAnsi="Times New Roman" w:cs="Times New Roman"/>
          <w:sz w:val="24"/>
          <w:szCs w:val="24"/>
        </w:rPr>
        <w:t>администраци</w:t>
      </w:r>
      <w:r w:rsidR="00E442BC">
        <w:rPr>
          <w:rFonts w:ascii="Times New Roman" w:hAnsi="Times New Roman" w:cs="Times New Roman"/>
          <w:sz w:val="24"/>
          <w:szCs w:val="24"/>
        </w:rPr>
        <w:t>ей</w:t>
      </w:r>
      <w:r w:rsidR="00987044" w:rsidRPr="00396050">
        <w:rPr>
          <w:rFonts w:ascii="Times New Roman" w:hAnsi="Times New Roman" w:cs="Times New Roman"/>
          <w:sz w:val="24"/>
          <w:szCs w:val="24"/>
        </w:rPr>
        <w:t xml:space="preserve"> Романовского муниципального района Саратовской области.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21" w:history="1">
        <w:r w:rsidRPr="00396050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396050">
        <w:rPr>
          <w:rFonts w:ascii="Times New Roman" w:hAnsi="Times New Roman" w:cs="Times New Roman"/>
          <w:sz w:val="24"/>
          <w:szCs w:val="24"/>
        </w:rPr>
        <w:t xml:space="preserve"> 2.</w:t>
      </w:r>
      <w:r w:rsidR="009A5DCC" w:rsidRPr="00396050">
        <w:rPr>
          <w:rFonts w:ascii="Times New Roman" w:hAnsi="Times New Roman" w:cs="Times New Roman"/>
          <w:sz w:val="24"/>
          <w:szCs w:val="24"/>
        </w:rPr>
        <w:t>19</w:t>
      </w:r>
      <w:r w:rsidRPr="0039605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987044" w:rsidRPr="00396050" w:rsidRDefault="00B15055" w:rsidP="00987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22" w:history="1">
        <w:r w:rsidRPr="00396050">
          <w:rPr>
            <w:rFonts w:ascii="Times New Roman" w:hAnsi="Times New Roman" w:cs="Times New Roman"/>
            <w:sz w:val="24"/>
            <w:szCs w:val="24"/>
          </w:rPr>
          <w:t>пункте 4.1</w:t>
        </w:r>
      </w:hyperlink>
      <w:r w:rsidRPr="0039605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</w:t>
      </w:r>
      <w:r w:rsidR="00987044" w:rsidRPr="00396050">
        <w:rPr>
          <w:rFonts w:ascii="Times New Roman" w:hAnsi="Times New Roman" w:cs="Times New Roman"/>
          <w:sz w:val="24"/>
          <w:szCs w:val="24"/>
        </w:rPr>
        <w:t>главой администрации Романовского муниципального района Саратовской области.</w:t>
      </w:r>
    </w:p>
    <w:p w:rsidR="00987044" w:rsidRPr="00396050" w:rsidRDefault="00987044" w:rsidP="00987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администраци</w:t>
      </w:r>
      <w:r w:rsidR="00E442BC">
        <w:rPr>
          <w:rFonts w:ascii="Times New Roman" w:hAnsi="Times New Roman" w:cs="Times New Roman"/>
          <w:sz w:val="24"/>
          <w:szCs w:val="24"/>
        </w:rPr>
        <w:t>ей</w:t>
      </w:r>
      <w:r w:rsidRPr="00396050">
        <w:rPr>
          <w:rFonts w:ascii="Times New Roman" w:hAnsi="Times New Roman" w:cs="Times New Roman"/>
          <w:sz w:val="24"/>
          <w:szCs w:val="24"/>
        </w:rPr>
        <w:t xml:space="preserve"> Романовского муниципального района Саратовской области.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 </m:t>
          </m:r>
        </m:oMath>
      </m:oMathPara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2173" w:rsidRPr="00396050" w:rsidRDefault="00A92173" w:rsidP="003E61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Ответственность муниципальных служащих органов местного</w:t>
      </w:r>
      <w:r w:rsidR="003E615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самоуправления и иных должностных лиц за решения и действия</w:t>
      </w:r>
      <w:r w:rsidR="003E615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(бездействие), принимаемые (осуществляемые) в ходе</w:t>
      </w:r>
      <w:r w:rsidR="003E615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предоставления муниципальной услуги</w:t>
      </w: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5055" w:rsidRPr="00396050" w:rsidRDefault="00B15055" w:rsidP="00B1505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6050">
        <w:rPr>
          <w:rFonts w:ascii="Times New Roman" w:hAnsi="Times New Roman" w:cs="Times New Roman"/>
          <w:bCs/>
          <w:sz w:val="24"/>
          <w:szCs w:val="24"/>
        </w:rPr>
        <w:t xml:space="preserve">4.6. По результатам проведенных проверок в случае </w:t>
      </w:r>
      <w:proofErr w:type="gramStart"/>
      <w:r w:rsidRPr="00396050">
        <w:rPr>
          <w:rFonts w:ascii="Times New Roman" w:hAnsi="Times New Roman" w:cs="Times New Roman"/>
          <w:bCs/>
          <w:sz w:val="24"/>
          <w:szCs w:val="24"/>
        </w:rPr>
        <w:t>выявления нарушений соблюдения положений регламента</w:t>
      </w:r>
      <w:proofErr w:type="gramEnd"/>
      <w:r w:rsidRPr="00396050">
        <w:rPr>
          <w:rFonts w:ascii="Times New Roman" w:hAnsi="Times New Roman" w:cs="Times New Roman"/>
          <w:bCs/>
          <w:sz w:val="24"/>
          <w:szCs w:val="24"/>
        </w:rPr>
        <w:t xml:space="preserve"> виновные муниципальные служащие и должностные лица </w:t>
      </w:r>
      <w:r w:rsidRPr="00396050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396050">
        <w:rPr>
          <w:rFonts w:ascii="Times New Roman" w:hAnsi="Times New Roman" w:cs="Times New Roman"/>
          <w:bCs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396050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порядке, установленном законодательством.</w:t>
      </w:r>
    </w:p>
    <w:p w:rsidR="00B15055" w:rsidRPr="00396050" w:rsidRDefault="00B15055" w:rsidP="00B1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050">
        <w:rPr>
          <w:rFonts w:ascii="Times New Roman" w:hAnsi="Times New Roman" w:cs="Times New Roman"/>
          <w:bCs/>
          <w:sz w:val="24"/>
          <w:szCs w:val="24"/>
        </w:rPr>
        <w:t xml:space="preserve">4.7. Персональная ответственность муниципальные служащие и должностные лица </w:t>
      </w:r>
      <w:r w:rsidRPr="00396050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396050">
        <w:rPr>
          <w:rFonts w:ascii="Times New Roman" w:hAnsi="Times New Roman" w:cs="Times New Roman"/>
          <w:bCs/>
          <w:sz w:val="24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2173" w:rsidRPr="00396050" w:rsidRDefault="00A92173" w:rsidP="003E61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Положения, характеризующие требования к порядку</w:t>
      </w:r>
      <w:r w:rsidR="003E615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и формам </w:t>
      </w:r>
      <w:proofErr w:type="gramStart"/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контроля за</w:t>
      </w:r>
      <w:proofErr w:type="gramEnd"/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предоставлением муниципальной</w:t>
      </w:r>
      <w:r w:rsidR="003E615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услуги, в том числе со стороны граждан,</w:t>
      </w:r>
      <w:r w:rsidR="003E6153" w:rsidRPr="003960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их объединений и организаций</w:t>
      </w: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96050">
        <w:rPr>
          <w:rFonts w:ascii="Times New Roman" w:hAnsi="Times New Roman" w:cs="Times New Roman"/>
          <w:iCs/>
          <w:sz w:val="24"/>
          <w:szCs w:val="24"/>
        </w:rPr>
        <w:t xml:space="preserve">4.8. Заявители имеют право осуществлять </w:t>
      </w:r>
      <w:proofErr w:type="gramStart"/>
      <w:r w:rsidRPr="00396050">
        <w:rPr>
          <w:rFonts w:ascii="Times New Roman" w:hAnsi="Times New Roman" w:cs="Times New Roman"/>
          <w:iCs/>
          <w:sz w:val="24"/>
          <w:szCs w:val="24"/>
        </w:rPr>
        <w:t>контроль за</w:t>
      </w:r>
      <w:proofErr w:type="gramEnd"/>
      <w:r w:rsidRPr="00396050">
        <w:rPr>
          <w:rFonts w:ascii="Times New Roman" w:hAnsi="Times New Roman" w:cs="Times New Roman"/>
          <w:iCs/>
          <w:sz w:val="24"/>
          <w:szCs w:val="24"/>
        </w:rPr>
        <w:t xml:space="preserve"> соблюдением положений Административного регламента, сроков исполнения административных процедур в ходе </w:t>
      </w:r>
      <w:r w:rsidRPr="00396050">
        <w:rPr>
          <w:rFonts w:ascii="Times New Roman" w:hAnsi="Times New Roman" w:cs="Times New Roman"/>
          <w:iCs/>
          <w:sz w:val="24"/>
          <w:szCs w:val="24"/>
        </w:rPr>
        <w:lastRenderedPageBreak/>
        <w:t>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A92173" w:rsidRPr="00396050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96050">
        <w:rPr>
          <w:rFonts w:ascii="Times New Roman" w:hAnsi="Times New Roman" w:cs="Times New Roman"/>
          <w:iCs/>
          <w:sz w:val="24"/>
          <w:szCs w:val="24"/>
        </w:rPr>
        <w:t xml:space="preserve">4.9. Заявитель вправе получать информацию о порядке предоставления </w:t>
      </w:r>
      <w:r w:rsidR="00DC323C" w:rsidRPr="00396050">
        <w:rPr>
          <w:rFonts w:ascii="Times New Roman" w:hAnsi="Times New Roman" w:cs="Times New Roman"/>
          <w:iCs/>
          <w:sz w:val="24"/>
          <w:szCs w:val="24"/>
        </w:rPr>
        <w:t>муниципальной</w:t>
      </w:r>
      <w:r w:rsidRPr="00396050">
        <w:rPr>
          <w:rFonts w:ascii="Times New Roman" w:hAnsi="Times New Roman" w:cs="Times New Roman"/>
          <w:iCs/>
          <w:sz w:val="24"/>
          <w:szCs w:val="24"/>
        </w:rPr>
        <w:t xml:space="preserve"> услуги, направлять замечания и предложения по улучшению качества предоставления </w:t>
      </w:r>
      <w:r w:rsidR="00DC323C" w:rsidRPr="00396050">
        <w:rPr>
          <w:rFonts w:ascii="Times New Roman" w:hAnsi="Times New Roman" w:cs="Times New Roman"/>
          <w:iCs/>
          <w:sz w:val="24"/>
          <w:szCs w:val="24"/>
        </w:rPr>
        <w:t>муниципальной</w:t>
      </w:r>
      <w:r w:rsidRPr="00396050">
        <w:rPr>
          <w:rFonts w:ascii="Times New Roman" w:hAnsi="Times New Roman" w:cs="Times New Roman"/>
          <w:iCs/>
          <w:sz w:val="24"/>
          <w:szCs w:val="24"/>
        </w:rPr>
        <w:t xml:space="preserve"> услуги, а также оценивать качество предоставления </w:t>
      </w:r>
      <w:r w:rsidR="00DC323C" w:rsidRPr="00396050">
        <w:rPr>
          <w:rFonts w:ascii="Times New Roman" w:hAnsi="Times New Roman" w:cs="Times New Roman"/>
          <w:iCs/>
          <w:sz w:val="24"/>
          <w:szCs w:val="24"/>
        </w:rPr>
        <w:t>муниципальной</w:t>
      </w:r>
      <w:r w:rsidRPr="00396050">
        <w:rPr>
          <w:rFonts w:ascii="Times New Roman" w:hAnsi="Times New Roman" w:cs="Times New Roman"/>
          <w:iCs/>
          <w:sz w:val="24"/>
          <w:szCs w:val="24"/>
        </w:rPr>
        <w:t xml:space="preserve"> услуги.</w:t>
      </w:r>
    </w:p>
    <w:p w:rsidR="00A92173" w:rsidRPr="00396050" w:rsidRDefault="00A92173" w:rsidP="00A9217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0502" w:rsidRPr="00396050" w:rsidRDefault="00EC0502" w:rsidP="00EC050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96050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Pr="00396050">
        <w:rPr>
          <w:rFonts w:ascii="Times New Roman" w:hAnsi="Times New Roman" w:cs="Times New Roman"/>
          <w:sz w:val="24"/>
          <w:szCs w:val="24"/>
        </w:rPr>
        <w:t xml:space="preserve"> </w:t>
      </w:r>
      <w:r w:rsidRPr="00396050">
        <w:rPr>
          <w:rFonts w:ascii="Times New Roman" w:hAnsi="Times New Roman" w:cs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EC0502" w:rsidRPr="00396050" w:rsidRDefault="00EC0502" w:rsidP="00EC05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i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EC0502" w:rsidRPr="00396050" w:rsidRDefault="00EC0502" w:rsidP="00EC05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23" w:history="1">
        <w:r w:rsidRPr="0039605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96050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2878BF" w:rsidRPr="002878BF" w:rsidRDefault="002878BF" w:rsidP="00287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4"/>
          <w:szCs w:val="24"/>
        </w:rPr>
      </w:pPr>
      <w:proofErr w:type="gramStart"/>
      <w:r w:rsidRPr="002878BF">
        <w:rPr>
          <w:rFonts w:ascii="Times New Roman" w:eastAsia="Calibri" w:hAnsi="Times New Roman" w:cs="Times New Roman"/>
          <w:sz w:val="24"/>
          <w:szCs w:val="24"/>
        </w:rPr>
        <w:t xml:space="preserve">Жалоба на решения и (или) действия (бездействие) органов, предоставляющих государственные услуги, должностных лиц органов, предоставляющих государственные услуги, государственных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24" w:history="1">
        <w:r w:rsidRPr="002878BF">
          <w:rPr>
            <w:rFonts w:ascii="Times New Roman" w:eastAsia="Calibri" w:hAnsi="Times New Roman" w:cs="Times New Roman"/>
            <w:sz w:val="24"/>
            <w:szCs w:val="24"/>
          </w:rPr>
          <w:t>частью 2 статьи 6</w:t>
        </w:r>
      </w:hyperlink>
      <w:r w:rsidRPr="002878BF">
        <w:rPr>
          <w:rFonts w:ascii="Times New Roman" w:eastAsia="Calibri" w:hAnsi="Times New Roman" w:cs="Times New Roman"/>
          <w:sz w:val="24"/>
          <w:szCs w:val="24"/>
        </w:rPr>
        <w:t xml:space="preserve"> Градостроительного кодекса Российской Федерации, может быть подана такими</w:t>
      </w:r>
      <w:proofErr w:type="gramEnd"/>
      <w:r w:rsidRPr="002878BF">
        <w:rPr>
          <w:rFonts w:ascii="Times New Roman" w:eastAsia="Calibri" w:hAnsi="Times New Roman" w:cs="Times New Roman"/>
          <w:sz w:val="24"/>
          <w:szCs w:val="24"/>
        </w:rPr>
        <w:t xml:space="preserve">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</w:t>
      </w:r>
      <w:proofErr w:type="gramStart"/>
      <w:r w:rsidRPr="002878BF">
        <w:rPr>
          <w:rFonts w:eastAsia="Calibri"/>
          <w:sz w:val="24"/>
          <w:szCs w:val="24"/>
        </w:rPr>
        <w:t>.»;</w:t>
      </w:r>
      <w:proofErr w:type="gramEnd"/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i/>
          <w:sz w:val="24"/>
          <w:szCs w:val="24"/>
        </w:rPr>
        <w:t>Предмет жалобы</w:t>
      </w:r>
    </w:p>
    <w:p w:rsidR="00EC0502" w:rsidRPr="00396050" w:rsidRDefault="00EC0502" w:rsidP="00EC05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396050">
        <w:rPr>
          <w:rFonts w:ascii="Times New Roman" w:hAnsi="Times New Roman" w:cs="Times New Roman"/>
          <w:sz w:val="24"/>
          <w:szCs w:val="24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б) нарушение срока предоставления муниципальной услуги;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050">
        <w:rPr>
          <w:rFonts w:ascii="Times New Roman" w:hAnsi="Times New Roman" w:cs="Times New Roman"/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е) затребование с заявителя при предоставлении муниципальной услуги платы, не </w:t>
      </w:r>
      <w:r w:rsidRPr="00396050">
        <w:rPr>
          <w:rFonts w:ascii="Times New Roman" w:hAnsi="Times New Roman" w:cs="Times New Roman"/>
          <w:sz w:val="24"/>
          <w:szCs w:val="24"/>
        </w:rPr>
        <w:lastRenderedPageBreak/>
        <w:t>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050">
        <w:rPr>
          <w:rFonts w:ascii="Times New Roman" w:hAnsi="Times New Roman" w:cs="Times New Roman"/>
          <w:sz w:val="24"/>
          <w:szCs w:val="24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396050">
        <w:rPr>
          <w:sz w:val="24"/>
          <w:szCs w:val="24"/>
        </w:rPr>
        <w:t xml:space="preserve">, </w:t>
      </w:r>
      <w:r w:rsidRPr="00396050">
        <w:rPr>
          <w:rFonts w:ascii="Times New Roman" w:hAnsi="Times New Roman" w:cs="Times New Roman"/>
          <w:sz w:val="24"/>
          <w:szCs w:val="24"/>
        </w:rPr>
        <w:t>установленного пунктом 2.4.</w:t>
      </w:r>
      <w:proofErr w:type="gramEnd"/>
      <w:r w:rsidRPr="0039605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з)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EC0502" w:rsidRPr="00396050" w:rsidRDefault="00EC0502" w:rsidP="00EC0502">
      <w:pPr>
        <w:pStyle w:val="ConsPlusNormal"/>
        <w:ind w:firstLine="540"/>
        <w:jc w:val="both"/>
        <w:rPr>
          <w:sz w:val="24"/>
          <w:szCs w:val="24"/>
        </w:rPr>
      </w:pPr>
    </w:p>
    <w:p w:rsidR="00EC0502" w:rsidRPr="00396050" w:rsidRDefault="00EC0502" w:rsidP="00EC0502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i/>
          <w:sz w:val="24"/>
          <w:szCs w:val="24"/>
        </w:rPr>
        <w:t>Органы местного самоуправления и должностные лица, которым может быть направлена жалоба</w:t>
      </w:r>
    </w:p>
    <w:p w:rsidR="00EC0502" w:rsidRPr="00396050" w:rsidRDefault="00EC0502" w:rsidP="00EC0502">
      <w:pPr>
        <w:pStyle w:val="ConsPlusNormal"/>
        <w:ind w:firstLine="540"/>
        <w:jc w:val="both"/>
        <w:rPr>
          <w:sz w:val="24"/>
          <w:szCs w:val="24"/>
        </w:rPr>
      </w:pPr>
    </w:p>
    <w:p w:rsidR="00987044" w:rsidRPr="00396050" w:rsidRDefault="00EC0502" w:rsidP="00987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</w:t>
      </w:r>
      <w:r w:rsidR="00987044" w:rsidRPr="00396050">
        <w:rPr>
          <w:rFonts w:ascii="Times New Roman" w:hAnsi="Times New Roman" w:cs="Times New Roman"/>
          <w:sz w:val="24"/>
          <w:szCs w:val="24"/>
        </w:rPr>
        <w:t>администраци</w:t>
      </w:r>
      <w:r w:rsidR="00E442BC">
        <w:rPr>
          <w:rFonts w:ascii="Times New Roman" w:hAnsi="Times New Roman" w:cs="Times New Roman"/>
          <w:sz w:val="24"/>
          <w:szCs w:val="24"/>
        </w:rPr>
        <w:t>ей</w:t>
      </w:r>
      <w:r w:rsidR="00987044" w:rsidRPr="00396050">
        <w:rPr>
          <w:rFonts w:ascii="Times New Roman" w:hAnsi="Times New Roman" w:cs="Times New Roman"/>
          <w:sz w:val="24"/>
          <w:szCs w:val="24"/>
        </w:rPr>
        <w:t xml:space="preserve"> Романовского муниципального района Саратовской области.</w:t>
      </w:r>
    </w:p>
    <w:p w:rsidR="00EC0502" w:rsidRPr="00396050" w:rsidRDefault="00EC0502" w:rsidP="00EC0502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В случаях, предусмотренными подпунктами «з»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EC0502" w:rsidRPr="00396050" w:rsidRDefault="00EC0502" w:rsidP="00EC0502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>Порядок подачи и рассмотрения жалобы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396050">
        <w:rPr>
          <w:rFonts w:ascii="Times New Roman" w:hAnsi="Times New Roman" w:cs="Times New Roman"/>
          <w:sz w:val="24"/>
          <w:szCs w:val="24"/>
        </w:rPr>
        <w:t>Единого и регионального порталов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5.6. Жалоба в соответствии с Федеральным </w:t>
      </w:r>
      <w:hyperlink r:id="rId25" w:history="1">
        <w:r w:rsidRPr="00396050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396050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должна содержать: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lastRenderedPageBreak/>
        <w:t>служащего. Заявителем могут быть представлены документы (при наличии), подтверждающие доводы заявителя, либо их копии.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</w:rPr>
        <w:t>представлена</w:t>
      </w:r>
      <w:proofErr w:type="gramEnd"/>
      <w:r w:rsidRPr="0039605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EC0502" w:rsidRPr="00396050" w:rsidRDefault="00EC0502" w:rsidP="00EC05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EC0502" w:rsidRPr="00396050" w:rsidRDefault="00EC0502" w:rsidP="00EC05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5.9. В электронном виде жалоба может быть подана заявителем посредством: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официального сайта органа местного самоуправления в информационно-телекоммуникационной сети Интернет;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Единого портала государственных и муниципальных услуг.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i/>
          <w:sz w:val="24"/>
          <w:szCs w:val="24"/>
        </w:rPr>
        <w:t>Сроки рассмотрения жалобы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5.10.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396050">
        <w:rPr>
          <w:rFonts w:ascii="Times New Roman" w:hAnsi="Times New Roman" w:cs="Times New Roman"/>
          <w:sz w:val="24"/>
          <w:szCs w:val="24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Перечень оснований для приостановления рассмотрения жалобы </w:t>
      </w: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5.11. Оснований для приостановления рассмотрения жалобы не предусмотрено.</w:t>
      </w:r>
    </w:p>
    <w:p w:rsidR="00EC0502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D5CFA" w:rsidRDefault="003D5CFA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D5CFA" w:rsidRDefault="003D5CFA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D5CFA" w:rsidRPr="00396050" w:rsidRDefault="003D5CFA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>Результат рассмотрения жалобы</w:t>
      </w: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5.12. По результатам рассмотрения жалобы орган местного самоуправления принимает одно из следующих решений: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</w:t>
      </w:r>
      <w:r w:rsidRPr="00396050">
        <w:rPr>
          <w:rFonts w:ascii="Times New Roman" w:eastAsia="Times New Roman" w:hAnsi="Times New Roman" w:cs="Times New Roman"/>
          <w:sz w:val="24"/>
          <w:szCs w:val="24"/>
        </w:rPr>
        <w:lastRenderedPageBreak/>
        <w:t>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отказывает в удовлетворении жалобы.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 xml:space="preserve">5.13. В случае установления в ходе или по результатам </w:t>
      </w:r>
      <w:proofErr w:type="gramStart"/>
      <w:r w:rsidRPr="00396050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396050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b/>
          <w:i/>
          <w:sz w:val="24"/>
          <w:szCs w:val="24"/>
        </w:rPr>
        <w:t>Порядок информирования заявителя о результатах рассмотрения жалобы</w:t>
      </w:r>
    </w:p>
    <w:p w:rsidR="00EC0502" w:rsidRPr="00396050" w:rsidRDefault="00EC0502" w:rsidP="00EC0502">
      <w:pPr>
        <w:pStyle w:val="ConsPlusNormal"/>
        <w:jc w:val="both"/>
        <w:outlineLvl w:val="1"/>
        <w:rPr>
          <w:sz w:val="24"/>
          <w:szCs w:val="24"/>
        </w:rPr>
      </w:pPr>
    </w:p>
    <w:p w:rsidR="00EC0502" w:rsidRPr="00396050" w:rsidRDefault="00EC0502" w:rsidP="00EC0502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фамилия, имя, отчество (при наличии) или наименование заявителя;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основания для принятия решения по жалобе;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принятое по жалобе решение;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в случае</w:t>
      </w: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396050">
        <w:rPr>
          <w:rFonts w:ascii="Times New Roman" w:eastAsia="Times New Roman" w:hAnsi="Times New Roman" w:cs="Times New Roman"/>
          <w:sz w:val="24"/>
          <w:szCs w:val="24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сведения о порядке обжалования принятого по жалобе решения.</w:t>
      </w: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Порядок обжалования решения по жалобе</w:t>
      </w: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i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EC0502" w:rsidRPr="00396050" w:rsidRDefault="00EC0502" w:rsidP="00EC05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0502" w:rsidRPr="00396050" w:rsidRDefault="00EC0502" w:rsidP="00EC0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050">
        <w:rPr>
          <w:rFonts w:ascii="Times New Roman" w:hAnsi="Times New Roman" w:cs="Times New Roman"/>
          <w:sz w:val="24"/>
          <w:szCs w:val="24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39605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, </w:t>
      </w:r>
      <w:r w:rsidRPr="00396050">
        <w:rPr>
          <w:rFonts w:ascii="Times New Roman" w:hAnsi="Times New Roman" w:cs="Times New Roman"/>
          <w:sz w:val="24"/>
          <w:szCs w:val="24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EC0502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5CFA" w:rsidRDefault="003D5CFA" w:rsidP="00EC05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5CFA" w:rsidRPr="00396050" w:rsidRDefault="003D5CFA" w:rsidP="00EC05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502" w:rsidRPr="00396050" w:rsidRDefault="00EC0502" w:rsidP="00EC05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96050">
        <w:rPr>
          <w:rFonts w:ascii="Times New Roman" w:hAnsi="Times New Roman" w:cs="Times New Roman"/>
          <w:b/>
          <w:bCs/>
          <w:i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EC0502" w:rsidRPr="00396050" w:rsidRDefault="00EC0502" w:rsidP="00EC0502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</w:p>
    <w:p w:rsidR="00337BDA" w:rsidRPr="00396050" w:rsidRDefault="00337BDA" w:rsidP="0033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5.17. Информация о порядке подачи и рассмотрения жалобы доводится до заявителя следующими способами:</w:t>
      </w:r>
    </w:p>
    <w:p w:rsidR="00337BDA" w:rsidRPr="00396050" w:rsidRDefault="00337BDA" w:rsidP="0033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337BDA" w:rsidRPr="00396050" w:rsidRDefault="00337BDA" w:rsidP="00337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lastRenderedPageBreak/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337BDA" w:rsidRPr="00396050" w:rsidRDefault="00337BDA" w:rsidP="00337BDA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6050">
        <w:rPr>
          <w:rFonts w:ascii="Times New Roman" w:eastAsia="Times New Roman" w:hAnsi="Times New Roman" w:cs="Times New Roman"/>
          <w:sz w:val="24"/>
          <w:szCs w:val="24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 госуслуг.</w:t>
      </w:r>
      <w:proofErr w:type="gramEnd"/>
    </w:p>
    <w:p w:rsidR="002C5401" w:rsidRPr="00396050" w:rsidRDefault="002C5401" w:rsidP="00EC0502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050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77120" w:rsidRPr="00CE6DEE" w:rsidRDefault="00677120" w:rsidP="00677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677120" w:rsidRPr="00CE6DEE" w:rsidRDefault="00677120" w:rsidP="00677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677120" w:rsidRPr="00CE6DEE" w:rsidRDefault="00677120" w:rsidP="00677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677120" w:rsidRPr="00CE6DEE" w:rsidRDefault="00677120" w:rsidP="00677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«</w:t>
      </w:r>
      <w:r w:rsidRPr="00CE6DEE">
        <w:rPr>
          <w:rFonts w:ascii="Times New Roman" w:hAnsi="Times New Roman" w:cs="Times New Roman"/>
          <w:bCs/>
          <w:sz w:val="28"/>
          <w:szCs w:val="28"/>
        </w:rPr>
        <w:t>Выдач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E6DEE">
        <w:rPr>
          <w:rFonts w:ascii="Times New Roman" w:hAnsi="Times New Roman" w:cs="Times New Roman"/>
          <w:bCs/>
          <w:sz w:val="28"/>
          <w:szCs w:val="28"/>
        </w:rPr>
        <w:t xml:space="preserve"> разрешения 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bCs/>
          <w:sz w:val="28"/>
          <w:szCs w:val="28"/>
        </w:rPr>
        <w:t>на строительство</w:t>
      </w:r>
      <w:r w:rsidRPr="00CE6DEE">
        <w:rPr>
          <w:rFonts w:ascii="Times New Roman" w:hAnsi="Times New Roman" w:cs="Times New Roman"/>
          <w:sz w:val="28"/>
          <w:szCs w:val="28"/>
        </w:rPr>
        <w:t>»</w:t>
      </w:r>
    </w:p>
    <w:p w:rsidR="00677120" w:rsidRPr="00CE6DEE" w:rsidRDefault="00677120" w:rsidP="00677120">
      <w:pPr>
        <w:spacing w:after="0" w:line="240" w:lineRule="auto"/>
        <w:jc w:val="center"/>
      </w:pPr>
    </w:p>
    <w:p w:rsidR="00677120" w:rsidRPr="00CE6DEE" w:rsidRDefault="00B221D0" w:rsidP="006771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26" w:history="1">
        <w:r w:rsidR="00677120" w:rsidRPr="00CE6DEE">
          <w:rPr>
            <w:rFonts w:ascii="Times New Roman" w:hAnsi="Times New Roman" w:cs="Times New Roman"/>
            <w:b/>
            <w:sz w:val="28"/>
            <w:szCs w:val="28"/>
          </w:rPr>
          <w:t>Сведения</w:t>
        </w:r>
      </w:hyperlink>
      <w:r w:rsidR="00677120" w:rsidRPr="00CE6DEE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0D259F" w:rsidRPr="00CE6DEE" w:rsidRDefault="000D259F" w:rsidP="000D259F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06"/>
        <w:gridCol w:w="1171"/>
        <w:gridCol w:w="1985"/>
        <w:gridCol w:w="2801"/>
      </w:tblGrid>
      <w:tr w:rsidR="000D259F" w:rsidRPr="00BD6A1B" w:rsidTr="00B43C81">
        <w:tc>
          <w:tcPr>
            <w:tcW w:w="1809" w:type="dxa"/>
          </w:tcPr>
          <w:p w:rsidR="000D259F" w:rsidRPr="0048716E" w:rsidRDefault="000D259F" w:rsidP="00B43C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</w:tcPr>
          <w:p w:rsidR="000D259F" w:rsidRPr="0048716E" w:rsidRDefault="000D259F" w:rsidP="00B43C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171" w:type="dxa"/>
          </w:tcPr>
          <w:p w:rsidR="000D259F" w:rsidRPr="0048716E" w:rsidRDefault="000D259F" w:rsidP="00B43C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1985" w:type="dxa"/>
          </w:tcPr>
          <w:p w:rsidR="000D259F" w:rsidRPr="0048716E" w:rsidRDefault="000D259F" w:rsidP="00B43C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2801" w:type="dxa"/>
          </w:tcPr>
          <w:p w:rsidR="000D259F" w:rsidRPr="0048716E" w:rsidRDefault="000D259F" w:rsidP="00B43C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0D259F" w:rsidRPr="00BD6A1B" w:rsidTr="00B43C81">
        <w:tc>
          <w:tcPr>
            <w:tcW w:w="1809" w:type="dxa"/>
          </w:tcPr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proofErr w:type="gramStart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муниципального района Саратовской области</w:t>
            </w:r>
          </w:p>
        </w:tc>
        <w:tc>
          <w:tcPr>
            <w:tcW w:w="1806" w:type="dxa"/>
          </w:tcPr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412270, Саратовская область, 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р.п. Романовка, ул. Народная, 10</w:t>
            </w:r>
          </w:p>
        </w:tc>
        <w:tc>
          <w:tcPr>
            <w:tcW w:w="1171" w:type="dxa"/>
          </w:tcPr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(884544) 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4- 02- 54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(884544) 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4- 02- 54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259F" w:rsidRPr="0048716E" w:rsidRDefault="00B221D0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0D259F" w:rsidRPr="0048716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</w:t>
              </w:r>
              <w:proofErr w:type="spellStart"/>
              <w:r w:rsidR="000D259F" w:rsidRPr="0048716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romanovka.sarmo.r</w:t>
              </w:r>
              <w:proofErr w:type="spellEnd"/>
              <w:r w:rsidR="000D259F" w:rsidRPr="0048716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u/</w:t>
              </w:r>
            </w:hyperlink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 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с 8:00 до 17:00; перерыв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с 13:00 до 14:00;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выходные дн</w:t>
            </w:r>
            <w:proofErr w:type="gramStart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 суббота, воскресенье</w:t>
            </w:r>
          </w:p>
        </w:tc>
      </w:tr>
      <w:tr w:rsidR="000D259F" w:rsidRPr="00BD6A1B" w:rsidTr="00B43C81">
        <w:tc>
          <w:tcPr>
            <w:tcW w:w="1809" w:type="dxa"/>
          </w:tcPr>
          <w:p w:rsidR="000D259F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архитектуры, градостроительства и ЖКХ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дминистра-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муниципального района Саратовской области</w:t>
            </w:r>
          </w:p>
        </w:tc>
        <w:tc>
          <w:tcPr>
            <w:tcW w:w="1806" w:type="dxa"/>
          </w:tcPr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412270, Саратовская область, 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р.п. Романовка, ул. Народная, 10</w:t>
            </w:r>
          </w:p>
        </w:tc>
        <w:tc>
          <w:tcPr>
            <w:tcW w:w="1171" w:type="dxa"/>
          </w:tcPr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(884544) 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4- 0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(884544) 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4- 02- 54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259F" w:rsidRPr="0048716E" w:rsidRDefault="00B221D0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0D259F" w:rsidRPr="0048716E">
                <w:rPr>
                  <w:rFonts w:ascii="Times New Roman" w:hAnsi="Times New Roman" w:cs="Times New Roman"/>
                </w:rPr>
                <w:t>http://romanovka.sarmo.ru/</w:t>
              </w:r>
            </w:hyperlink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 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с 8:00 до 17:00; перерыв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с 13:00 до 14:00;</w:t>
            </w:r>
          </w:p>
          <w:p w:rsidR="000D259F" w:rsidRPr="0048716E" w:rsidRDefault="000D259F" w:rsidP="00B43C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выходные дн</w:t>
            </w:r>
            <w:proofErr w:type="gramStart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48716E">
              <w:rPr>
                <w:rFonts w:ascii="Times New Roman" w:hAnsi="Times New Roman" w:cs="Times New Roman"/>
                <w:sz w:val="24"/>
                <w:szCs w:val="24"/>
              </w:rPr>
              <w:t xml:space="preserve"> суббота, воскресенье</w:t>
            </w:r>
          </w:p>
        </w:tc>
      </w:tr>
      <w:tr w:rsidR="000D259F" w:rsidRPr="00F62917" w:rsidTr="00B43C81">
        <w:tc>
          <w:tcPr>
            <w:tcW w:w="1809" w:type="dxa"/>
          </w:tcPr>
          <w:p w:rsidR="000D259F" w:rsidRPr="0048716E" w:rsidRDefault="000D259F" w:rsidP="00B43C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8716E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806" w:type="dxa"/>
          </w:tcPr>
          <w:p w:rsidR="000D259F" w:rsidRPr="0048716E" w:rsidRDefault="000D259F" w:rsidP="00B43C81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Саратовская область, Романовский район, р.п</w:t>
            </w:r>
            <w:proofErr w:type="gramStart"/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.Р</w:t>
            </w:r>
            <w:proofErr w:type="gramEnd"/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омановка, ул.Народная, д.16</w:t>
            </w:r>
          </w:p>
        </w:tc>
        <w:tc>
          <w:tcPr>
            <w:tcW w:w="1171" w:type="dxa"/>
          </w:tcPr>
          <w:p w:rsidR="000D259F" w:rsidRPr="0048716E" w:rsidRDefault="000D259F" w:rsidP="00B43C81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Тел.:8-(845)2 653969</w:t>
            </w:r>
          </w:p>
        </w:tc>
        <w:tc>
          <w:tcPr>
            <w:tcW w:w="1985" w:type="dxa"/>
          </w:tcPr>
          <w:p w:rsidR="000D259F" w:rsidRPr="0048716E" w:rsidRDefault="000D259F" w:rsidP="00B43C81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mfc64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.ru</w:t>
            </w:r>
          </w:p>
        </w:tc>
        <w:tc>
          <w:tcPr>
            <w:tcW w:w="2801" w:type="dxa"/>
          </w:tcPr>
          <w:p w:rsidR="000D259F" w:rsidRPr="0048716E" w:rsidRDefault="000D259F" w:rsidP="00B43C81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Вторник с 9:00  до               20:00, </w:t>
            </w:r>
          </w:p>
          <w:p w:rsidR="000D259F" w:rsidRPr="0048716E" w:rsidRDefault="000D259F" w:rsidP="00B43C81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среда, четверг, пятница с 9:00 до 18:00, перерыв с 13:00 до 14:00, суббота  с 9:00 </w:t>
            </w:r>
            <w:proofErr w:type="gramStart"/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</w:t>
            </w:r>
            <w:proofErr w:type="gramEnd"/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15:30, перерыв с 13:00 до 14:00;</w:t>
            </w:r>
          </w:p>
          <w:p w:rsidR="000D259F" w:rsidRPr="0048716E" w:rsidRDefault="000D259F" w:rsidP="00B43C81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871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Выходные дни: воскресенье, понедельник.</w:t>
            </w:r>
          </w:p>
        </w:tc>
      </w:tr>
    </w:tbl>
    <w:p w:rsidR="000D259F" w:rsidRPr="0065616D" w:rsidRDefault="000D259F" w:rsidP="00B43C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120" w:rsidRPr="00CE6DEE" w:rsidRDefault="00677120" w:rsidP="000D259F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677120" w:rsidRPr="00CE6DEE" w:rsidRDefault="00677120" w:rsidP="00234563">
      <w:pPr>
        <w:ind w:firstLine="5812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br w:type="page"/>
      </w:r>
      <w:r w:rsidRPr="00CE6DE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677120" w:rsidRPr="00CE6DEE" w:rsidRDefault="00677120" w:rsidP="00234563">
      <w:pPr>
        <w:pStyle w:val="ConsPlusNormal"/>
        <w:tabs>
          <w:tab w:val="left" w:pos="142"/>
        </w:tabs>
        <w:ind w:firstLine="5529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677120" w:rsidRPr="00CE6DEE" w:rsidRDefault="00677120" w:rsidP="00234563">
      <w:pPr>
        <w:pStyle w:val="ConsPlusNormal"/>
        <w:tabs>
          <w:tab w:val="left" w:pos="142"/>
        </w:tabs>
        <w:ind w:firstLine="5529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677120" w:rsidRPr="00CE6DEE" w:rsidRDefault="00677120" w:rsidP="00234563">
      <w:pPr>
        <w:pStyle w:val="ConsPlusNormal"/>
        <w:tabs>
          <w:tab w:val="left" w:pos="142"/>
        </w:tabs>
        <w:ind w:firstLine="5529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74B85" w:rsidRPr="00CE6DEE" w:rsidRDefault="00A74B85" w:rsidP="00234563">
      <w:pPr>
        <w:pStyle w:val="ConsPlusNormal"/>
        <w:tabs>
          <w:tab w:val="left" w:pos="142"/>
        </w:tabs>
        <w:ind w:firstLine="5529"/>
        <w:rPr>
          <w:rFonts w:ascii="Times New Roman" w:hAnsi="Times New Roman" w:cs="Times New Roman"/>
          <w:bCs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«</w:t>
      </w:r>
      <w:r w:rsidRPr="00CE6DEE">
        <w:rPr>
          <w:rFonts w:ascii="Times New Roman" w:hAnsi="Times New Roman" w:cs="Times New Roman"/>
          <w:bCs/>
          <w:sz w:val="28"/>
          <w:szCs w:val="28"/>
        </w:rPr>
        <w:t>Выдач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E6DEE">
        <w:rPr>
          <w:rFonts w:ascii="Times New Roman" w:hAnsi="Times New Roman" w:cs="Times New Roman"/>
          <w:bCs/>
          <w:sz w:val="28"/>
          <w:szCs w:val="28"/>
        </w:rPr>
        <w:t xml:space="preserve"> разрешения </w:t>
      </w:r>
    </w:p>
    <w:p w:rsidR="00A74B85" w:rsidRPr="00CE6DEE" w:rsidRDefault="00A74B85" w:rsidP="00234563">
      <w:pPr>
        <w:pStyle w:val="ConsPlusNormal"/>
        <w:tabs>
          <w:tab w:val="left" w:pos="142"/>
        </w:tabs>
        <w:ind w:firstLine="5529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bCs/>
          <w:sz w:val="28"/>
          <w:szCs w:val="28"/>
        </w:rPr>
        <w:t>на строительство</w:t>
      </w:r>
      <w:r w:rsidRPr="00CE6DEE">
        <w:rPr>
          <w:rFonts w:ascii="Times New Roman" w:hAnsi="Times New Roman" w:cs="Times New Roman"/>
          <w:sz w:val="28"/>
          <w:szCs w:val="28"/>
        </w:rPr>
        <w:t>»</w:t>
      </w:r>
    </w:p>
    <w:p w:rsidR="002C5401" w:rsidRPr="00CE6DEE" w:rsidRDefault="002C5401" w:rsidP="002C5401">
      <w:pPr>
        <w:pStyle w:val="ConsPlusNormal"/>
        <w:jc w:val="both"/>
      </w:pPr>
    </w:p>
    <w:p w:rsidR="00C32526" w:rsidRDefault="00C32526" w:rsidP="00C325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77120" w:rsidRPr="00CE6DE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C5401" w:rsidRPr="00CE6DEE">
        <w:rPr>
          <w:rFonts w:ascii="Times New Roman" w:hAnsi="Times New Roman" w:cs="Times New Roman"/>
          <w:sz w:val="28"/>
          <w:szCs w:val="28"/>
        </w:rPr>
        <w:t>Глав</w:t>
      </w:r>
      <w:r w:rsidR="00B221D0">
        <w:rPr>
          <w:rFonts w:ascii="Times New Roman" w:hAnsi="Times New Roman" w:cs="Times New Roman"/>
          <w:sz w:val="28"/>
          <w:szCs w:val="28"/>
        </w:rPr>
        <w:t>е</w:t>
      </w:r>
      <w:bookmarkStart w:id="6" w:name="_GoBack"/>
      <w:bookmarkEnd w:id="6"/>
      <w:r w:rsidR="002C5401"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275205" w:rsidRPr="00B221D0">
        <w:rPr>
          <w:rFonts w:ascii="Times New Roman" w:hAnsi="Times New Roman" w:cs="Times New Roman"/>
          <w:sz w:val="28"/>
          <w:szCs w:val="28"/>
        </w:rPr>
        <w:t xml:space="preserve"> </w:t>
      </w:r>
      <w:r w:rsidR="00275205">
        <w:rPr>
          <w:rFonts w:ascii="Times New Roman" w:hAnsi="Times New Roman" w:cs="Times New Roman"/>
          <w:sz w:val="28"/>
          <w:szCs w:val="28"/>
        </w:rPr>
        <w:t>Романовского муниципального района</w:t>
      </w:r>
    </w:p>
    <w:p w:rsidR="00275205" w:rsidRPr="00CE6DEE" w:rsidRDefault="00275205" w:rsidP="00C325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____________________________________ </w:t>
      </w:r>
    </w:p>
    <w:p w:rsidR="00C32526" w:rsidRPr="00CE6DEE" w:rsidRDefault="002C5401" w:rsidP="00C325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354D7" w:rsidRPr="00CE6DE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06467" w:rsidRPr="00CE6DEE">
        <w:rPr>
          <w:rFonts w:ascii="Times New Roman" w:hAnsi="Times New Roman" w:cs="Times New Roman"/>
          <w:sz w:val="28"/>
          <w:szCs w:val="28"/>
        </w:rPr>
        <w:t>Начальнику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68140E">
        <w:rPr>
          <w:rFonts w:ascii="Times New Roman" w:hAnsi="Times New Roman" w:cs="Times New Roman"/>
          <w:sz w:val="28"/>
          <w:szCs w:val="28"/>
        </w:rPr>
        <w:t>отдела</w:t>
      </w:r>
      <w:r w:rsidR="00677120" w:rsidRPr="00CE6DEE">
        <w:rPr>
          <w:rFonts w:ascii="Times New Roman" w:hAnsi="Times New Roman" w:cs="Times New Roman"/>
          <w:sz w:val="28"/>
          <w:szCs w:val="28"/>
        </w:rPr>
        <w:t xml:space="preserve"> ______</w:t>
      </w:r>
      <w:r w:rsidR="001354D7" w:rsidRPr="00CE6DEE">
        <w:rPr>
          <w:rFonts w:ascii="Times New Roman" w:hAnsi="Times New Roman" w:cs="Times New Roman"/>
          <w:sz w:val="28"/>
          <w:szCs w:val="28"/>
        </w:rPr>
        <w:t>________</w:t>
      </w:r>
      <w:r w:rsidR="00677120" w:rsidRPr="00CE6DEE">
        <w:rPr>
          <w:rFonts w:ascii="Times New Roman" w:hAnsi="Times New Roman" w:cs="Times New Roman"/>
          <w:sz w:val="28"/>
          <w:szCs w:val="28"/>
        </w:rPr>
        <w:t>___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</w:t>
      </w:r>
      <w:r w:rsidR="00C32526" w:rsidRPr="00CE6DE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77120" w:rsidRPr="00CE6DE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E6DEE">
        <w:rPr>
          <w:rFonts w:ascii="Times New Roman" w:hAnsi="Times New Roman" w:cs="Times New Roman"/>
          <w:sz w:val="28"/>
          <w:szCs w:val="28"/>
        </w:rPr>
        <w:t>Застройщик</w:t>
      </w:r>
      <w:r w:rsidR="00677120"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C32526" w:rsidRPr="00CE6DEE">
        <w:rPr>
          <w:rFonts w:ascii="Times New Roman" w:hAnsi="Times New Roman" w:cs="Times New Roman"/>
          <w:sz w:val="28"/>
          <w:szCs w:val="28"/>
        </w:rPr>
        <w:t>_________</w:t>
      </w:r>
      <w:r w:rsidRPr="00CE6DEE">
        <w:rPr>
          <w:rFonts w:ascii="Times New Roman" w:hAnsi="Times New Roman" w:cs="Times New Roman"/>
          <w:sz w:val="28"/>
          <w:szCs w:val="28"/>
        </w:rPr>
        <w:t>__________</w:t>
      </w:r>
      <w:r w:rsidR="001354D7" w:rsidRPr="00CE6DEE">
        <w:rPr>
          <w:rFonts w:ascii="Times New Roman" w:hAnsi="Times New Roman" w:cs="Times New Roman"/>
          <w:sz w:val="28"/>
          <w:szCs w:val="28"/>
        </w:rPr>
        <w:t>__</w:t>
      </w:r>
      <w:r w:rsidRPr="00CE6DEE">
        <w:rPr>
          <w:rFonts w:ascii="Times New Roman" w:hAnsi="Times New Roman" w:cs="Times New Roman"/>
          <w:sz w:val="28"/>
          <w:szCs w:val="28"/>
        </w:rPr>
        <w:t>_________</w:t>
      </w:r>
    </w:p>
    <w:p w:rsidR="00677120" w:rsidRPr="00CE6DEE" w:rsidRDefault="00677120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</w:t>
      </w:r>
      <w:r w:rsidR="001354D7" w:rsidRPr="00CE6DEE">
        <w:rPr>
          <w:rFonts w:ascii="Times New Roman" w:hAnsi="Times New Roman" w:cs="Times New Roman"/>
          <w:sz w:val="28"/>
          <w:szCs w:val="28"/>
        </w:rPr>
        <w:t>___</w:t>
      </w:r>
      <w:r w:rsidRPr="00CE6DEE">
        <w:rPr>
          <w:rFonts w:ascii="Times New Roman" w:hAnsi="Times New Roman" w:cs="Times New Roman"/>
          <w:sz w:val="28"/>
          <w:szCs w:val="28"/>
        </w:rPr>
        <w:t>_________</w:t>
      </w:r>
    </w:p>
    <w:p w:rsidR="00677120" w:rsidRPr="00B43C81" w:rsidRDefault="002C5401" w:rsidP="00677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</w:t>
      </w:r>
      <w:r w:rsidR="00C32526" w:rsidRPr="00CE6DE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77120" w:rsidRPr="00CE6DE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B43C81">
        <w:rPr>
          <w:rFonts w:ascii="Times New Roman" w:hAnsi="Times New Roman" w:cs="Times New Roman"/>
          <w:sz w:val="24"/>
          <w:szCs w:val="24"/>
        </w:rPr>
        <w:t>(наименование юридического лица,</w:t>
      </w:r>
      <w:r w:rsidR="00677120" w:rsidRPr="00B43C81">
        <w:rPr>
          <w:rFonts w:ascii="Times New Roman" w:hAnsi="Times New Roman" w:cs="Times New Roman"/>
          <w:sz w:val="24"/>
          <w:szCs w:val="24"/>
        </w:rPr>
        <w:t xml:space="preserve"> ФИО</w:t>
      </w:r>
      <w:proofErr w:type="gramEnd"/>
    </w:p>
    <w:p w:rsidR="002C5401" w:rsidRPr="00B43C81" w:rsidRDefault="00677120" w:rsidP="00677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3C81">
        <w:rPr>
          <w:rFonts w:ascii="Times New Roman" w:hAnsi="Times New Roman" w:cs="Times New Roman"/>
          <w:sz w:val="24"/>
          <w:szCs w:val="24"/>
        </w:rPr>
        <w:t xml:space="preserve"> </w:t>
      </w:r>
      <w:r w:rsidR="002C5401" w:rsidRPr="00B43C81">
        <w:rPr>
          <w:rFonts w:ascii="Times New Roman" w:hAnsi="Times New Roman" w:cs="Times New Roman"/>
          <w:sz w:val="24"/>
          <w:szCs w:val="24"/>
        </w:rPr>
        <w:t>физического лица, почтовый адрес, телефон, факс)</w:t>
      </w:r>
    </w:p>
    <w:p w:rsidR="00677120" w:rsidRPr="00CE6DEE" w:rsidRDefault="00677120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55"/>
      <w:bookmarkEnd w:id="7"/>
    </w:p>
    <w:p w:rsidR="002C5401" w:rsidRPr="00CE6DEE" w:rsidRDefault="002C5401" w:rsidP="006771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DE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5401" w:rsidRPr="00CE6DEE" w:rsidRDefault="002C5401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Прошу выдать разрешение на строительство _______________________________________</w:t>
      </w:r>
      <w:r w:rsidR="0098494B" w:rsidRPr="00CE6DE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C5401" w:rsidRPr="00CE6DEE" w:rsidRDefault="002C5401" w:rsidP="009849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(наименование объекта недвижимости)</w:t>
      </w:r>
    </w:p>
    <w:p w:rsidR="002C5401" w:rsidRPr="00CE6DEE" w:rsidRDefault="002C5401" w:rsidP="009849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 (адрес земельного участка)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сроком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r w:rsidR="0098494B" w:rsidRPr="00CE6DEE">
        <w:rPr>
          <w:rFonts w:ascii="Times New Roman" w:hAnsi="Times New Roman" w:cs="Times New Roman"/>
          <w:sz w:val="28"/>
          <w:szCs w:val="28"/>
        </w:rPr>
        <w:t>.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5401" w:rsidRPr="00CE6DEE" w:rsidRDefault="002C5401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При этом сообщаю:</w:t>
      </w:r>
    </w:p>
    <w:p w:rsidR="0098494B" w:rsidRPr="00CE6DEE" w:rsidRDefault="002C5401" w:rsidP="009849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1. Право н</w:t>
      </w:r>
      <w:r w:rsidR="0098494B" w:rsidRPr="00CE6DEE">
        <w:rPr>
          <w:rFonts w:ascii="Times New Roman" w:hAnsi="Times New Roman" w:cs="Times New Roman"/>
          <w:sz w:val="28"/>
          <w:szCs w:val="28"/>
        </w:rPr>
        <w:t>а пользование землей закреплено</w:t>
      </w:r>
    </w:p>
    <w:p w:rsidR="002C5401" w:rsidRPr="00CE6DEE" w:rsidRDefault="002C5401" w:rsidP="009849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9849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(правоустанавливающие документы на земельный участок)</w:t>
      </w:r>
    </w:p>
    <w:p w:rsidR="0098494B" w:rsidRPr="00CE6DEE" w:rsidRDefault="002C5401" w:rsidP="009849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2. Градостроительный план земельного участка 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</w:t>
      </w:r>
      <w:r w:rsidR="0098494B" w:rsidRPr="00CE6DE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CE6DEE">
        <w:rPr>
          <w:rFonts w:ascii="Times New Roman" w:hAnsi="Times New Roman" w:cs="Times New Roman"/>
          <w:sz w:val="28"/>
          <w:szCs w:val="28"/>
        </w:rPr>
        <w:t>___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3. Материалы, содержащиеся в проектной документации:</w:t>
      </w:r>
    </w:p>
    <w:p w:rsidR="002C5401" w:rsidRPr="00CE6DEE" w:rsidRDefault="002C5401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а) пояснительная записка 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2C5401" w:rsidRPr="00CE6DEE" w:rsidRDefault="0098494B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б) </w:t>
      </w:r>
      <w:r w:rsidR="002C5401" w:rsidRPr="00CE6DEE">
        <w:rPr>
          <w:rFonts w:ascii="Times New Roman" w:hAnsi="Times New Roman" w:cs="Times New Roman"/>
          <w:sz w:val="28"/>
          <w:szCs w:val="28"/>
        </w:rPr>
        <w:t>схема  планировочной  организации земельного участка, выполненная в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2C5401" w:rsidRPr="00CE6DEE">
        <w:rPr>
          <w:rFonts w:ascii="Times New Roman" w:hAnsi="Times New Roman" w:cs="Times New Roman"/>
          <w:sz w:val="28"/>
          <w:szCs w:val="28"/>
        </w:rPr>
        <w:t>соответствии  с градостроительным планом земельного участка, с обозначением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2C5401" w:rsidRPr="00CE6DEE">
        <w:rPr>
          <w:rFonts w:ascii="Times New Roman" w:hAnsi="Times New Roman" w:cs="Times New Roman"/>
          <w:sz w:val="28"/>
          <w:szCs w:val="28"/>
        </w:rPr>
        <w:t>места размещения объекта капитального строительства, подъездов и проходов к</w:t>
      </w:r>
      <w:r w:rsidRPr="00CE6DEE">
        <w:rPr>
          <w:rFonts w:ascii="Times New Roman" w:hAnsi="Times New Roman" w:cs="Times New Roman"/>
          <w:sz w:val="28"/>
          <w:szCs w:val="28"/>
        </w:rPr>
        <w:t xml:space="preserve"> нему, границ</w:t>
      </w:r>
      <w:r w:rsidR="002C5401" w:rsidRPr="00CE6DEE">
        <w:rPr>
          <w:rFonts w:ascii="Times New Roman" w:hAnsi="Times New Roman" w:cs="Times New Roman"/>
          <w:sz w:val="28"/>
          <w:szCs w:val="28"/>
        </w:rPr>
        <w:t xml:space="preserve"> зон действия публичных сервитутов, объектов археологического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2C5401" w:rsidRPr="00CE6DEE">
        <w:rPr>
          <w:rFonts w:ascii="Times New Roman" w:hAnsi="Times New Roman" w:cs="Times New Roman"/>
          <w:sz w:val="28"/>
          <w:szCs w:val="28"/>
        </w:rPr>
        <w:t xml:space="preserve">наследия 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8494B" w:rsidRPr="00CE6DEE" w:rsidRDefault="002C5401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в) схема планировочной организации земельного участка, подтверждающая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Pr="00CE6DEE">
        <w:rPr>
          <w:rFonts w:ascii="Times New Roman" w:hAnsi="Times New Roman" w:cs="Times New Roman"/>
          <w:sz w:val="28"/>
          <w:szCs w:val="28"/>
        </w:rPr>
        <w:t>расположение  линейного  объекта  в  пределах красных линий, утвержденных в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Pr="00CE6DEE">
        <w:rPr>
          <w:rFonts w:ascii="Times New Roman" w:hAnsi="Times New Roman" w:cs="Times New Roman"/>
          <w:sz w:val="28"/>
          <w:szCs w:val="28"/>
        </w:rPr>
        <w:t>составе  документации  по  планировке  территории  применительно к линейным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объектам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г) схемы, отображающие архитектурные решения 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8494B" w:rsidRPr="00CE6DEE" w:rsidRDefault="002C5401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lastRenderedPageBreak/>
        <w:t xml:space="preserve">д) сведения 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об инженерном оборудовании, сводный план </w:t>
      </w:r>
      <w:r w:rsidRPr="00CE6DEE">
        <w:rPr>
          <w:rFonts w:ascii="Times New Roman" w:hAnsi="Times New Roman" w:cs="Times New Roman"/>
          <w:sz w:val="28"/>
          <w:szCs w:val="28"/>
        </w:rPr>
        <w:t>сетей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инженерно-технического обеспечения с обозначением мест </w:t>
      </w:r>
      <w:r w:rsidRPr="00CE6DEE">
        <w:rPr>
          <w:rFonts w:ascii="Times New Roman" w:hAnsi="Times New Roman" w:cs="Times New Roman"/>
          <w:sz w:val="28"/>
          <w:szCs w:val="28"/>
        </w:rPr>
        <w:t>подключения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проектируемого объекта капитального строительства к  </w:t>
      </w:r>
      <w:r w:rsidRPr="00CE6DEE">
        <w:rPr>
          <w:rFonts w:ascii="Times New Roman" w:hAnsi="Times New Roman" w:cs="Times New Roman"/>
          <w:sz w:val="28"/>
          <w:szCs w:val="28"/>
        </w:rPr>
        <w:t>сетям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Pr="00CE6DEE">
        <w:rPr>
          <w:rFonts w:ascii="Times New Roman" w:hAnsi="Times New Roman" w:cs="Times New Roman"/>
          <w:sz w:val="28"/>
          <w:szCs w:val="28"/>
        </w:rPr>
        <w:t>инженерно-технического обеспечения</w:t>
      </w:r>
    </w:p>
    <w:p w:rsidR="002C5401" w:rsidRPr="00CE6DEE" w:rsidRDefault="002C5401" w:rsidP="009849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е) проект организации  строительства объекта капитального строительства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98494B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ж) проект организации работ по сносу или демонтажу </w:t>
      </w:r>
      <w:r w:rsidR="002C5401" w:rsidRPr="00CE6DEE">
        <w:rPr>
          <w:rFonts w:ascii="Times New Roman" w:hAnsi="Times New Roman" w:cs="Times New Roman"/>
          <w:sz w:val="28"/>
          <w:szCs w:val="28"/>
        </w:rPr>
        <w:t>объектов</w:t>
      </w:r>
      <w:r w:rsidRPr="00CE6DEE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их частей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98494B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4. Положительное заключение </w:t>
      </w:r>
      <w:r w:rsidR="002C5401" w:rsidRPr="00CE6DEE">
        <w:rPr>
          <w:rFonts w:ascii="Times New Roman" w:hAnsi="Times New Roman" w:cs="Times New Roman"/>
          <w:sz w:val="28"/>
          <w:szCs w:val="28"/>
        </w:rPr>
        <w:t>экспе</w:t>
      </w:r>
      <w:r w:rsidRPr="00CE6DEE">
        <w:rPr>
          <w:rFonts w:ascii="Times New Roman" w:hAnsi="Times New Roman" w:cs="Times New Roman"/>
          <w:sz w:val="28"/>
          <w:szCs w:val="28"/>
        </w:rPr>
        <w:t xml:space="preserve">ртизы проектной документации </w:t>
      </w:r>
      <w:r w:rsidR="002C5401" w:rsidRPr="00CE6DEE">
        <w:rPr>
          <w:rFonts w:ascii="Times New Roman" w:hAnsi="Times New Roman" w:cs="Times New Roman"/>
          <w:sz w:val="28"/>
          <w:szCs w:val="28"/>
        </w:rPr>
        <w:t>(в</w:t>
      </w:r>
      <w:r w:rsidRPr="00CE6DEE">
        <w:rPr>
          <w:rFonts w:ascii="Times New Roman" w:hAnsi="Times New Roman" w:cs="Times New Roman"/>
          <w:sz w:val="28"/>
          <w:szCs w:val="28"/>
        </w:rPr>
        <w:t xml:space="preserve"> случаях, </w:t>
      </w:r>
      <w:r w:rsidR="002C5401" w:rsidRPr="00CE6DEE">
        <w:rPr>
          <w:rFonts w:ascii="Times New Roman" w:hAnsi="Times New Roman" w:cs="Times New Roman"/>
          <w:sz w:val="28"/>
          <w:szCs w:val="28"/>
        </w:rPr>
        <w:t xml:space="preserve">установленных  Градостроительным  </w:t>
      </w:r>
      <w:hyperlink r:id="rId29" w:history="1">
        <w:r w:rsidR="002C5401" w:rsidRPr="00CE6DE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2C5401" w:rsidRPr="00CE6DEE">
        <w:rPr>
          <w:rFonts w:ascii="Times New Roman" w:hAnsi="Times New Roman" w:cs="Times New Roman"/>
          <w:sz w:val="28"/>
          <w:szCs w:val="28"/>
        </w:rPr>
        <w:t xml:space="preserve">  Российской Федерации)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(заключение от "___" _____________ г. N _____, наименование органа)</w:t>
      </w:r>
    </w:p>
    <w:p w:rsidR="0098494B" w:rsidRPr="00CE6DEE" w:rsidRDefault="0098494B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5. Разрешение на отклонение от предельных </w:t>
      </w:r>
      <w:r w:rsidR="002C5401" w:rsidRPr="00CE6DEE">
        <w:rPr>
          <w:rFonts w:ascii="Times New Roman" w:hAnsi="Times New Roman" w:cs="Times New Roman"/>
          <w:sz w:val="28"/>
          <w:szCs w:val="28"/>
        </w:rPr>
        <w:t>параметров разрешенного</w:t>
      </w:r>
      <w:r w:rsidRPr="00CE6DEE">
        <w:rPr>
          <w:rFonts w:ascii="Times New Roman" w:hAnsi="Times New Roman" w:cs="Times New Roman"/>
          <w:sz w:val="28"/>
          <w:szCs w:val="28"/>
        </w:rPr>
        <w:t xml:space="preserve"> строительства, реконструкции (в случаях, если </w:t>
      </w:r>
      <w:r w:rsidR="002C5401" w:rsidRPr="00CE6DEE">
        <w:rPr>
          <w:rFonts w:ascii="Times New Roman" w:hAnsi="Times New Roman" w:cs="Times New Roman"/>
          <w:sz w:val="28"/>
          <w:szCs w:val="28"/>
        </w:rPr>
        <w:t>было предоставлено такое</w:t>
      </w:r>
      <w:r w:rsidRPr="00CE6DEE">
        <w:rPr>
          <w:rFonts w:ascii="Times New Roman" w:hAnsi="Times New Roman" w:cs="Times New Roman"/>
          <w:sz w:val="28"/>
          <w:szCs w:val="28"/>
        </w:rPr>
        <w:t xml:space="preserve"> разрешение)</w:t>
      </w:r>
    </w:p>
    <w:p w:rsidR="0098494B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98494B" w:rsidRPr="00CE6DEE">
        <w:rPr>
          <w:rFonts w:ascii="Times New Roman" w:hAnsi="Times New Roman" w:cs="Times New Roman"/>
          <w:sz w:val="28"/>
          <w:szCs w:val="28"/>
        </w:rPr>
        <w:t>__</w:t>
      </w:r>
    </w:p>
    <w:p w:rsidR="0098494B" w:rsidRPr="00CE6DEE" w:rsidRDefault="0098494B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6. </w:t>
      </w:r>
      <w:r w:rsidR="002C5401" w:rsidRPr="00CE6DEE">
        <w:rPr>
          <w:rFonts w:ascii="Times New Roman" w:hAnsi="Times New Roman" w:cs="Times New Roman"/>
          <w:sz w:val="28"/>
          <w:szCs w:val="28"/>
        </w:rPr>
        <w:t>Согласие всех правообладателей объекта капитального строительства в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2C5401" w:rsidRPr="00CE6DEE">
        <w:rPr>
          <w:rFonts w:ascii="Times New Roman" w:hAnsi="Times New Roman" w:cs="Times New Roman"/>
          <w:sz w:val="28"/>
          <w:szCs w:val="28"/>
        </w:rPr>
        <w:t>случае реконструкции такого объекта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9849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Также сообщаю:</w:t>
      </w:r>
    </w:p>
    <w:p w:rsidR="0098494B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1. </w:t>
      </w:r>
      <w:r w:rsidR="008420F9" w:rsidRPr="00CE6DEE">
        <w:rPr>
          <w:rFonts w:ascii="Times New Roman" w:hAnsi="Times New Roman" w:cs="Times New Roman"/>
          <w:sz w:val="28"/>
          <w:szCs w:val="28"/>
        </w:rPr>
        <w:t>З</w:t>
      </w:r>
      <w:r w:rsidRPr="00CE6DEE">
        <w:rPr>
          <w:rFonts w:ascii="Times New Roman" w:hAnsi="Times New Roman" w:cs="Times New Roman"/>
          <w:sz w:val="28"/>
          <w:szCs w:val="28"/>
        </w:rPr>
        <w:t>аключение государственной экологической экспертизы (при ее наличии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Pr="00CE6DEE">
        <w:rPr>
          <w:rFonts w:ascii="Times New Roman" w:hAnsi="Times New Roman" w:cs="Times New Roman"/>
          <w:sz w:val="28"/>
          <w:szCs w:val="28"/>
        </w:rPr>
        <w:t>или при установленной зак</w:t>
      </w:r>
      <w:r w:rsidR="0098494B" w:rsidRPr="00CE6DEE">
        <w:rPr>
          <w:rFonts w:ascii="Times New Roman" w:hAnsi="Times New Roman" w:cs="Times New Roman"/>
          <w:sz w:val="28"/>
          <w:szCs w:val="28"/>
        </w:rPr>
        <w:t>оном обязанности ее проведения)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(заключение от "___" _______________ г. N __________, наименование органа)</w:t>
      </w:r>
    </w:p>
    <w:p w:rsidR="0098494B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2. Авторский надзор (при ег</w:t>
      </w:r>
      <w:r w:rsidR="0098494B" w:rsidRPr="00CE6DEE">
        <w:rPr>
          <w:rFonts w:ascii="Times New Roman" w:hAnsi="Times New Roman" w:cs="Times New Roman"/>
          <w:sz w:val="28"/>
          <w:szCs w:val="28"/>
        </w:rPr>
        <w:t>о наличии) будет осуществляться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в соответствии с договором от "_____" ______________ г. N ________.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3.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Сметная стоимость по утвержденной </w:t>
      </w:r>
      <w:r w:rsidRPr="00CE6DEE">
        <w:rPr>
          <w:rFonts w:ascii="Times New Roman" w:hAnsi="Times New Roman" w:cs="Times New Roman"/>
          <w:sz w:val="28"/>
          <w:szCs w:val="28"/>
        </w:rPr>
        <w:t>проектно-сметной документации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(для  объектов, финансирование </w:t>
      </w:r>
      <w:r w:rsidRPr="00CE6DEE">
        <w:rPr>
          <w:rFonts w:ascii="Times New Roman" w:hAnsi="Times New Roman" w:cs="Times New Roman"/>
          <w:sz w:val="28"/>
          <w:szCs w:val="28"/>
        </w:rPr>
        <w:t>строительства, реконструкции которых будет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 осуществляться полностью или </w:t>
      </w:r>
      <w:r w:rsidRPr="00CE6DEE">
        <w:rPr>
          <w:rFonts w:ascii="Times New Roman" w:hAnsi="Times New Roman" w:cs="Times New Roman"/>
          <w:sz w:val="28"/>
          <w:szCs w:val="28"/>
        </w:rPr>
        <w:t>ча</w:t>
      </w:r>
      <w:r w:rsidR="0098494B" w:rsidRPr="00CE6DEE">
        <w:rPr>
          <w:rFonts w:ascii="Times New Roman" w:hAnsi="Times New Roman" w:cs="Times New Roman"/>
          <w:sz w:val="28"/>
          <w:szCs w:val="28"/>
        </w:rPr>
        <w:t xml:space="preserve">стично за счет </w:t>
      </w:r>
      <w:r w:rsidRPr="00CE6DEE">
        <w:rPr>
          <w:rFonts w:ascii="Times New Roman" w:hAnsi="Times New Roman" w:cs="Times New Roman"/>
          <w:sz w:val="28"/>
          <w:szCs w:val="28"/>
        </w:rPr>
        <w:t>бюджетных  средств)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4. Основные показатели объекта: _______________________________________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98494B" w:rsidRPr="00CE6DEE">
        <w:rPr>
          <w:rFonts w:ascii="Times New Roman" w:hAnsi="Times New Roman" w:cs="Times New Roman"/>
          <w:sz w:val="28"/>
          <w:szCs w:val="28"/>
        </w:rPr>
        <w:t>___</w:t>
      </w:r>
    </w:p>
    <w:p w:rsidR="002C5401" w:rsidRPr="00CE6DEE" w:rsidRDefault="0098494B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5. Обязуюсь обо всех изменениях в проекте и </w:t>
      </w:r>
      <w:r w:rsidR="002C5401" w:rsidRPr="00CE6DEE">
        <w:rPr>
          <w:rFonts w:ascii="Times New Roman" w:hAnsi="Times New Roman" w:cs="Times New Roman"/>
          <w:sz w:val="28"/>
          <w:szCs w:val="28"/>
        </w:rPr>
        <w:t>настоящем заявлении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2C5401" w:rsidRPr="00CE6DEE">
        <w:rPr>
          <w:rFonts w:ascii="Times New Roman" w:hAnsi="Times New Roman" w:cs="Times New Roman"/>
          <w:sz w:val="28"/>
          <w:szCs w:val="28"/>
        </w:rPr>
        <w:t xml:space="preserve">сообщать </w:t>
      </w:r>
      <w:proofErr w:type="gramStart"/>
      <w:r w:rsidR="002C5401" w:rsidRPr="00CE6D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C5401" w:rsidRPr="00CE6DE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2C5401" w:rsidRPr="00CE6DEE" w:rsidRDefault="002C5401" w:rsidP="009849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6DEE">
        <w:rPr>
          <w:rFonts w:ascii="Times New Roman" w:hAnsi="Times New Roman" w:cs="Times New Roman"/>
          <w:sz w:val="28"/>
          <w:szCs w:val="28"/>
        </w:rPr>
        <w:t>(</w:t>
      </w:r>
      <w:r w:rsidR="0098494B" w:rsidRPr="00CE6DEE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proofErr w:type="gramEnd"/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9849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и соответствующий орган архитектуры и градостроительства)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Застройщик _____________________________________________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"_____" ________________ _____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>.</w:t>
      </w:r>
    </w:p>
    <w:p w:rsidR="002C5401" w:rsidRPr="00CE6DEE" w:rsidRDefault="002C5401" w:rsidP="002C5401">
      <w:pPr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br w:type="page"/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«</w:t>
      </w:r>
      <w:r w:rsidRPr="00CE6DEE">
        <w:rPr>
          <w:rFonts w:ascii="Times New Roman" w:hAnsi="Times New Roman" w:cs="Times New Roman"/>
          <w:bCs/>
          <w:sz w:val="28"/>
          <w:szCs w:val="28"/>
        </w:rPr>
        <w:t>Выдач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E6DEE">
        <w:rPr>
          <w:rFonts w:ascii="Times New Roman" w:hAnsi="Times New Roman" w:cs="Times New Roman"/>
          <w:bCs/>
          <w:sz w:val="28"/>
          <w:szCs w:val="28"/>
        </w:rPr>
        <w:t xml:space="preserve"> разрешения 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bCs/>
          <w:sz w:val="28"/>
          <w:szCs w:val="28"/>
        </w:rPr>
        <w:t>на строительство</w:t>
      </w:r>
      <w:r w:rsidRPr="00CE6DEE">
        <w:rPr>
          <w:rFonts w:ascii="Times New Roman" w:hAnsi="Times New Roman" w:cs="Times New Roman"/>
          <w:sz w:val="28"/>
          <w:szCs w:val="28"/>
        </w:rPr>
        <w:t>»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5205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Глав</w:t>
      </w:r>
      <w:r w:rsidR="00B221D0">
        <w:rPr>
          <w:rFonts w:ascii="Times New Roman" w:hAnsi="Times New Roman" w:cs="Times New Roman"/>
          <w:sz w:val="28"/>
          <w:szCs w:val="28"/>
        </w:rPr>
        <w:t xml:space="preserve">е 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5205">
        <w:rPr>
          <w:rFonts w:ascii="Times New Roman" w:hAnsi="Times New Roman" w:cs="Times New Roman"/>
          <w:sz w:val="28"/>
          <w:szCs w:val="28"/>
        </w:rPr>
        <w:t>Романовского</w:t>
      </w:r>
      <w:proofErr w:type="gramEnd"/>
    </w:p>
    <w:p w:rsidR="0078377F" w:rsidRPr="00CE6DEE" w:rsidRDefault="00275205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B221D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78377F" w:rsidRPr="00CE6DEE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906467" w:rsidRPr="00CE6DEE">
        <w:rPr>
          <w:rFonts w:ascii="Times New Roman" w:hAnsi="Times New Roman" w:cs="Times New Roman"/>
          <w:sz w:val="28"/>
          <w:szCs w:val="28"/>
        </w:rPr>
        <w:t>Начальнику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68140E">
        <w:rPr>
          <w:rFonts w:ascii="Times New Roman" w:hAnsi="Times New Roman" w:cs="Times New Roman"/>
          <w:sz w:val="28"/>
          <w:szCs w:val="28"/>
        </w:rPr>
        <w:t>отдела</w:t>
      </w:r>
      <w:r w:rsidRPr="00CE6DEE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Застройщик ____________________________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78377F" w:rsidRPr="00B43C81" w:rsidRDefault="0078377F" w:rsidP="00783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3C81">
        <w:rPr>
          <w:rFonts w:ascii="Times New Roman" w:hAnsi="Times New Roman" w:cs="Times New Roman"/>
          <w:sz w:val="24"/>
          <w:szCs w:val="24"/>
        </w:rPr>
        <w:t xml:space="preserve">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3C8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43C81">
        <w:rPr>
          <w:rFonts w:ascii="Times New Roman" w:hAnsi="Times New Roman" w:cs="Times New Roman"/>
          <w:sz w:val="24"/>
          <w:szCs w:val="24"/>
        </w:rPr>
        <w:t>(наименование юридического лица, ФИО</w:t>
      </w:r>
      <w:proofErr w:type="gramEnd"/>
    </w:p>
    <w:p w:rsidR="0078377F" w:rsidRPr="00B43C81" w:rsidRDefault="0078377F" w:rsidP="00783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43C81">
        <w:rPr>
          <w:rFonts w:ascii="Times New Roman" w:hAnsi="Times New Roman" w:cs="Times New Roman"/>
          <w:sz w:val="24"/>
          <w:szCs w:val="24"/>
        </w:rPr>
        <w:t>физического лица, почтовый адрес, телефон, факс)</w:t>
      </w:r>
    </w:p>
    <w:p w:rsidR="0078377F" w:rsidRPr="00B43C81" w:rsidRDefault="0078377F" w:rsidP="00783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377F" w:rsidRPr="00CE6DEE" w:rsidRDefault="0078377F" w:rsidP="007837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DE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8377F" w:rsidRPr="00CE6DEE" w:rsidRDefault="0078377F" w:rsidP="007837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77F" w:rsidRPr="00CE6DEE" w:rsidRDefault="0078377F" w:rsidP="0078377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Прошу продлить действие разрешение на строительство №_______ ____________________________________________________________________</w:t>
      </w:r>
    </w:p>
    <w:p w:rsidR="0078377F" w:rsidRPr="00CE6DEE" w:rsidRDefault="0078377F" w:rsidP="007837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(наименование объекта недвижимости)</w:t>
      </w:r>
    </w:p>
    <w:p w:rsidR="0078377F" w:rsidRPr="00CE6DEE" w:rsidRDefault="0078377F" w:rsidP="007837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на земельном участке _________________________________________________ </w:t>
      </w:r>
    </w:p>
    <w:p w:rsidR="0078377F" w:rsidRPr="00CE6DEE" w:rsidRDefault="0078377F" w:rsidP="007837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(адрес земельного участка)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сроком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_________________________________________________________.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377F" w:rsidRPr="00CE6DEE" w:rsidRDefault="0078377F" w:rsidP="0078377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Приложение:</w:t>
      </w:r>
    </w:p>
    <w:p w:rsidR="0078377F" w:rsidRPr="00CE6DEE" w:rsidRDefault="0078377F" w:rsidP="0078377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проект организации проект организации строительства с обоснованием увеличения срока строительства (в случае продления срока действия разрешения на строительство объектов, не относящихся к индивидуальному жилищному строительству) на ___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>.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Застройщик _____________________________________________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"_____" ________________ _____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>.</w:t>
      </w:r>
    </w:p>
    <w:p w:rsidR="0078377F" w:rsidRPr="00CE6DEE" w:rsidRDefault="0078377F" w:rsidP="0078377F">
      <w:pPr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br w:type="page"/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«</w:t>
      </w:r>
      <w:r w:rsidRPr="00CE6DEE">
        <w:rPr>
          <w:rFonts w:ascii="Times New Roman" w:hAnsi="Times New Roman" w:cs="Times New Roman"/>
          <w:bCs/>
          <w:sz w:val="28"/>
          <w:szCs w:val="28"/>
        </w:rPr>
        <w:t>Выдач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E6DEE">
        <w:rPr>
          <w:rFonts w:ascii="Times New Roman" w:hAnsi="Times New Roman" w:cs="Times New Roman"/>
          <w:bCs/>
          <w:sz w:val="28"/>
          <w:szCs w:val="28"/>
        </w:rPr>
        <w:t xml:space="preserve"> разрешения 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bCs/>
          <w:sz w:val="28"/>
          <w:szCs w:val="28"/>
        </w:rPr>
        <w:t>на строительство</w:t>
      </w:r>
      <w:r w:rsidRPr="00CE6DEE">
        <w:rPr>
          <w:rFonts w:ascii="Times New Roman" w:hAnsi="Times New Roman" w:cs="Times New Roman"/>
          <w:sz w:val="28"/>
          <w:szCs w:val="28"/>
        </w:rPr>
        <w:t>»</w:t>
      </w:r>
    </w:p>
    <w:p w:rsidR="0078377F" w:rsidRPr="00CE6DEE" w:rsidRDefault="0078377F" w:rsidP="00783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75205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Глав</w:t>
      </w:r>
      <w:r w:rsidR="00B221D0">
        <w:rPr>
          <w:rFonts w:ascii="Times New Roman" w:hAnsi="Times New Roman" w:cs="Times New Roman"/>
          <w:sz w:val="28"/>
          <w:szCs w:val="28"/>
        </w:rPr>
        <w:t>е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275205">
        <w:rPr>
          <w:rFonts w:ascii="Times New Roman" w:hAnsi="Times New Roman" w:cs="Times New Roman"/>
          <w:sz w:val="28"/>
          <w:szCs w:val="28"/>
        </w:rPr>
        <w:t>Романовского муниципального района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77F" w:rsidRPr="00CE6DEE" w:rsidRDefault="00275205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8377F" w:rsidRPr="00CE6DEE">
        <w:rPr>
          <w:rFonts w:ascii="Times New Roman" w:hAnsi="Times New Roman" w:cs="Times New Roman"/>
          <w:sz w:val="28"/>
          <w:szCs w:val="28"/>
        </w:rPr>
        <w:t>________________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906467" w:rsidRPr="00CE6DEE">
        <w:rPr>
          <w:rFonts w:ascii="Times New Roman" w:hAnsi="Times New Roman" w:cs="Times New Roman"/>
          <w:sz w:val="28"/>
          <w:szCs w:val="28"/>
        </w:rPr>
        <w:t>Начальнику</w:t>
      </w:r>
      <w:r w:rsidRPr="00CE6DEE">
        <w:rPr>
          <w:rFonts w:ascii="Times New Roman" w:hAnsi="Times New Roman" w:cs="Times New Roman"/>
          <w:sz w:val="28"/>
          <w:szCs w:val="28"/>
        </w:rPr>
        <w:t xml:space="preserve"> </w:t>
      </w:r>
      <w:r w:rsidR="0068140E">
        <w:rPr>
          <w:rFonts w:ascii="Times New Roman" w:hAnsi="Times New Roman" w:cs="Times New Roman"/>
          <w:sz w:val="28"/>
          <w:szCs w:val="28"/>
        </w:rPr>
        <w:t>отдела</w:t>
      </w:r>
      <w:r w:rsidRPr="00CE6DEE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Застройщик ____________________________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78377F" w:rsidRPr="00B43C81" w:rsidRDefault="0078377F" w:rsidP="00783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43C8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43C81">
        <w:rPr>
          <w:rFonts w:ascii="Times New Roman" w:hAnsi="Times New Roman" w:cs="Times New Roman"/>
          <w:sz w:val="24"/>
          <w:szCs w:val="24"/>
        </w:rPr>
        <w:t>(наименование юридического лица, ФИО</w:t>
      </w:r>
      <w:proofErr w:type="gramEnd"/>
    </w:p>
    <w:p w:rsidR="0078377F" w:rsidRPr="00B43C81" w:rsidRDefault="0078377F" w:rsidP="00783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43C81">
        <w:rPr>
          <w:rFonts w:ascii="Times New Roman" w:hAnsi="Times New Roman" w:cs="Times New Roman"/>
          <w:sz w:val="24"/>
          <w:szCs w:val="24"/>
        </w:rPr>
        <w:t xml:space="preserve">    физического лица, почтовый адрес, телефон, факс)</w:t>
      </w:r>
    </w:p>
    <w:p w:rsidR="0078377F" w:rsidRPr="00B43C81" w:rsidRDefault="0078377F" w:rsidP="00783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377F" w:rsidRPr="00CE6DEE" w:rsidRDefault="009C3C7B" w:rsidP="007837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DEE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9C3C7B" w:rsidRPr="00CE6DEE" w:rsidRDefault="009C3C7B" w:rsidP="0078377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3ED" w:rsidRPr="00CE6DEE" w:rsidRDefault="0078377F" w:rsidP="0078377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9C3C7B" w:rsidRPr="00CE6DEE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CE6DEE">
        <w:rPr>
          <w:rFonts w:ascii="Times New Roman" w:hAnsi="Times New Roman" w:cs="Times New Roman"/>
          <w:sz w:val="28"/>
          <w:szCs w:val="28"/>
        </w:rPr>
        <w:t>разрешение на строительство №_______</w:t>
      </w:r>
    </w:p>
    <w:p w:rsidR="00290CC1" w:rsidRPr="00CE6DEE" w:rsidRDefault="00290CC1" w:rsidP="00290CC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в связи с переходом </w:t>
      </w:r>
      <w:r w:rsidRPr="00CE6DE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 на земельные участки, права пользования недрами, об образовании земельного участка</w:t>
      </w:r>
    </w:p>
    <w:p w:rsidR="009C3C7B" w:rsidRPr="00CE6DEE" w:rsidRDefault="00290CC1" w:rsidP="009C3C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ab/>
        <w:t>При этом сообщаю реквизиты:</w:t>
      </w:r>
    </w:p>
    <w:p w:rsidR="00290CC1" w:rsidRPr="00CE6DEE" w:rsidRDefault="00290CC1" w:rsidP="00290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правоустанавливающих документов на такие земельные участки;</w:t>
      </w:r>
    </w:p>
    <w:p w:rsidR="00290CC1" w:rsidRPr="00CE6DEE" w:rsidRDefault="00290CC1" w:rsidP="00290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решения об образовании земельных участков (в случаях, предусмотренных частями 21.6 и 21.7 статьи 51 Градостроительного кодекса РФ,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</w:r>
    </w:p>
    <w:p w:rsidR="00290CC1" w:rsidRPr="00CE6DEE" w:rsidRDefault="00290CC1" w:rsidP="00290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участка, на котором планируется осуществить строительство, реконструкцию объекта капитального строительства (в случае, предусмотренном частью 21.7 статьи 51 Градостроительного кодекса РФ)</w:t>
      </w:r>
    </w:p>
    <w:p w:rsidR="00290CC1" w:rsidRPr="00CE6DEE" w:rsidRDefault="00290CC1" w:rsidP="00290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решения о предоставлении права пользования недрами и решения о переоформлении лицензии на право пользования недрами (в случае, предусмотренном </w:t>
      </w:r>
      <w:hyperlink r:id="rId30" w:history="1">
        <w:r w:rsidRPr="00CE6DEE">
          <w:rPr>
            <w:rFonts w:ascii="Times New Roman" w:hAnsi="Times New Roman" w:cs="Times New Roman"/>
            <w:sz w:val="28"/>
            <w:szCs w:val="28"/>
          </w:rPr>
          <w:t>частью 21.9</w:t>
        </w:r>
      </w:hyperlink>
      <w:r w:rsidRPr="00CE6DEE">
        <w:rPr>
          <w:rFonts w:ascii="Times New Roman" w:hAnsi="Times New Roman" w:cs="Times New Roman"/>
          <w:sz w:val="28"/>
          <w:szCs w:val="28"/>
        </w:rPr>
        <w:t xml:space="preserve"> статьи 51 Градостроительного кодекса РФ).</w:t>
      </w:r>
    </w:p>
    <w:p w:rsidR="002C5401" w:rsidRPr="00CE6DEE" w:rsidRDefault="002C5401" w:rsidP="002C5401">
      <w:pPr>
        <w:pStyle w:val="ConsPlusNonformat"/>
        <w:jc w:val="both"/>
      </w:pPr>
    </w:p>
    <w:p w:rsidR="009C3C7B" w:rsidRPr="00CE6DEE" w:rsidRDefault="009C3C7B" w:rsidP="002C5401">
      <w:pPr>
        <w:pStyle w:val="ConsPlusNonformat"/>
        <w:jc w:val="both"/>
      </w:pP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Застройщик _____________________________________________</w:t>
      </w:r>
    </w:p>
    <w:p w:rsidR="0078377F" w:rsidRPr="00CE6DEE" w:rsidRDefault="0078377F" w:rsidP="00783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"_____" ________________ _____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E6DEE">
        <w:rPr>
          <w:rFonts w:ascii="Times New Roman" w:hAnsi="Times New Roman" w:cs="Times New Roman"/>
          <w:sz w:val="28"/>
          <w:szCs w:val="28"/>
        </w:rPr>
        <w:t>.</w:t>
      </w:r>
    </w:p>
    <w:p w:rsidR="0078377F" w:rsidRPr="00CE6DEE" w:rsidRDefault="0078377F" w:rsidP="0078377F">
      <w:pPr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br w:type="page"/>
      </w:r>
    </w:p>
    <w:p w:rsidR="00290CC1" w:rsidRPr="00CE6DEE" w:rsidRDefault="00290CC1" w:rsidP="00290C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C0502">
        <w:rPr>
          <w:rFonts w:ascii="Times New Roman" w:hAnsi="Times New Roman" w:cs="Times New Roman"/>
          <w:sz w:val="28"/>
          <w:szCs w:val="28"/>
        </w:rPr>
        <w:t>5</w:t>
      </w:r>
    </w:p>
    <w:p w:rsidR="00290CC1" w:rsidRPr="00CE6DEE" w:rsidRDefault="00290CC1" w:rsidP="00290C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290CC1" w:rsidRPr="00CE6DEE" w:rsidRDefault="00290CC1" w:rsidP="00290C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290CC1" w:rsidRPr="00CE6DEE" w:rsidRDefault="00290CC1" w:rsidP="00290C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«</w:t>
      </w:r>
      <w:r w:rsidRPr="00CE6DEE">
        <w:rPr>
          <w:rFonts w:ascii="Times New Roman" w:hAnsi="Times New Roman" w:cs="Times New Roman"/>
          <w:bCs/>
          <w:sz w:val="28"/>
          <w:szCs w:val="28"/>
        </w:rPr>
        <w:t>Выдач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E6DEE">
        <w:rPr>
          <w:rFonts w:ascii="Times New Roman" w:hAnsi="Times New Roman" w:cs="Times New Roman"/>
          <w:bCs/>
          <w:sz w:val="28"/>
          <w:szCs w:val="28"/>
        </w:rPr>
        <w:t xml:space="preserve"> разрешения 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bCs/>
          <w:sz w:val="28"/>
          <w:szCs w:val="28"/>
        </w:rPr>
        <w:t>на строительство</w:t>
      </w:r>
      <w:r w:rsidRPr="00CE6DEE">
        <w:rPr>
          <w:rFonts w:ascii="Times New Roman" w:hAnsi="Times New Roman" w:cs="Times New Roman"/>
          <w:sz w:val="28"/>
          <w:szCs w:val="28"/>
        </w:rPr>
        <w:t>»</w:t>
      </w:r>
    </w:p>
    <w:p w:rsidR="00290CC1" w:rsidRPr="00CE6DEE" w:rsidRDefault="00290CC1" w:rsidP="00290C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0CC1" w:rsidRPr="00CE6DEE" w:rsidRDefault="00290CC1" w:rsidP="00290C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Застройщик ____________________________</w:t>
      </w:r>
    </w:p>
    <w:p w:rsidR="00290CC1" w:rsidRPr="00CE6DEE" w:rsidRDefault="00290CC1" w:rsidP="00290C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290CC1" w:rsidRPr="00B43C81" w:rsidRDefault="00290CC1" w:rsidP="00290C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B43C81">
        <w:rPr>
          <w:rFonts w:ascii="Times New Roman" w:hAnsi="Times New Roman" w:cs="Times New Roman"/>
          <w:sz w:val="24"/>
          <w:szCs w:val="24"/>
        </w:rPr>
        <w:t>(наименование юридического лица, ФИО</w:t>
      </w:r>
      <w:proofErr w:type="gramEnd"/>
    </w:p>
    <w:p w:rsidR="00290CC1" w:rsidRPr="00B43C81" w:rsidRDefault="00290CC1" w:rsidP="00290C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43C81">
        <w:rPr>
          <w:rFonts w:ascii="Times New Roman" w:hAnsi="Times New Roman" w:cs="Times New Roman"/>
          <w:sz w:val="24"/>
          <w:szCs w:val="24"/>
        </w:rPr>
        <w:t>физического лица, почтовый адрес, телефон, факс)</w:t>
      </w:r>
    </w:p>
    <w:p w:rsidR="00290CC1" w:rsidRPr="00B43C81" w:rsidRDefault="00290CC1" w:rsidP="00290CC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CC1" w:rsidRPr="00CE6DEE" w:rsidRDefault="009F1DA0" w:rsidP="00290C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DEE">
        <w:rPr>
          <w:rFonts w:ascii="Times New Roman" w:hAnsi="Times New Roman" w:cs="Times New Roman"/>
          <w:b/>
          <w:sz w:val="28"/>
          <w:szCs w:val="28"/>
        </w:rPr>
        <w:t xml:space="preserve">РАСПИСКА </w:t>
      </w:r>
      <w:r w:rsidR="0082790D" w:rsidRPr="00CE6DEE">
        <w:rPr>
          <w:rFonts w:ascii="Times New Roman" w:hAnsi="Times New Roman" w:cs="Times New Roman"/>
          <w:b/>
          <w:sz w:val="28"/>
          <w:szCs w:val="28"/>
        </w:rPr>
        <w:t>В</w:t>
      </w:r>
      <w:r w:rsidRPr="00CE6D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80B" w:rsidRPr="00CE6DEE">
        <w:rPr>
          <w:rFonts w:ascii="Times New Roman" w:hAnsi="Times New Roman" w:cs="Times New Roman"/>
          <w:b/>
          <w:sz w:val="28"/>
          <w:szCs w:val="28"/>
        </w:rPr>
        <w:t>ПОЛУЧЕНИИ</w:t>
      </w:r>
      <w:r w:rsidR="00290CC1" w:rsidRPr="00CE6DEE">
        <w:rPr>
          <w:rFonts w:ascii="Times New Roman" w:hAnsi="Times New Roman" w:cs="Times New Roman"/>
          <w:b/>
          <w:sz w:val="28"/>
          <w:szCs w:val="28"/>
        </w:rPr>
        <w:t xml:space="preserve"> ДОКУМЕНТОВ </w:t>
      </w:r>
    </w:p>
    <w:p w:rsidR="00290CC1" w:rsidRPr="00CE6DEE" w:rsidRDefault="00290CC1" w:rsidP="00290C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401" w:rsidRPr="00CE6DEE" w:rsidRDefault="002C5401" w:rsidP="00EE5A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«Выдача разрешения на строительство», от Вас приняты следующие д</w:t>
      </w:r>
      <w:r w:rsidR="00EE5AB8" w:rsidRPr="00CE6DEE">
        <w:rPr>
          <w:rFonts w:ascii="Times New Roman" w:hAnsi="Times New Roman" w:cs="Times New Roman"/>
          <w:sz w:val="28"/>
          <w:szCs w:val="28"/>
        </w:rPr>
        <w:t>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53"/>
        <w:gridCol w:w="1912"/>
        <w:gridCol w:w="2146"/>
        <w:gridCol w:w="1665"/>
      </w:tblGrid>
      <w:tr w:rsidR="002C5401" w:rsidRPr="00CE6DEE" w:rsidTr="00EE5AB8">
        <w:tc>
          <w:tcPr>
            <w:tcW w:w="594" w:type="dxa"/>
          </w:tcPr>
          <w:p w:rsidR="002C5401" w:rsidRPr="00CE6DEE" w:rsidRDefault="002C5401" w:rsidP="00EE5AB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53" w:type="dxa"/>
          </w:tcPr>
          <w:p w:rsidR="002C5401" w:rsidRPr="00CE6DEE" w:rsidRDefault="002C5401" w:rsidP="00EE5AB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12" w:type="dxa"/>
          </w:tcPr>
          <w:p w:rsidR="002C5401" w:rsidRPr="00CE6DEE" w:rsidRDefault="002C5401" w:rsidP="00EE5AB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2C5401" w:rsidRPr="00CE6DEE" w:rsidRDefault="002C5401" w:rsidP="00EE5AB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2C5401" w:rsidRPr="00CE6DEE" w:rsidRDefault="002C5401" w:rsidP="00EE5AB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2C5401" w:rsidRPr="00CE6DEE" w:rsidTr="003F11ED">
        <w:trPr>
          <w:trHeight w:val="567"/>
        </w:trPr>
        <w:tc>
          <w:tcPr>
            <w:tcW w:w="594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401" w:rsidRPr="00CE6DEE" w:rsidTr="003F11ED">
        <w:trPr>
          <w:trHeight w:val="567"/>
        </w:trPr>
        <w:tc>
          <w:tcPr>
            <w:tcW w:w="594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401" w:rsidRPr="00CE6DEE" w:rsidTr="003F11ED">
        <w:trPr>
          <w:trHeight w:val="567"/>
        </w:trPr>
        <w:tc>
          <w:tcPr>
            <w:tcW w:w="594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401" w:rsidRPr="00CE6DEE" w:rsidTr="003F11ED">
        <w:trPr>
          <w:trHeight w:val="567"/>
        </w:trPr>
        <w:tc>
          <w:tcPr>
            <w:tcW w:w="594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401" w:rsidRPr="00CE6DEE" w:rsidTr="003F11ED">
        <w:trPr>
          <w:trHeight w:val="567"/>
        </w:trPr>
        <w:tc>
          <w:tcPr>
            <w:tcW w:w="594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401" w:rsidRPr="00CE6DEE" w:rsidTr="003F11ED">
        <w:trPr>
          <w:trHeight w:val="567"/>
        </w:trPr>
        <w:tc>
          <w:tcPr>
            <w:tcW w:w="594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2C5401" w:rsidRPr="00CE6DEE" w:rsidTr="003F11ED">
        <w:tc>
          <w:tcPr>
            <w:tcW w:w="2660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5401" w:rsidRPr="00CE6DEE" w:rsidTr="003F11ED">
        <w:tc>
          <w:tcPr>
            <w:tcW w:w="2660" w:type="dxa"/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5401" w:rsidRPr="00CE6DEE" w:rsidRDefault="002C5401" w:rsidP="002C54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2C5401" w:rsidRPr="00CE6DEE" w:rsidTr="003F11ED">
        <w:tc>
          <w:tcPr>
            <w:tcW w:w="2660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2C5401" w:rsidRPr="00CE6DEE" w:rsidRDefault="002C5401" w:rsidP="003F11E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5401" w:rsidRPr="00CE6DEE" w:rsidTr="003F11ED">
        <w:tc>
          <w:tcPr>
            <w:tcW w:w="2660" w:type="dxa"/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2C5401" w:rsidRPr="00CE6DEE" w:rsidRDefault="002C5401" w:rsidP="003F11E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5401" w:rsidRPr="00CE6DEE" w:rsidRDefault="002C5401" w:rsidP="002C5401">
      <w:pPr>
        <w:rPr>
          <w:rFonts w:ascii="Calibri" w:eastAsia="Times New Roman" w:hAnsi="Calibri" w:cs="Calibri"/>
          <w:szCs w:val="20"/>
        </w:rPr>
      </w:pPr>
      <w:r w:rsidRPr="00CE6DEE">
        <w:br w:type="page"/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C0502">
        <w:rPr>
          <w:rFonts w:ascii="Times New Roman" w:hAnsi="Times New Roman" w:cs="Times New Roman"/>
          <w:sz w:val="28"/>
          <w:szCs w:val="28"/>
        </w:rPr>
        <w:t>6</w:t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«</w:t>
      </w:r>
      <w:r w:rsidRPr="00CE6DEE">
        <w:rPr>
          <w:rFonts w:ascii="Times New Roman" w:hAnsi="Times New Roman" w:cs="Times New Roman"/>
          <w:bCs/>
          <w:sz w:val="28"/>
          <w:szCs w:val="28"/>
        </w:rPr>
        <w:t>Выдач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E6DEE">
        <w:rPr>
          <w:rFonts w:ascii="Times New Roman" w:hAnsi="Times New Roman" w:cs="Times New Roman"/>
          <w:bCs/>
          <w:sz w:val="28"/>
          <w:szCs w:val="28"/>
        </w:rPr>
        <w:t xml:space="preserve"> разрешения </w:t>
      </w:r>
    </w:p>
    <w:p w:rsidR="00A74B85" w:rsidRPr="00CE6DEE" w:rsidRDefault="00A74B85" w:rsidP="00A74B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bCs/>
          <w:sz w:val="28"/>
          <w:szCs w:val="28"/>
        </w:rPr>
        <w:t>на строительство</w:t>
      </w:r>
      <w:r w:rsidRPr="00CE6DEE">
        <w:rPr>
          <w:rFonts w:ascii="Times New Roman" w:hAnsi="Times New Roman" w:cs="Times New Roman"/>
          <w:sz w:val="28"/>
          <w:szCs w:val="28"/>
        </w:rPr>
        <w:t>»</w:t>
      </w:r>
    </w:p>
    <w:p w:rsidR="00EE5AB8" w:rsidRPr="00CE6DEE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5AB8" w:rsidRPr="00CE6DEE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Застройщик ____________________________</w:t>
      </w:r>
    </w:p>
    <w:p w:rsidR="00EE5AB8" w:rsidRPr="00CE6DEE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EE5AB8" w:rsidRPr="00B43C81" w:rsidRDefault="00EE5AB8" w:rsidP="00EE5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43C81">
        <w:rPr>
          <w:rFonts w:ascii="Times New Roman" w:hAnsi="Times New Roman" w:cs="Times New Roman"/>
          <w:sz w:val="24"/>
          <w:szCs w:val="24"/>
        </w:rPr>
        <w:t xml:space="preserve">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B43C81">
        <w:rPr>
          <w:rFonts w:ascii="Times New Roman" w:hAnsi="Times New Roman" w:cs="Times New Roman"/>
          <w:sz w:val="24"/>
          <w:szCs w:val="24"/>
        </w:rPr>
        <w:t>(наименование юридического лица, ФИО</w:t>
      </w:r>
      <w:proofErr w:type="gramEnd"/>
    </w:p>
    <w:p w:rsidR="00EE5AB8" w:rsidRPr="00B43C81" w:rsidRDefault="00EE5AB8" w:rsidP="00EE5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C8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B43C8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43C81">
        <w:rPr>
          <w:rFonts w:ascii="Times New Roman" w:hAnsi="Times New Roman" w:cs="Times New Roman"/>
          <w:sz w:val="24"/>
          <w:szCs w:val="24"/>
        </w:rPr>
        <w:t xml:space="preserve">  физического лица, почтовый адрес, телефон, факс)</w:t>
      </w:r>
    </w:p>
    <w:p w:rsidR="00EE5AB8" w:rsidRPr="00B43C81" w:rsidRDefault="00EE5AB8" w:rsidP="00EE5AB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AB8" w:rsidRPr="00CE6DEE" w:rsidRDefault="00EE5AB8" w:rsidP="00EE5A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DEE">
        <w:rPr>
          <w:rFonts w:ascii="Times New Roman" w:hAnsi="Times New Roman" w:cs="Times New Roman"/>
          <w:b/>
          <w:sz w:val="28"/>
          <w:szCs w:val="28"/>
        </w:rPr>
        <w:t>УВЕДОМЛЕНИЕ ОБ ОТКАЗЕ В ПРЕДОСТАВЛЕНИИ МУНИЦИПАЛЬНОЙ УСЛУГИ</w:t>
      </w:r>
    </w:p>
    <w:p w:rsidR="00EE5AB8" w:rsidRPr="00CE6DEE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5401" w:rsidRPr="00CE6DEE" w:rsidRDefault="002C5401" w:rsidP="00EE5AB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Настоящим уведомляем Вас о том, что муниципальная услуга «Выдача разрешения на строительство», не может быть предоставлена по следующим основаниям: </w:t>
      </w:r>
    </w:p>
    <w:p w:rsidR="002C5401" w:rsidRPr="00CE6DEE" w:rsidRDefault="002C5401" w:rsidP="002C54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2C54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2C54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5401" w:rsidRPr="00CE6DEE" w:rsidRDefault="002C5401" w:rsidP="002C54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C5401" w:rsidRPr="00CE6DEE" w:rsidRDefault="002C5401" w:rsidP="00EE5A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В случае не согласия с результатом оказания услуги Вы имеете право на обжалование принятого решения в досудебном (внесудебном) порядке, а также в судебном порядке в соответствии с законодательством Российской Федерации.</w:t>
      </w:r>
    </w:p>
    <w:p w:rsidR="002C5401" w:rsidRPr="00CE6DEE" w:rsidRDefault="002C5401" w:rsidP="002C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5AB8" w:rsidRPr="00CE6DEE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5AB8" w:rsidRPr="00CE6DEE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5AB8" w:rsidRPr="00CE6DEE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____________________      МП    ________________ _____________________</w:t>
      </w:r>
    </w:p>
    <w:p w:rsidR="00EE5AB8" w:rsidRPr="00CE6DEE" w:rsidRDefault="00EE5AB8" w:rsidP="00EE5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(должность)                               (подпись)                       (ФИО)</w:t>
      </w:r>
    </w:p>
    <w:p w:rsidR="00EE5AB8" w:rsidRPr="00CE6DEE" w:rsidRDefault="00EE5AB8" w:rsidP="00EE5A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5401" w:rsidRPr="00CE6DEE" w:rsidRDefault="002C5401" w:rsidP="002C5401">
      <w:pPr>
        <w:rPr>
          <w:rFonts w:ascii="Times New Roman" w:eastAsia="Times New Roman" w:hAnsi="Times New Roman" w:cs="Times New Roman"/>
          <w:sz w:val="28"/>
          <w:szCs w:val="28"/>
        </w:rPr>
      </w:pPr>
      <w:r w:rsidRPr="00CE6DEE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C0502">
        <w:rPr>
          <w:rFonts w:ascii="Times New Roman" w:hAnsi="Times New Roman" w:cs="Times New Roman"/>
          <w:sz w:val="28"/>
          <w:szCs w:val="28"/>
        </w:rPr>
        <w:t>7</w:t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к  административному</w:t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«</w:t>
      </w:r>
      <w:r w:rsidRPr="00CE6DEE">
        <w:rPr>
          <w:rFonts w:ascii="Times New Roman" w:hAnsi="Times New Roman" w:cs="Times New Roman"/>
          <w:bCs/>
          <w:sz w:val="28"/>
          <w:szCs w:val="28"/>
        </w:rPr>
        <w:t>Выдач</w:t>
      </w:r>
      <w:r w:rsidR="00A74B85">
        <w:rPr>
          <w:rFonts w:ascii="Times New Roman" w:hAnsi="Times New Roman" w:cs="Times New Roman"/>
          <w:bCs/>
          <w:sz w:val="28"/>
          <w:szCs w:val="28"/>
        </w:rPr>
        <w:t>а</w:t>
      </w:r>
      <w:r w:rsidRPr="00CE6DEE">
        <w:rPr>
          <w:rFonts w:ascii="Times New Roman" w:hAnsi="Times New Roman" w:cs="Times New Roman"/>
          <w:bCs/>
          <w:sz w:val="28"/>
          <w:szCs w:val="28"/>
        </w:rPr>
        <w:t xml:space="preserve"> разрешения </w:t>
      </w:r>
    </w:p>
    <w:p w:rsidR="00EE5AB8" w:rsidRPr="00CE6DEE" w:rsidRDefault="00EE5AB8" w:rsidP="00EE5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bCs/>
          <w:sz w:val="28"/>
          <w:szCs w:val="28"/>
        </w:rPr>
        <w:t>на строительство</w:t>
      </w:r>
      <w:r w:rsidRPr="00CE6DEE">
        <w:rPr>
          <w:rFonts w:ascii="Times New Roman" w:hAnsi="Times New Roman" w:cs="Times New Roman"/>
          <w:sz w:val="28"/>
          <w:szCs w:val="28"/>
        </w:rPr>
        <w:t>»</w:t>
      </w:r>
    </w:p>
    <w:p w:rsidR="00EE5AB8" w:rsidRPr="00CE6DEE" w:rsidRDefault="00EE5AB8" w:rsidP="002C5401">
      <w:pPr>
        <w:spacing w:after="0" w:line="240" w:lineRule="auto"/>
        <w:jc w:val="center"/>
        <w:rPr>
          <w:b/>
          <w:caps/>
          <w:kern w:val="28"/>
          <w:szCs w:val="28"/>
        </w:rPr>
      </w:pPr>
    </w:p>
    <w:p w:rsidR="002C5401" w:rsidRPr="00CE6DEE" w:rsidRDefault="00EE5AB8" w:rsidP="002C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6DEE">
        <w:rPr>
          <w:rFonts w:ascii="Times New Roman" w:eastAsia="Times New Roman" w:hAnsi="Times New Roman" w:cs="Times New Roman"/>
          <w:b/>
          <w:sz w:val="28"/>
          <w:szCs w:val="28"/>
        </w:rPr>
        <w:t xml:space="preserve">БЛОК-СХЕМА </w:t>
      </w:r>
    </w:p>
    <w:p w:rsidR="002C5401" w:rsidRPr="00CE6DEE" w:rsidRDefault="00EE5AB8" w:rsidP="002C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6DEE">
        <w:rPr>
          <w:rFonts w:ascii="Times New Roman" w:eastAsia="Times New Roman" w:hAnsi="Times New Roman" w:cs="Times New Roman"/>
          <w:b/>
          <w:sz w:val="28"/>
          <w:szCs w:val="28"/>
        </w:rPr>
        <w:t>ПОСЛЕДОВАТЕЛЬНОСТИ АДМИНИСТРАТИВНЫХ ПРОЦЕДУР ПРИ ПРЕДОСТАВЛЕНИИ МУНИЦИПАЛЬНОЙ УСЛУГИ «ВЫДАЧА РАЗРЕШЕНИЯ НА СТРОИТЕЛЬСТВО»</w:t>
      </w:r>
    </w:p>
    <w:p w:rsidR="00EE5AB8" w:rsidRPr="00CE6DEE" w:rsidRDefault="00EE5AB8" w:rsidP="00EE5A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E5AB8" w:rsidRPr="00CE6DEE" w:rsidRDefault="00275205" w:rsidP="00EE5AB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41275</wp:posOffset>
                </wp:positionV>
                <wp:extent cx="4922520" cy="352425"/>
                <wp:effectExtent l="12700" t="11430" r="8255" b="7620"/>
                <wp:wrapNone/>
                <wp:docPr id="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252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8BF" w:rsidRPr="00EE5AB8" w:rsidRDefault="002878BF" w:rsidP="00EE5AB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EE5AB8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Прием, регистрация заявления 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left:0;text-align:left;margin-left:-6.05pt;margin-top:3.25pt;width:387.6pt;height:2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">
                <v:textbox>
                  <w:txbxContent>
                    <w:p w:rsidR="002878BF" w:rsidRPr="00EE5AB8" w:rsidRDefault="002878BF" w:rsidP="00EE5AB8">
                      <w:pPr>
                        <w:jc w:val="center"/>
                        <w:rPr>
                          <w:sz w:val="24"/>
                        </w:rPr>
                      </w:pPr>
                      <w:r w:rsidRPr="00EE5AB8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Прием, регистрация заявления и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EE5AB8" w:rsidRPr="00CE6DEE" w:rsidRDefault="00275205" w:rsidP="00EE5A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247650</wp:posOffset>
                </wp:positionV>
                <wp:extent cx="0" cy="228600"/>
                <wp:effectExtent l="54610" t="11430" r="59690" b="17145"/>
                <wp:wrapNone/>
                <wp:docPr id="1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pt,19.5pt" to="79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">
                <v:stroke endarrow="block"/>
              </v:line>
            </w:pict>
          </mc:Fallback>
        </mc:AlternateContent>
      </w:r>
    </w:p>
    <w:p w:rsidR="00EC0502" w:rsidRDefault="00EC0502" w:rsidP="00EE5AB8">
      <w:pPr>
        <w:pStyle w:val="1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</w:p>
    <w:p w:rsidR="00EE5AB8" w:rsidRPr="00CE6DEE" w:rsidRDefault="00275205" w:rsidP="00EE5AB8">
      <w:pPr>
        <w:pStyle w:val="1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44450</wp:posOffset>
                </wp:positionV>
                <wp:extent cx="5173980" cy="370205"/>
                <wp:effectExtent l="12700" t="10160" r="13970" b="10160"/>
                <wp:wrapNone/>
                <wp:docPr id="1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398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8BF" w:rsidRPr="00EE5AB8" w:rsidRDefault="002878BF" w:rsidP="00EC05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E1F83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Расписка в получении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7" style="position:absolute;left:0;text-align:left;margin-left:-6.05pt;margin-top:3.5pt;width:407.4pt;height:29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">
                <v:textbox>
                  <w:txbxContent>
                    <w:p w:rsidR="002878BF" w:rsidRPr="00EE5AB8" w:rsidRDefault="002878BF" w:rsidP="00EC050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E1F83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Расписка в получении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EE5AB8" w:rsidRPr="00CE6DEE" w:rsidRDefault="00EE5AB8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E5AB8" w:rsidRPr="00CE6DEE" w:rsidRDefault="00275205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79375</wp:posOffset>
                </wp:positionV>
                <wp:extent cx="635" cy="278130"/>
                <wp:effectExtent l="54610" t="11430" r="59055" b="15240"/>
                <wp:wrapNone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79pt;margin-top:6.25pt;width:.05pt;height:21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">
                <v:stroke endarrow="block"/>
              </v:shape>
            </w:pict>
          </mc:Fallback>
        </mc:AlternateContent>
      </w:r>
    </w:p>
    <w:p w:rsidR="00EE5AB8" w:rsidRPr="00CE6DEE" w:rsidRDefault="00EE5AB8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E5AB8" w:rsidRPr="00CE6DEE" w:rsidRDefault="00275205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39370</wp:posOffset>
                </wp:positionV>
                <wp:extent cx="5173980" cy="283845"/>
                <wp:effectExtent l="12700" t="13335" r="13970" b="7620"/>
                <wp:wrapNone/>
                <wp:docPr id="1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398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8BF" w:rsidRPr="00EE5AB8" w:rsidRDefault="002878BF" w:rsidP="00EE5A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EE5AB8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Формирование и направление межведомственных запросов </w:t>
                            </w:r>
                          </w:p>
                          <w:p w:rsidR="002878BF" w:rsidRPr="00EE5AB8" w:rsidRDefault="002878BF" w:rsidP="00EE5AB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8" style="position:absolute;left:0;text-align:left;margin-left:-6.05pt;margin-top:3.1pt;width:407.4pt;height:22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">
                <v:textbox>
                  <w:txbxContent>
                    <w:p w:rsidR="002878BF" w:rsidRPr="00EE5AB8" w:rsidRDefault="002878BF" w:rsidP="00EE5AB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EE5AB8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Формирование и направление межведомственных запросов </w:t>
                      </w:r>
                    </w:p>
                    <w:p w:rsidR="002878BF" w:rsidRPr="00EE5AB8" w:rsidRDefault="002878BF" w:rsidP="00EE5AB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E5AB8" w:rsidRPr="00CE6DEE" w:rsidRDefault="00EE5AB8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E5AB8" w:rsidRPr="00CE6DEE" w:rsidRDefault="00275205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6985</wp:posOffset>
                </wp:positionV>
                <wp:extent cx="0" cy="285750"/>
                <wp:effectExtent l="54610" t="13335" r="59690" b="15240"/>
                <wp:wrapNone/>
                <wp:docPr id="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79pt;margin-top:.55pt;width:0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">
                <v:stroke endarrow="block"/>
              </v:shape>
            </w:pict>
          </mc:Fallback>
        </mc:AlternateContent>
      </w:r>
    </w:p>
    <w:p w:rsidR="00EE5AB8" w:rsidRPr="00CE6DEE" w:rsidRDefault="00275205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133350</wp:posOffset>
                </wp:positionV>
                <wp:extent cx="5173980" cy="523875"/>
                <wp:effectExtent l="12700" t="13335" r="13970" b="5715"/>
                <wp:wrapNone/>
                <wp:docPr id="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398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8BF" w:rsidRPr="00EE5AB8" w:rsidRDefault="002878BF" w:rsidP="00EE5AB8">
                            <w:pPr>
                              <w:spacing w:after="0" w:line="240" w:lineRule="auto"/>
                              <w:ind w:left="-142" w:right="-16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16"/>
                              </w:rPr>
                            </w:pPr>
                            <w:r w:rsidRPr="00EE5AB8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Рассмотрение заявления и представленных документов и принятие решения по подготовке результата предоставления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9" style="position:absolute;left:0;text-align:left;margin-left:-6.05pt;margin-top:10.5pt;width:407.4pt;height:4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">
                <v:textbox>
                  <w:txbxContent>
                    <w:p w:rsidR="002878BF" w:rsidRPr="00EE5AB8" w:rsidRDefault="002878BF" w:rsidP="00EE5AB8">
                      <w:pPr>
                        <w:spacing w:after="0" w:line="240" w:lineRule="auto"/>
                        <w:ind w:left="-142" w:right="-16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16"/>
                        </w:rPr>
                      </w:pPr>
                      <w:r w:rsidRPr="00EE5AB8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Рассмотрение заявления и представленных документов и принятие решения по подготовке результата предоставления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EE5AB8" w:rsidRPr="00CE6DEE" w:rsidRDefault="00EE5AB8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E5AB8" w:rsidRPr="00CE6DEE" w:rsidRDefault="00EE5AB8" w:rsidP="00EE5AB8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E5AB8" w:rsidRPr="00CE6DEE" w:rsidRDefault="00EE5AB8" w:rsidP="00EE5AB8">
      <w:pPr>
        <w:pStyle w:val="11"/>
        <w:ind w:right="28" w:firstLine="709"/>
        <w:jc w:val="right"/>
        <w:rPr>
          <w:color w:val="000000"/>
          <w:szCs w:val="24"/>
        </w:rPr>
      </w:pPr>
    </w:p>
    <w:p w:rsidR="00EE5AB8" w:rsidRPr="00CE6DEE" w:rsidRDefault="00275205" w:rsidP="00EE5AB8">
      <w:pPr>
        <w:pStyle w:val="1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4445</wp:posOffset>
                </wp:positionV>
                <wp:extent cx="0" cy="252095"/>
                <wp:effectExtent l="54610" t="13335" r="59690" b="20320"/>
                <wp:wrapNone/>
                <wp:docPr id="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pt,.35pt" to="79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">
                <v:stroke endarrow="block"/>
              </v:line>
            </w:pict>
          </mc:Fallback>
        </mc:AlternateContent>
      </w:r>
    </w:p>
    <w:p w:rsidR="00EE5AB8" w:rsidRPr="00CE6DEE" w:rsidRDefault="00275205" w:rsidP="00EE5AB8">
      <w:pPr>
        <w:pStyle w:val="1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81280</wp:posOffset>
                </wp:positionV>
                <wp:extent cx="5836920" cy="555625"/>
                <wp:effectExtent l="12700" t="8255" r="8255" b="7620"/>
                <wp:wrapNone/>
                <wp:docPr id="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692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8BF" w:rsidRPr="00934C3D" w:rsidRDefault="002878BF" w:rsidP="00EE5A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934C3D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Регистрация и выдача (направление) заявителю или его представителю результата предоставления муниципальной услуги</w:t>
                            </w:r>
                          </w:p>
                          <w:p w:rsidR="002878BF" w:rsidRPr="00934C3D" w:rsidRDefault="002878BF" w:rsidP="00EE5AB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0" style="position:absolute;left:0;text-align:left;margin-left:-6.05pt;margin-top:6.4pt;width:459.6pt;height:4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">
                <v:textbox>
                  <w:txbxContent>
                    <w:p w:rsidR="002878BF" w:rsidRPr="00934C3D" w:rsidRDefault="002878BF" w:rsidP="00EE5AB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934C3D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Регистрация и выдача (направление) заявителю или его представителю результата предоставления муниципальной услуги</w:t>
                      </w:r>
                    </w:p>
                    <w:p w:rsidR="002878BF" w:rsidRPr="00934C3D" w:rsidRDefault="002878BF" w:rsidP="00EE5AB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E5AB8" w:rsidRPr="00CE6DEE" w:rsidRDefault="00EE5AB8" w:rsidP="00EE5AB8">
      <w:pPr>
        <w:pStyle w:val="11"/>
        <w:ind w:right="28" w:firstLine="709"/>
        <w:jc w:val="right"/>
        <w:rPr>
          <w:color w:val="000000"/>
          <w:szCs w:val="24"/>
        </w:rPr>
      </w:pPr>
    </w:p>
    <w:p w:rsidR="00EE5AB8" w:rsidRPr="00CE6DEE" w:rsidRDefault="00EE5AB8" w:rsidP="00EE5AB8">
      <w:pPr>
        <w:pStyle w:val="11"/>
        <w:ind w:right="28" w:firstLine="709"/>
        <w:jc w:val="right"/>
        <w:rPr>
          <w:color w:val="000000"/>
          <w:szCs w:val="24"/>
        </w:rPr>
      </w:pPr>
    </w:p>
    <w:p w:rsidR="00EE5AB8" w:rsidRPr="00CE6DEE" w:rsidRDefault="00275205" w:rsidP="00EE5AB8">
      <w:pPr>
        <w:pStyle w:val="1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4002405</wp:posOffset>
                </wp:positionH>
                <wp:positionV relativeFrom="paragraph">
                  <wp:posOffset>111125</wp:posOffset>
                </wp:positionV>
                <wp:extent cx="0" cy="252095"/>
                <wp:effectExtent l="53340" t="11430" r="60960" b="22225"/>
                <wp:wrapNone/>
                <wp:docPr id="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15pt,8.75pt" to="315.1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111125</wp:posOffset>
                </wp:positionV>
                <wp:extent cx="0" cy="252095"/>
                <wp:effectExtent l="54610" t="11430" r="59690" b="22225"/>
                <wp:wrapNone/>
                <wp:docPr id="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pt,8.75pt" to="79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">
                <v:stroke endarrow="block"/>
              </v:line>
            </w:pict>
          </mc:Fallback>
        </mc:AlternateContent>
      </w:r>
    </w:p>
    <w:p w:rsidR="00EE5AB8" w:rsidRPr="00CE6DEE" w:rsidRDefault="00EE5AB8" w:rsidP="00EE5AB8">
      <w:pPr>
        <w:pStyle w:val="11"/>
        <w:ind w:right="28" w:firstLine="709"/>
        <w:jc w:val="right"/>
        <w:rPr>
          <w:color w:val="000000"/>
          <w:szCs w:val="24"/>
        </w:rPr>
      </w:pPr>
    </w:p>
    <w:p w:rsidR="00EE5AB8" w:rsidRPr="008B0B06" w:rsidRDefault="00275205" w:rsidP="00EE5AB8">
      <w:pPr>
        <w:pStyle w:val="11"/>
        <w:tabs>
          <w:tab w:val="left" w:pos="7260"/>
          <w:tab w:val="right" w:pos="9326"/>
        </w:tabs>
        <w:ind w:right="28" w:firstLine="0"/>
        <w:jc w:val="right"/>
        <w:rPr>
          <w:color w:val="000000"/>
          <w:szCs w:val="24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12700</wp:posOffset>
                </wp:positionV>
                <wp:extent cx="3739515" cy="505460"/>
                <wp:effectExtent l="12700" t="6350" r="10160" b="12065"/>
                <wp:wrapNone/>
                <wp:docPr id="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8BF" w:rsidRPr="00934C3D" w:rsidRDefault="002878BF" w:rsidP="00934C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934C3D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Уведомление заявителя о мотивированном отказе в выд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аче разрешения на строительство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31" style="position:absolute;left:0;text-align:left;margin-left:185.2pt;margin-top:1pt;width:294.45pt;height:39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">
                <v:textbox>
                  <w:txbxContent>
                    <w:p w:rsidR="002878BF" w:rsidRPr="00934C3D" w:rsidRDefault="002878BF" w:rsidP="00934C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934C3D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Уведомление заявителя о мотивированном отказе в выд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аче разрешения на строительство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12700</wp:posOffset>
                </wp:positionV>
                <wp:extent cx="2312035" cy="505460"/>
                <wp:effectExtent l="12700" t="6350" r="8890" b="12065"/>
                <wp:wrapNone/>
                <wp:docPr id="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2035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8BF" w:rsidRPr="00934C3D" w:rsidRDefault="002878BF" w:rsidP="00934C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4C3D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Разрешение на строительство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32" style="position:absolute;left:0;text-align:left;margin-left:-6.05pt;margin-top:1pt;width:182.05pt;height:39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">
                <v:textbox>
                  <w:txbxContent>
                    <w:p w:rsidR="002878BF" w:rsidRPr="00934C3D" w:rsidRDefault="002878BF" w:rsidP="00934C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4C3D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Разрешение на строительство </w:t>
                      </w:r>
                    </w:p>
                  </w:txbxContent>
                </v:textbox>
              </v:rect>
            </w:pict>
          </mc:Fallback>
        </mc:AlternateContent>
      </w:r>
    </w:p>
    <w:sectPr w:rsidR="00EE5AB8" w:rsidRPr="008B0B06" w:rsidSect="00340518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B2"/>
    <w:rsid w:val="00005867"/>
    <w:rsid w:val="00010434"/>
    <w:rsid w:val="00010CD5"/>
    <w:rsid w:val="0001187E"/>
    <w:rsid w:val="00012213"/>
    <w:rsid w:val="00014C20"/>
    <w:rsid w:val="00015766"/>
    <w:rsid w:val="00017D96"/>
    <w:rsid w:val="00031BF7"/>
    <w:rsid w:val="00051369"/>
    <w:rsid w:val="00060263"/>
    <w:rsid w:val="000614AB"/>
    <w:rsid w:val="00062F5F"/>
    <w:rsid w:val="00064A78"/>
    <w:rsid w:val="000804C9"/>
    <w:rsid w:val="00080F66"/>
    <w:rsid w:val="00085518"/>
    <w:rsid w:val="000939FB"/>
    <w:rsid w:val="00093F6E"/>
    <w:rsid w:val="00095678"/>
    <w:rsid w:val="00096AAF"/>
    <w:rsid w:val="000A222E"/>
    <w:rsid w:val="000A5F73"/>
    <w:rsid w:val="000B5447"/>
    <w:rsid w:val="000C643B"/>
    <w:rsid w:val="000D1767"/>
    <w:rsid w:val="000D210E"/>
    <w:rsid w:val="000D259F"/>
    <w:rsid w:val="0011312B"/>
    <w:rsid w:val="001354D7"/>
    <w:rsid w:val="001442F0"/>
    <w:rsid w:val="00163D3A"/>
    <w:rsid w:val="00164779"/>
    <w:rsid w:val="00164A3C"/>
    <w:rsid w:val="00171409"/>
    <w:rsid w:val="00174095"/>
    <w:rsid w:val="001747FA"/>
    <w:rsid w:val="00175461"/>
    <w:rsid w:val="00176372"/>
    <w:rsid w:val="00177ADA"/>
    <w:rsid w:val="00184D3F"/>
    <w:rsid w:val="00184D6E"/>
    <w:rsid w:val="00186105"/>
    <w:rsid w:val="0019266D"/>
    <w:rsid w:val="001A57B6"/>
    <w:rsid w:val="001A5F35"/>
    <w:rsid w:val="001C03CA"/>
    <w:rsid w:val="001C617D"/>
    <w:rsid w:val="001E1F83"/>
    <w:rsid w:val="001E23B5"/>
    <w:rsid w:val="001F65C6"/>
    <w:rsid w:val="00205146"/>
    <w:rsid w:val="00212801"/>
    <w:rsid w:val="002166B2"/>
    <w:rsid w:val="0022256E"/>
    <w:rsid w:val="00231710"/>
    <w:rsid w:val="00233E11"/>
    <w:rsid w:val="00234289"/>
    <w:rsid w:val="00234563"/>
    <w:rsid w:val="00253F27"/>
    <w:rsid w:val="00267BAE"/>
    <w:rsid w:val="00275205"/>
    <w:rsid w:val="00285ECD"/>
    <w:rsid w:val="002878BF"/>
    <w:rsid w:val="00290CC1"/>
    <w:rsid w:val="0029192F"/>
    <w:rsid w:val="00294F50"/>
    <w:rsid w:val="00296AE4"/>
    <w:rsid w:val="002A5468"/>
    <w:rsid w:val="002B34A2"/>
    <w:rsid w:val="002B3C53"/>
    <w:rsid w:val="002C2F77"/>
    <w:rsid w:val="002C5401"/>
    <w:rsid w:val="00302E9A"/>
    <w:rsid w:val="00303B5C"/>
    <w:rsid w:val="0031246E"/>
    <w:rsid w:val="003256AD"/>
    <w:rsid w:val="00330254"/>
    <w:rsid w:val="00331AE3"/>
    <w:rsid w:val="00334F84"/>
    <w:rsid w:val="003361EE"/>
    <w:rsid w:val="00337BDA"/>
    <w:rsid w:val="00340518"/>
    <w:rsid w:val="003415AC"/>
    <w:rsid w:val="00362B3D"/>
    <w:rsid w:val="00387115"/>
    <w:rsid w:val="003915AB"/>
    <w:rsid w:val="003948ED"/>
    <w:rsid w:val="0039600D"/>
    <w:rsid w:val="00396050"/>
    <w:rsid w:val="003973C8"/>
    <w:rsid w:val="003A50D0"/>
    <w:rsid w:val="003A78ED"/>
    <w:rsid w:val="003D5CFA"/>
    <w:rsid w:val="003E06FA"/>
    <w:rsid w:val="003E6153"/>
    <w:rsid w:val="003F0C61"/>
    <w:rsid w:val="003F11ED"/>
    <w:rsid w:val="003F2844"/>
    <w:rsid w:val="003F5782"/>
    <w:rsid w:val="003F6393"/>
    <w:rsid w:val="0040019A"/>
    <w:rsid w:val="004146AB"/>
    <w:rsid w:val="00432C70"/>
    <w:rsid w:val="0043307C"/>
    <w:rsid w:val="0045753A"/>
    <w:rsid w:val="00457C7D"/>
    <w:rsid w:val="004753B6"/>
    <w:rsid w:val="00487B30"/>
    <w:rsid w:val="00491B9B"/>
    <w:rsid w:val="004B2F4D"/>
    <w:rsid w:val="004D0BA6"/>
    <w:rsid w:val="004D3114"/>
    <w:rsid w:val="004D54A3"/>
    <w:rsid w:val="004E7DF1"/>
    <w:rsid w:val="005073A6"/>
    <w:rsid w:val="005078E9"/>
    <w:rsid w:val="00507FD4"/>
    <w:rsid w:val="00516844"/>
    <w:rsid w:val="00520D3A"/>
    <w:rsid w:val="00536393"/>
    <w:rsid w:val="00545994"/>
    <w:rsid w:val="0055764D"/>
    <w:rsid w:val="00571783"/>
    <w:rsid w:val="00587C76"/>
    <w:rsid w:val="00593ED8"/>
    <w:rsid w:val="005A5AD6"/>
    <w:rsid w:val="005B0CEC"/>
    <w:rsid w:val="005B21BE"/>
    <w:rsid w:val="005C24FB"/>
    <w:rsid w:val="005C4B65"/>
    <w:rsid w:val="005E4CD7"/>
    <w:rsid w:val="005F07B0"/>
    <w:rsid w:val="00610CC0"/>
    <w:rsid w:val="0062369B"/>
    <w:rsid w:val="00623D96"/>
    <w:rsid w:val="00625924"/>
    <w:rsid w:val="0062720B"/>
    <w:rsid w:val="00630BF8"/>
    <w:rsid w:val="00633278"/>
    <w:rsid w:val="006368F7"/>
    <w:rsid w:val="006409CE"/>
    <w:rsid w:val="00642073"/>
    <w:rsid w:val="006446FE"/>
    <w:rsid w:val="00652751"/>
    <w:rsid w:val="006601A3"/>
    <w:rsid w:val="0067168B"/>
    <w:rsid w:val="00677120"/>
    <w:rsid w:val="0068140E"/>
    <w:rsid w:val="0068717E"/>
    <w:rsid w:val="00690B05"/>
    <w:rsid w:val="0069129F"/>
    <w:rsid w:val="006928A7"/>
    <w:rsid w:val="00695EF6"/>
    <w:rsid w:val="006B6E39"/>
    <w:rsid w:val="006C6121"/>
    <w:rsid w:val="006D1FE8"/>
    <w:rsid w:val="006D30D0"/>
    <w:rsid w:val="006D5CFA"/>
    <w:rsid w:val="006E3799"/>
    <w:rsid w:val="006F29C9"/>
    <w:rsid w:val="006F535E"/>
    <w:rsid w:val="00701281"/>
    <w:rsid w:val="0070684C"/>
    <w:rsid w:val="00711591"/>
    <w:rsid w:val="00711B79"/>
    <w:rsid w:val="00717167"/>
    <w:rsid w:val="00721A08"/>
    <w:rsid w:val="0074601E"/>
    <w:rsid w:val="00771C90"/>
    <w:rsid w:val="0078344E"/>
    <w:rsid w:val="0078377F"/>
    <w:rsid w:val="00784F84"/>
    <w:rsid w:val="0079637D"/>
    <w:rsid w:val="00796D12"/>
    <w:rsid w:val="007A4067"/>
    <w:rsid w:val="007C2EEB"/>
    <w:rsid w:val="007D2BD3"/>
    <w:rsid w:val="007D2D02"/>
    <w:rsid w:val="007D5A17"/>
    <w:rsid w:val="007E3C39"/>
    <w:rsid w:val="007E3E82"/>
    <w:rsid w:val="007F2311"/>
    <w:rsid w:val="007F3331"/>
    <w:rsid w:val="00803E81"/>
    <w:rsid w:val="00814B51"/>
    <w:rsid w:val="00821D02"/>
    <w:rsid w:val="0082790D"/>
    <w:rsid w:val="008309E1"/>
    <w:rsid w:val="008350DC"/>
    <w:rsid w:val="008420F9"/>
    <w:rsid w:val="0085227C"/>
    <w:rsid w:val="00860BF2"/>
    <w:rsid w:val="0087609C"/>
    <w:rsid w:val="00884A5F"/>
    <w:rsid w:val="00896E13"/>
    <w:rsid w:val="008B0B06"/>
    <w:rsid w:val="008B334C"/>
    <w:rsid w:val="008B3480"/>
    <w:rsid w:val="008D2511"/>
    <w:rsid w:val="008E7036"/>
    <w:rsid w:val="00906467"/>
    <w:rsid w:val="0091080B"/>
    <w:rsid w:val="009156B3"/>
    <w:rsid w:val="0091609F"/>
    <w:rsid w:val="00934C3D"/>
    <w:rsid w:val="00936DA9"/>
    <w:rsid w:val="0097422E"/>
    <w:rsid w:val="0098494B"/>
    <w:rsid w:val="00987044"/>
    <w:rsid w:val="009A217E"/>
    <w:rsid w:val="009A5DCC"/>
    <w:rsid w:val="009B0611"/>
    <w:rsid w:val="009B0637"/>
    <w:rsid w:val="009B16F2"/>
    <w:rsid w:val="009C23ED"/>
    <w:rsid w:val="009C3C7B"/>
    <w:rsid w:val="009C4DCA"/>
    <w:rsid w:val="009C53C5"/>
    <w:rsid w:val="009D4ADB"/>
    <w:rsid w:val="009D718A"/>
    <w:rsid w:val="009D7555"/>
    <w:rsid w:val="009F1021"/>
    <w:rsid w:val="009F1DA0"/>
    <w:rsid w:val="00A02266"/>
    <w:rsid w:val="00A0229E"/>
    <w:rsid w:val="00A02FC9"/>
    <w:rsid w:val="00A03647"/>
    <w:rsid w:val="00A207FE"/>
    <w:rsid w:val="00A24539"/>
    <w:rsid w:val="00A36296"/>
    <w:rsid w:val="00A4108E"/>
    <w:rsid w:val="00A56995"/>
    <w:rsid w:val="00A70042"/>
    <w:rsid w:val="00A718E0"/>
    <w:rsid w:val="00A74B85"/>
    <w:rsid w:val="00A81BFE"/>
    <w:rsid w:val="00A92173"/>
    <w:rsid w:val="00A95109"/>
    <w:rsid w:val="00A976BA"/>
    <w:rsid w:val="00A97FA2"/>
    <w:rsid w:val="00AA0738"/>
    <w:rsid w:val="00AA186E"/>
    <w:rsid w:val="00AA4730"/>
    <w:rsid w:val="00AB0A20"/>
    <w:rsid w:val="00AB54DD"/>
    <w:rsid w:val="00AB60A7"/>
    <w:rsid w:val="00AD37FF"/>
    <w:rsid w:val="00AD6A89"/>
    <w:rsid w:val="00AE7673"/>
    <w:rsid w:val="00AF323D"/>
    <w:rsid w:val="00AF5F07"/>
    <w:rsid w:val="00AF6CC6"/>
    <w:rsid w:val="00B133A1"/>
    <w:rsid w:val="00B15055"/>
    <w:rsid w:val="00B15366"/>
    <w:rsid w:val="00B173CE"/>
    <w:rsid w:val="00B20A60"/>
    <w:rsid w:val="00B21DFC"/>
    <w:rsid w:val="00B221D0"/>
    <w:rsid w:val="00B26AB1"/>
    <w:rsid w:val="00B30A39"/>
    <w:rsid w:val="00B348BA"/>
    <w:rsid w:val="00B418A0"/>
    <w:rsid w:val="00B43C81"/>
    <w:rsid w:val="00B53996"/>
    <w:rsid w:val="00B54003"/>
    <w:rsid w:val="00B605E5"/>
    <w:rsid w:val="00B61E8C"/>
    <w:rsid w:val="00B64134"/>
    <w:rsid w:val="00B665F2"/>
    <w:rsid w:val="00B70225"/>
    <w:rsid w:val="00B75F93"/>
    <w:rsid w:val="00B7613D"/>
    <w:rsid w:val="00B77AA1"/>
    <w:rsid w:val="00B8527F"/>
    <w:rsid w:val="00BA268F"/>
    <w:rsid w:val="00BB4752"/>
    <w:rsid w:val="00BB7188"/>
    <w:rsid w:val="00BD740B"/>
    <w:rsid w:val="00BD7A48"/>
    <w:rsid w:val="00BF4C50"/>
    <w:rsid w:val="00C0059E"/>
    <w:rsid w:val="00C07820"/>
    <w:rsid w:val="00C12876"/>
    <w:rsid w:val="00C15C3F"/>
    <w:rsid w:val="00C1691A"/>
    <w:rsid w:val="00C269DA"/>
    <w:rsid w:val="00C26D54"/>
    <w:rsid w:val="00C32526"/>
    <w:rsid w:val="00C32A26"/>
    <w:rsid w:val="00C34F75"/>
    <w:rsid w:val="00C4288E"/>
    <w:rsid w:val="00C43BF3"/>
    <w:rsid w:val="00C45724"/>
    <w:rsid w:val="00C67DA5"/>
    <w:rsid w:val="00C724A7"/>
    <w:rsid w:val="00C754D8"/>
    <w:rsid w:val="00C75B5D"/>
    <w:rsid w:val="00C826F6"/>
    <w:rsid w:val="00C842AE"/>
    <w:rsid w:val="00CA4DDD"/>
    <w:rsid w:val="00CB3DCA"/>
    <w:rsid w:val="00CB4EFC"/>
    <w:rsid w:val="00CB5C94"/>
    <w:rsid w:val="00CB7DEB"/>
    <w:rsid w:val="00CC2D8B"/>
    <w:rsid w:val="00CE3826"/>
    <w:rsid w:val="00CE6DEE"/>
    <w:rsid w:val="00CF5B27"/>
    <w:rsid w:val="00CF62C0"/>
    <w:rsid w:val="00D240AF"/>
    <w:rsid w:val="00D3098D"/>
    <w:rsid w:val="00D4366A"/>
    <w:rsid w:val="00D5023B"/>
    <w:rsid w:val="00D51E8B"/>
    <w:rsid w:val="00D63250"/>
    <w:rsid w:val="00DA2007"/>
    <w:rsid w:val="00DA3900"/>
    <w:rsid w:val="00DA6670"/>
    <w:rsid w:val="00DA72BA"/>
    <w:rsid w:val="00DC2D66"/>
    <w:rsid w:val="00DC323C"/>
    <w:rsid w:val="00DC3EF8"/>
    <w:rsid w:val="00DD3BC9"/>
    <w:rsid w:val="00DD4530"/>
    <w:rsid w:val="00DE39CA"/>
    <w:rsid w:val="00DF0DBE"/>
    <w:rsid w:val="00E062C4"/>
    <w:rsid w:val="00E21721"/>
    <w:rsid w:val="00E22CCE"/>
    <w:rsid w:val="00E30DE2"/>
    <w:rsid w:val="00E360E7"/>
    <w:rsid w:val="00E442BC"/>
    <w:rsid w:val="00E45E01"/>
    <w:rsid w:val="00E5346B"/>
    <w:rsid w:val="00E54291"/>
    <w:rsid w:val="00E54BFE"/>
    <w:rsid w:val="00E55202"/>
    <w:rsid w:val="00E61969"/>
    <w:rsid w:val="00E6568D"/>
    <w:rsid w:val="00E70A62"/>
    <w:rsid w:val="00E76273"/>
    <w:rsid w:val="00E76DFB"/>
    <w:rsid w:val="00E80D3F"/>
    <w:rsid w:val="00E822C1"/>
    <w:rsid w:val="00E830E6"/>
    <w:rsid w:val="00E85A32"/>
    <w:rsid w:val="00E91142"/>
    <w:rsid w:val="00EA75CB"/>
    <w:rsid w:val="00EA7AD2"/>
    <w:rsid w:val="00EB0EB4"/>
    <w:rsid w:val="00EB2B64"/>
    <w:rsid w:val="00EB40A3"/>
    <w:rsid w:val="00EB72AC"/>
    <w:rsid w:val="00EC0502"/>
    <w:rsid w:val="00EC09B6"/>
    <w:rsid w:val="00EC536D"/>
    <w:rsid w:val="00EC5E75"/>
    <w:rsid w:val="00EC74D7"/>
    <w:rsid w:val="00ED2048"/>
    <w:rsid w:val="00EE0D53"/>
    <w:rsid w:val="00EE29E5"/>
    <w:rsid w:val="00EE4F39"/>
    <w:rsid w:val="00EE5AB8"/>
    <w:rsid w:val="00F11320"/>
    <w:rsid w:val="00F14482"/>
    <w:rsid w:val="00F15E37"/>
    <w:rsid w:val="00F174EF"/>
    <w:rsid w:val="00F22EE0"/>
    <w:rsid w:val="00F23AEF"/>
    <w:rsid w:val="00F24DEB"/>
    <w:rsid w:val="00F253FD"/>
    <w:rsid w:val="00F26F37"/>
    <w:rsid w:val="00F3172F"/>
    <w:rsid w:val="00F3342E"/>
    <w:rsid w:val="00F37E21"/>
    <w:rsid w:val="00F51330"/>
    <w:rsid w:val="00F67D15"/>
    <w:rsid w:val="00F808E7"/>
    <w:rsid w:val="00F85E6E"/>
    <w:rsid w:val="00F9124E"/>
    <w:rsid w:val="00F9785E"/>
    <w:rsid w:val="00FA670E"/>
    <w:rsid w:val="00FC217F"/>
    <w:rsid w:val="00FC3F86"/>
    <w:rsid w:val="00FD515A"/>
    <w:rsid w:val="00FD61C0"/>
    <w:rsid w:val="00FE1E75"/>
    <w:rsid w:val="00FE77C7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3250"/>
    <w:pPr>
      <w:keepNext/>
      <w:spacing w:after="0" w:line="240" w:lineRule="auto"/>
      <w:ind w:firstLine="5387"/>
      <w:outlineLvl w:val="0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677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E5A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rsid w:val="00D63250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9">
    <w:name w:val="header"/>
    <w:basedOn w:val="a"/>
    <w:link w:val="aa"/>
    <w:rsid w:val="00D632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D632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Цветовое выделение"/>
    <w:rsid w:val="00D63250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uiPriority w:val="99"/>
    <w:rsid w:val="00D63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uiPriority w:val="99"/>
    <w:rsid w:val="00D6325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3250"/>
    <w:pPr>
      <w:keepNext/>
      <w:spacing w:after="0" w:line="240" w:lineRule="auto"/>
      <w:ind w:firstLine="5387"/>
      <w:outlineLvl w:val="0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677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E5A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rsid w:val="00D63250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9">
    <w:name w:val="header"/>
    <w:basedOn w:val="a"/>
    <w:link w:val="aa"/>
    <w:rsid w:val="00D632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D632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Цветовое выделение"/>
    <w:rsid w:val="00D63250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uiPriority w:val="99"/>
    <w:rsid w:val="00D63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uiPriority w:val="99"/>
    <w:rsid w:val="00D6325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E0A7680715914A206CEBA48E3B6584872044C3AFCE0C5838FB46E95E79C9130147D88AB5F08D1D45E72I5v9L" TargetMode="External"/><Relationship Id="rId13" Type="http://schemas.openxmlformats.org/officeDocument/2006/relationships/hyperlink" Target="consultantplus://offline/ref=DD1163A091AF84DA7934D42E981632B33F5BFD5BF0F821AD617EF1971A7ACFA319E39083CD60F9777BFDDEa1fFI" TargetMode="External"/><Relationship Id="rId18" Type="http://schemas.openxmlformats.org/officeDocument/2006/relationships/hyperlink" Target="consultantplus://offline/ref=C0E1C860BE32DCF6EB87D85CE3C1AC435868ABD44A477E38C2E7BDCE55BFB2E6876D607D77E1B19FG0L6B" TargetMode="External"/><Relationship Id="rId26" Type="http://schemas.openxmlformats.org/officeDocument/2006/relationships/hyperlink" Target="consultantplus://offline/ref=4F4E0A7680715914A206CEBA48E3B6584872044C3AFCE0C5838FB46E95E79C9130147D88AB5F08D1D45E72I5v9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17EFAB1354FB569EE267971A5F45BBCDFE4B2C02556DA698C4D52F85456746F430478C9D4C7C08A991763a4i9H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mfc64.ru/" TargetMode="External"/><Relationship Id="rId17" Type="http://schemas.openxmlformats.org/officeDocument/2006/relationships/hyperlink" Target="consultantplus://offline/ref=086C94972C3A0F64FCAC176519E7E5F7B8F038067787F7A20FFEBF645BsCw0N" TargetMode="External"/><Relationship Id="rId25" Type="http://schemas.openxmlformats.org/officeDocument/2006/relationships/hyperlink" Target="consultantplus://offline/ref=9BEE26B22C6BECCE56B02BF7315200528BD850A21580B8EC6783A99920DD1889DC4A9A1E8AI8s4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BC2A2B01FAB4E930B0ABEBE3FA42E085945128AE20E20C7B8225847D1557287A5C5A21E64130C2BD3l1J" TargetMode="External"/><Relationship Id="rId20" Type="http://schemas.openxmlformats.org/officeDocument/2006/relationships/hyperlink" Target="consultantplus://offline/ref=2DAA3B89F7A34FB859BB305A08796F64F35C2F3EAD397986830DE75A380B2635CE0B2B4B90724A313CEB27TAk6L" TargetMode="External"/><Relationship Id="rId29" Type="http://schemas.openxmlformats.org/officeDocument/2006/relationships/hyperlink" Target="consultantplus://offline/ref=0F8941B5EB0CDC96CFC181BC5FF86945AF764B1195F828E23F634CCEE9YA62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64.gosuslugi.ru/" TargetMode="External"/><Relationship Id="rId24" Type="http://schemas.openxmlformats.org/officeDocument/2006/relationships/hyperlink" Target="consultantplus://offline/ref=F5B95F535C6579356E1075F556E561955FDBFDA00990FF298D1AD768D217DED3D218832EFF6913FAf9Z6G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BC2A2B01FAB4E930B0ABEBE3FA42E085945128AE20E20C7B8225847D1557287A5C5A21A64D1l2J" TargetMode="External"/><Relationship Id="rId23" Type="http://schemas.openxmlformats.org/officeDocument/2006/relationships/hyperlink" Target="consultantplus://offline/ref=F74A318F9D8ADF9483AC76F276F96D86A1B6525C67F327A61428D40A62F10188BA7F07EAI5T7N" TargetMode="External"/><Relationship Id="rId28" Type="http://schemas.openxmlformats.org/officeDocument/2006/relationships/hyperlink" Target="http://romanovka.sarmo.ru/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6E3E0A40E4BAB52FBCAAB640EE1B4A73AB225FE554C8140FF03A37DA0589282CEE7EA9E164X6j2G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F4E0A7680715914A206CEBA48E3B6584872044C3AFCE0C5838FB46E95E79C9130147D88AB5F08D1D45E72I5v9L" TargetMode="External"/><Relationship Id="rId14" Type="http://schemas.openxmlformats.org/officeDocument/2006/relationships/hyperlink" Target="consultantplus://offline/ref=ABC2A2B01FAB4E930B0ABEBE3FA42E085945128AE20E20C7B8225847D1557287A5C5A21E64130822D3l2J" TargetMode="External"/><Relationship Id="rId22" Type="http://schemas.openxmlformats.org/officeDocument/2006/relationships/hyperlink" Target="consultantplus://offline/ref=517EFAB1354FB569EE267971A5F45BBCDFE4B2C02556DA698C4D52F85456746F430478C9D4C7C08A991062a4i2H" TargetMode="External"/><Relationship Id="rId27" Type="http://schemas.openxmlformats.org/officeDocument/2006/relationships/hyperlink" Target="http://romanovka.sarmo.ru/" TargetMode="External"/><Relationship Id="rId30" Type="http://schemas.openxmlformats.org/officeDocument/2006/relationships/hyperlink" Target="consultantplus://offline/ref=F2954BEA760FDC2B0D825A118B31EAA8C4888ADBC8FE822F3A734C7C51602AFE2AFDC07A5Cy8D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B26FC-E641-4F90-AC69-604D885C6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34</Pages>
  <Words>14461</Words>
  <Characters>82428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user</cp:lastModifiedBy>
  <cp:revision>5</cp:revision>
  <cp:lastPrinted>2016-01-11T06:56:00Z</cp:lastPrinted>
  <dcterms:created xsi:type="dcterms:W3CDTF">2018-09-27T08:27:00Z</dcterms:created>
  <dcterms:modified xsi:type="dcterms:W3CDTF">2018-09-27T11:06:00Z</dcterms:modified>
</cp:coreProperties>
</file>